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26A" w:rsidRPr="00FC7394" w:rsidRDefault="0045326A" w:rsidP="0045326A">
      <w:pPr>
        <w:rPr>
          <w:b/>
        </w:rPr>
      </w:pPr>
      <w:r>
        <w:rPr>
          <w:b/>
        </w:rPr>
        <w:t xml:space="preserve">Tema 1: </w:t>
      </w:r>
      <w:r w:rsidRPr="00FC7394">
        <w:rPr>
          <w:b/>
        </w:rPr>
        <w:t>Recta numérica, valor absoluto y desigualdades de números</w:t>
      </w:r>
      <w:r w:rsidR="00524F96">
        <w:rPr>
          <w:b/>
        </w:rPr>
        <w:t>.</w:t>
      </w:r>
    </w:p>
    <w:p w:rsidR="0045326A" w:rsidRDefault="0045326A" w:rsidP="0045326A">
      <w:pPr>
        <w:rPr>
          <w:b/>
        </w:rPr>
      </w:pPr>
      <w:r>
        <w:rPr>
          <w:b/>
        </w:rPr>
        <w:t>Tema 2</w:t>
      </w:r>
      <w:proofErr w:type="gramStart"/>
      <w:r w:rsidR="00524F96">
        <w:rPr>
          <w:b/>
        </w:rPr>
        <w:t xml:space="preserve">: </w:t>
      </w:r>
      <w:r w:rsidR="00524F96" w:rsidRPr="00524F96">
        <w:rPr>
          <w:b/>
        </w:rPr>
        <w:t xml:space="preserve"> </w:t>
      </w:r>
      <w:r w:rsidR="00524F96" w:rsidRPr="00FC7394">
        <w:rPr>
          <w:b/>
        </w:rPr>
        <w:t>Jerarquía</w:t>
      </w:r>
      <w:proofErr w:type="gramEnd"/>
      <w:r w:rsidR="00524F96" w:rsidRPr="00FC7394">
        <w:rPr>
          <w:b/>
        </w:rPr>
        <w:t xml:space="preserve"> de operaciones y símbolos de agrupación</w:t>
      </w:r>
      <w:r w:rsidR="00524F96">
        <w:rPr>
          <w:b/>
        </w:rPr>
        <w:t>.</w:t>
      </w:r>
    </w:p>
    <w:p w:rsidR="0045326A" w:rsidRPr="00FC7394" w:rsidRDefault="0045326A" w:rsidP="0045326A">
      <w:pPr>
        <w:rPr>
          <w:b/>
        </w:rPr>
      </w:pPr>
      <w:r>
        <w:rPr>
          <w:b/>
        </w:rPr>
        <w:t>Tema 3</w:t>
      </w:r>
      <w:r w:rsidRPr="00FC7394">
        <w:rPr>
          <w:b/>
        </w:rPr>
        <w:t xml:space="preserve">: </w:t>
      </w:r>
      <w:r w:rsidR="00524F96" w:rsidRPr="00FC7394">
        <w:rPr>
          <w:b/>
        </w:rPr>
        <w:t>Operaciones con fracciones</w:t>
      </w:r>
      <w:r w:rsidR="00524F96">
        <w:rPr>
          <w:b/>
        </w:rPr>
        <w:t>.</w:t>
      </w:r>
    </w:p>
    <w:p w:rsidR="0045326A" w:rsidRDefault="0045326A" w:rsidP="004B052E">
      <w:pPr>
        <w:spacing w:after="0"/>
        <w:jc w:val="center"/>
        <w:rPr>
          <w:rFonts w:ascii="Candara" w:hAnsi="Candara"/>
          <w:b/>
          <w:sz w:val="20"/>
          <w:szCs w:val="20"/>
        </w:rPr>
      </w:pPr>
    </w:p>
    <w:p w:rsidR="0045326A" w:rsidRDefault="0045326A" w:rsidP="004B052E">
      <w:pPr>
        <w:spacing w:after="0"/>
        <w:jc w:val="center"/>
        <w:rPr>
          <w:rFonts w:ascii="Candara" w:hAnsi="Candara"/>
          <w:b/>
          <w:sz w:val="20"/>
          <w:szCs w:val="20"/>
        </w:rPr>
      </w:pPr>
    </w:p>
    <w:p w:rsidR="0045326A" w:rsidRDefault="0045326A" w:rsidP="004B052E">
      <w:pPr>
        <w:spacing w:after="0"/>
        <w:jc w:val="center"/>
        <w:rPr>
          <w:rFonts w:ascii="Candara" w:hAnsi="Candara"/>
          <w:b/>
          <w:sz w:val="20"/>
          <w:szCs w:val="20"/>
        </w:rPr>
      </w:pPr>
    </w:p>
    <w:p w:rsidR="0045326A" w:rsidRDefault="0045326A" w:rsidP="004B052E">
      <w:pPr>
        <w:spacing w:after="0"/>
        <w:jc w:val="center"/>
        <w:rPr>
          <w:rFonts w:ascii="Candara" w:hAnsi="Candara"/>
          <w:b/>
          <w:sz w:val="20"/>
          <w:szCs w:val="20"/>
        </w:rPr>
      </w:pPr>
    </w:p>
    <w:p w:rsidR="004B052E" w:rsidRPr="0079767D" w:rsidRDefault="004B052E" w:rsidP="004B052E">
      <w:pPr>
        <w:spacing w:after="0"/>
        <w:jc w:val="center"/>
        <w:rPr>
          <w:rFonts w:ascii="Candara" w:hAnsi="Candara"/>
          <w:b/>
          <w:sz w:val="20"/>
          <w:szCs w:val="20"/>
        </w:rPr>
      </w:pPr>
      <w:r w:rsidRPr="0079767D">
        <w:rPr>
          <w:rFonts w:ascii="Candara" w:hAnsi="Candara"/>
          <w:b/>
          <w:sz w:val="20"/>
          <w:szCs w:val="20"/>
        </w:rPr>
        <w:t>NÚMEROS CON SIGNO</w:t>
      </w:r>
    </w:p>
    <w:p w:rsidR="004B052E" w:rsidRPr="0079767D" w:rsidRDefault="004B052E" w:rsidP="004B052E">
      <w:pPr>
        <w:spacing w:after="0"/>
        <w:rPr>
          <w:rFonts w:ascii="Candara" w:hAnsi="Candara"/>
          <w:sz w:val="20"/>
          <w:szCs w:val="20"/>
        </w:rPr>
      </w:pPr>
    </w:p>
    <w:p w:rsidR="004B052E" w:rsidRPr="00C4651B" w:rsidRDefault="004B052E" w:rsidP="004B052E">
      <w:pPr>
        <w:spacing w:after="0"/>
        <w:rPr>
          <w:rFonts w:ascii="Candara" w:hAnsi="Candara"/>
          <w:b/>
          <w:sz w:val="24"/>
          <w:szCs w:val="20"/>
        </w:rPr>
      </w:pPr>
      <w:r w:rsidRPr="00C4651B">
        <w:rPr>
          <w:rFonts w:ascii="Candara" w:hAnsi="Candara"/>
          <w:b/>
          <w:sz w:val="24"/>
          <w:szCs w:val="20"/>
        </w:rPr>
        <w:t>Números enteros</w:t>
      </w:r>
    </w:p>
    <w:p w:rsidR="004B052E" w:rsidRPr="0079767D" w:rsidRDefault="004B052E" w:rsidP="004B052E">
      <w:pPr>
        <w:spacing w:after="0"/>
        <w:rPr>
          <w:rFonts w:ascii="Candara" w:hAnsi="Candara"/>
          <w:sz w:val="20"/>
          <w:szCs w:val="20"/>
        </w:rPr>
      </w:pPr>
      <w:r w:rsidRPr="0079767D">
        <w:rPr>
          <w:rFonts w:ascii="Candara" w:hAnsi="Candara"/>
          <w:sz w:val="20"/>
          <w:szCs w:val="20"/>
        </w:rPr>
        <w:t>Están formados por los números naturales, el cero y los llamados enteros negativos.</w:t>
      </w:r>
      <w:r w:rsidR="00C4651B">
        <w:rPr>
          <w:rFonts w:ascii="Candara" w:hAnsi="Candara"/>
          <w:sz w:val="20"/>
          <w:szCs w:val="20"/>
        </w:rPr>
        <w:t xml:space="preserve"> </w:t>
      </w:r>
      <w:r>
        <w:rPr>
          <w:rFonts w:ascii="Candara" w:hAnsi="Candara"/>
          <w:sz w:val="20"/>
          <w:szCs w:val="20"/>
        </w:rPr>
        <w:t xml:space="preserve"> Se expresan</w:t>
      </w:r>
      <w:proofErr w:type="gramStart"/>
      <w:r w:rsidR="00C4651B">
        <w:rPr>
          <w:rFonts w:ascii="Candara" w:hAnsi="Candara"/>
          <w:sz w:val="20"/>
          <w:szCs w:val="20"/>
        </w:rPr>
        <w:t>:  N</w:t>
      </w:r>
      <w:proofErr w:type="gramEnd"/>
      <w:r w:rsidRPr="0079767D">
        <w:rPr>
          <w:rFonts w:ascii="Candara" w:hAnsi="Candara"/>
          <w:sz w:val="20"/>
          <w:szCs w:val="20"/>
        </w:rPr>
        <w:t>={…-4, -3, -2, -1, 0, 1, 2, 3, 4, …}</w:t>
      </w:r>
    </w:p>
    <w:p w:rsidR="004B052E" w:rsidRPr="0079767D" w:rsidRDefault="004B052E" w:rsidP="004B052E">
      <w:pPr>
        <w:spacing w:after="0"/>
        <w:rPr>
          <w:rFonts w:ascii="Candara" w:hAnsi="Candara"/>
          <w:sz w:val="20"/>
          <w:szCs w:val="20"/>
        </w:rPr>
      </w:pPr>
      <w:r w:rsidRPr="0079767D">
        <w:rPr>
          <w:rFonts w:ascii="Candara" w:hAnsi="Candara"/>
          <w:sz w:val="20"/>
          <w:szCs w:val="20"/>
        </w:rPr>
        <w:t>Los números naturales son los números enteros positivos.</w:t>
      </w:r>
      <w:r>
        <w:rPr>
          <w:rFonts w:ascii="Candara" w:hAnsi="Candara"/>
          <w:sz w:val="20"/>
          <w:szCs w:val="20"/>
        </w:rPr>
        <w:t xml:space="preserve"> </w:t>
      </w:r>
      <w:r w:rsidRPr="0079767D">
        <w:rPr>
          <w:rFonts w:ascii="Candara" w:hAnsi="Candara"/>
          <w:sz w:val="20"/>
          <w:szCs w:val="20"/>
        </w:rPr>
        <w:t>Los números enteros se pueden representar en la recta numérica.</w:t>
      </w:r>
    </w:p>
    <w:p w:rsidR="004B052E" w:rsidRDefault="004B052E" w:rsidP="004B052E">
      <w:pPr>
        <w:spacing w:after="0"/>
        <w:jc w:val="center"/>
        <w:rPr>
          <w:rFonts w:ascii="Candara" w:hAnsi="Candara"/>
          <w:sz w:val="20"/>
          <w:szCs w:val="20"/>
        </w:rPr>
      </w:pPr>
      <w:r>
        <w:rPr>
          <w:rFonts w:ascii="Candara" w:hAnsi="Candara"/>
          <w:noProof/>
          <w:sz w:val="20"/>
          <w:szCs w:val="20"/>
          <w:lang w:eastAsia="es-MX"/>
        </w:rPr>
        <w:drawing>
          <wp:anchor distT="0" distB="0" distL="114300" distR="114300" simplePos="0" relativeHeight="251660288" behindDoc="0" locked="0" layoutInCell="1" allowOverlap="1">
            <wp:simplePos x="0" y="0"/>
            <wp:positionH relativeFrom="column">
              <wp:posOffset>1806575</wp:posOffset>
            </wp:positionH>
            <wp:positionV relativeFrom="paragraph">
              <wp:posOffset>111125</wp:posOffset>
            </wp:positionV>
            <wp:extent cx="2879090" cy="491490"/>
            <wp:effectExtent l="19050" t="0" r="0" b="0"/>
            <wp:wrapThrough wrapText="bothSides">
              <wp:wrapPolygon edited="0">
                <wp:start x="-143" y="0"/>
                <wp:lineTo x="-143" y="20930"/>
                <wp:lineTo x="21581" y="20930"/>
                <wp:lineTo x="21581" y="0"/>
                <wp:lineTo x="-143" y="0"/>
              </wp:wrapPolygon>
            </wp:wrapThrough>
            <wp:docPr id="1" name="0 Imagen" descr="recta numer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a numerica.gif"/>
                    <pic:cNvPicPr/>
                  </pic:nvPicPr>
                  <pic:blipFill>
                    <a:blip r:embed="rId9" cstate="print"/>
                    <a:srcRect l="2485" t="25283" r="3109" b="53208"/>
                    <a:stretch>
                      <a:fillRect/>
                    </a:stretch>
                  </pic:blipFill>
                  <pic:spPr>
                    <a:xfrm>
                      <a:off x="0" y="0"/>
                      <a:ext cx="2879090" cy="491490"/>
                    </a:xfrm>
                    <a:prstGeom prst="rect">
                      <a:avLst/>
                    </a:prstGeom>
                  </pic:spPr>
                </pic:pic>
              </a:graphicData>
            </a:graphic>
          </wp:anchor>
        </w:drawing>
      </w:r>
    </w:p>
    <w:p w:rsidR="004B052E" w:rsidRDefault="004B052E" w:rsidP="004B052E">
      <w:pPr>
        <w:spacing w:after="0"/>
        <w:jc w:val="center"/>
        <w:rPr>
          <w:rFonts w:ascii="Candara" w:hAnsi="Candara"/>
          <w:sz w:val="20"/>
          <w:szCs w:val="20"/>
        </w:rPr>
      </w:pPr>
    </w:p>
    <w:p w:rsidR="004B052E" w:rsidRDefault="004B052E" w:rsidP="004B052E">
      <w:pPr>
        <w:spacing w:after="0"/>
        <w:jc w:val="center"/>
        <w:rPr>
          <w:rFonts w:ascii="Candara" w:hAnsi="Candara"/>
          <w:sz w:val="20"/>
          <w:szCs w:val="20"/>
        </w:rPr>
      </w:pPr>
    </w:p>
    <w:p w:rsidR="004B052E" w:rsidRPr="0079767D" w:rsidRDefault="004B052E" w:rsidP="004B052E">
      <w:pPr>
        <w:spacing w:after="0"/>
        <w:rPr>
          <w:rFonts w:ascii="Candara" w:hAnsi="Candara"/>
          <w:sz w:val="20"/>
          <w:szCs w:val="20"/>
        </w:rPr>
      </w:pPr>
    </w:p>
    <w:p w:rsidR="004B052E" w:rsidRPr="0079767D" w:rsidRDefault="004B052E" w:rsidP="004B052E">
      <w:pPr>
        <w:spacing w:after="0"/>
        <w:rPr>
          <w:rFonts w:ascii="Candara" w:hAnsi="Candara"/>
          <w:sz w:val="20"/>
          <w:szCs w:val="20"/>
        </w:rPr>
      </w:pPr>
      <w:r w:rsidRPr="0079767D">
        <w:rPr>
          <w:rFonts w:ascii="Candara" w:hAnsi="Candara"/>
          <w:sz w:val="20"/>
          <w:szCs w:val="20"/>
        </w:rPr>
        <w:t>Los números enteros crecen indefinidamente a la derecha y a la izquierda del origen (el cero).</w:t>
      </w:r>
    </w:p>
    <w:p w:rsidR="004B052E" w:rsidRPr="0079767D" w:rsidRDefault="004B052E" w:rsidP="004B052E">
      <w:pPr>
        <w:spacing w:after="0"/>
        <w:rPr>
          <w:rFonts w:ascii="Candara" w:hAnsi="Candara"/>
          <w:sz w:val="20"/>
          <w:szCs w:val="20"/>
        </w:rPr>
      </w:pPr>
      <w:r w:rsidRPr="0079767D">
        <w:rPr>
          <w:rFonts w:ascii="Candara" w:hAnsi="Candara"/>
          <w:sz w:val="20"/>
          <w:szCs w:val="20"/>
        </w:rPr>
        <w:t>En los números enteros se cumple que:</w:t>
      </w:r>
    </w:p>
    <w:p w:rsidR="004B052E" w:rsidRPr="0079767D" w:rsidRDefault="004B052E" w:rsidP="004B052E">
      <w:pPr>
        <w:pStyle w:val="Prrafodelista"/>
        <w:numPr>
          <w:ilvl w:val="0"/>
          <w:numId w:val="2"/>
        </w:numPr>
        <w:spacing w:after="0"/>
        <w:rPr>
          <w:rFonts w:ascii="Candara" w:hAnsi="Candara"/>
          <w:sz w:val="20"/>
          <w:szCs w:val="20"/>
        </w:rPr>
      </w:pPr>
      <w:r w:rsidRPr="0079767D">
        <w:rPr>
          <w:rFonts w:ascii="Candara" w:hAnsi="Candara"/>
          <w:sz w:val="20"/>
          <w:szCs w:val="20"/>
        </w:rPr>
        <w:t>Cualquier entero positivo es mayor que cero y que cualquier entero negativo.</w:t>
      </w:r>
    </w:p>
    <w:p w:rsidR="004B052E" w:rsidRPr="0079767D" w:rsidRDefault="004B052E" w:rsidP="004B052E">
      <w:pPr>
        <w:pStyle w:val="Prrafodelista"/>
        <w:numPr>
          <w:ilvl w:val="0"/>
          <w:numId w:val="2"/>
        </w:numPr>
        <w:spacing w:after="0"/>
        <w:rPr>
          <w:rFonts w:ascii="Candara" w:hAnsi="Candara"/>
          <w:sz w:val="20"/>
          <w:szCs w:val="20"/>
        </w:rPr>
      </w:pPr>
      <w:r w:rsidRPr="0079767D">
        <w:rPr>
          <w:rFonts w:ascii="Candara" w:hAnsi="Candara"/>
          <w:sz w:val="20"/>
          <w:szCs w:val="20"/>
        </w:rPr>
        <w:t>Representados en la recta numérica, entre dos números enteros es mayor el que está más a la derecha del origen.</w:t>
      </w:r>
    </w:p>
    <w:p w:rsidR="004B052E" w:rsidRPr="0079767D" w:rsidRDefault="004B052E" w:rsidP="004B052E">
      <w:pPr>
        <w:pStyle w:val="Prrafodelista"/>
        <w:numPr>
          <w:ilvl w:val="0"/>
          <w:numId w:val="2"/>
        </w:numPr>
        <w:spacing w:after="0"/>
        <w:rPr>
          <w:rFonts w:ascii="Candara" w:hAnsi="Candara"/>
          <w:sz w:val="20"/>
          <w:szCs w:val="20"/>
        </w:rPr>
      </w:pPr>
      <w:r w:rsidRPr="0079767D">
        <w:rPr>
          <w:rFonts w:ascii="Candara" w:hAnsi="Candara"/>
          <w:sz w:val="20"/>
          <w:szCs w:val="20"/>
        </w:rPr>
        <w:t>Cero es mayor que cualquier entero negativo.</w:t>
      </w:r>
    </w:p>
    <w:p w:rsidR="004B052E" w:rsidRDefault="004B052E" w:rsidP="004B052E">
      <w:pPr>
        <w:spacing w:after="0"/>
        <w:rPr>
          <w:rFonts w:ascii="Candara" w:hAnsi="Candara"/>
          <w:sz w:val="20"/>
          <w:szCs w:val="20"/>
        </w:rPr>
      </w:pPr>
    </w:p>
    <w:p w:rsidR="004B052E" w:rsidRPr="00C4651B" w:rsidRDefault="004B052E" w:rsidP="004B052E">
      <w:pPr>
        <w:spacing w:after="0"/>
        <w:rPr>
          <w:rFonts w:ascii="Candara" w:hAnsi="Candara"/>
          <w:b/>
          <w:szCs w:val="20"/>
        </w:rPr>
      </w:pPr>
      <w:r w:rsidRPr="00C4651B">
        <w:rPr>
          <w:rFonts w:ascii="Candara" w:hAnsi="Candara"/>
          <w:b/>
          <w:szCs w:val="20"/>
        </w:rPr>
        <w:t>Simétrico de un número</w:t>
      </w:r>
    </w:p>
    <w:p w:rsidR="004B052E" w:rsidRDefault="004B052E" w:rsidP="004B052E">
      <w:pPr>
        <w:spacing w:after="0"/>
        <w:rPr>
          <w:rFonts w:ascii="Candara" w:hAnsi="Candara"/>
          <w:sz w:val="20"/>
          <w:szCs w:val="20"/>
        </w:rPr>
      </w:pPr>
      <w:r>
        <w:rPr>
          <w:rFonts w:ascii="Candara" w:hAnsi="Candara"/>
          <w:sz w:val="20"/>
          <w:szCs w:val="20"/>
        </w:rPr>
        <w:t>El simétrico de un número es el número que se encuentra a la misma distancia de dicho número en la recta numérica. Así:</w:t>
      </w:r>
    </w:p>
    <w:p w:rsidR="004B052E" w:rsidRDefault="004B052E" w:rsidP="004B052E">
      <w:pPr>
        <w:spacing w:after="0"/>
        <w:rPr>
          <w:rFonts w:ascii="Candara" w:hAnsi="Candara"/>
          <w:sz w:val="20"/>
          <w:szCs w:val="20"/>
        </w:rPr>
      </w:pPr>
    </w:p>
    <w:p w:rsidR="004B052E" w:rsidRDefault="004B052E" w:rsidP="004B052E">
      <w:pPr>
        <w:spacing w:after="0"/>
        <w:rPr>
          <w:rFonts w:ascii="Candara" w:hAnsi="Candara"/>
          <w:sz w:val="20"/>
          <w:szCs w:val="20"/>
        </w:rPr>
      </w:pPr>
      <w:r>
        <w:rPr>
          <w:rFonts w:ascii="Candara" w:hAnsi="Candara"/>
          <w:sz w:val="20"/>
          <w:szCs w:val="20"/>
        </w:rPr>
        <w:t xml:space="preserve">El simétrico de </w:t>
      </w:r>
      <w:r w:rsidR="00C4651B">
        <w:rPr>
          <w:rFonts w:ascii="Candara" w:hAnsi="Candara"/>
          <w:sz w:val="20"/>
          <w:szCs w:val="20"/>
        </w:rPr>
        <w:t xml:space="preserve">  </w:t>
      </w:r>
      <w:r>
        <w:rPr>
          <w:rFonts w:ascii="Candara" w:hAnsi="Candara"/>
          <w:sz w:val="20"/>
          <w:szCs w:val="20"/>
        </w:rPr>
        <w:t xml:space="preserve">-5 </w:t>
      </w:r>
      <w:r w:rsidR="00C4651B">
        <w:rPr>
          <w:rFonts w:ascii="Candara" w:hAnsi="Candara"/>
          <w:sz w:val="20"/>
          <w:szCs w:val="20"/>
        </w:rPr>
        <w:t xml:space="preserve">  </w:t>
      </w:r>
      <w:r>
        <w:rPr>
          <w:rFonts w:ascii="Candara" w:hAnsi="Candara"/>
          <w:sz w:val="20"/>
          <w:szCs w:val="20"/>
        </w:rPr>
        <w:t>es</w:t>
      </w:r>
      <w:r w:rsidR="00C4651B">
        <w:rPr>
          <w:rFonts w:ascii="Candara" w:hAnsi="Candara"/>
          <w:sz w:val="20"/>
          <w:szCs w:val="20"/>
        </w:rPr>
        <w:t xml:space="preserve">  </w:t>
      </w:r>
      <w:r>
        <w:rPr>
          <w:rFonts w:ascii="Candara" w:hAnsi="Candara"/>
          <w:sz w:val="20"/>
          <w:szCs w:val="20"/>
        </w:rPr>
        <w:t xml:space="preserve"> 5.</w:t>
      </w:r>
    </w:p>
    <w:p w:rsidR="004B052E" w:rsidRDefault="004B052E" w:rsidP="004B052E">
      <w:pPr>
        <w:spacing w:after="0"/>
        <w:rPr>
          <w:rFonts w:ascii="Candara" w:hAnsi="Candara"/>
          <w:sz w:val="20"/>
          <w:szCs w:val="20"/>
        </w:rPr>
      </w:pPr>
      <w:r>
        <w:rPr>
          <w:rFonts w:ascii="Candara" w:hAnsi="Candara"/>
          <w:sz w:val="20"/>
          <w:szCs w:val="20"/>
        </w:rPr>
        <w:t xml:space="preserve">El simétrico de </w:t>
      </w:r>
      <w:r w:rsidR="00C4651B">
        <w:rPr>
          <w:rFonts w:ascii="Candara" w:hAnsi="Candara"/>
          <w:sz w:val="20"/>
          <w:szCs w:val="20"/>
        </w:rPr>
        <w:t xml:space="preserve">   </w:t>
      </w:r>
      <w:r>
        <w:rPr>
          <w:rFonts w:ascii="Candara" w:hAnsi="Candara"/>
          <w:sz w:val="20"/>
          <w:szCs w:val="20"/>
        </w:rPr>
        <w:t>8</w:t>
      </w:r>
      <w:r w:rsidR="00C4651B">
        <w:rPr>
          <w:rFonts w:ascii="Candara" w:hAnsi="Candara"/>
          <w:sz w:val="20"/>
          <w:szCs w:val="20"/>
        </w:rPr>
        <w:t xml:space="preserve">  </w:t>
      </w:r>
      <w:r>
        <w:rPr>
          <w:rFonts w:ascii="Candara" w:hAnsi="Candara"/>
          <w:sz w:val="20"/>
          <w:szCs w:val="20"/>
        </w:rPr>
        <w:t xml:space="preserve"> es</w:t>
      </w:r>
      <w:r w:rsidR="00C4651B">
        <w:rPr>
          <w:rFonts w:ascii="Candara" w:hAnsi="Candara"/>
          <w:sz w:val="20"/>
          <w:szCs w:val="20"/>
        </w:rPr>
        <w:t xml:space="preserve"> </w:t>
      </w:r>
      <w:r>
        <w:rPr>
          <w:rFonts w:ascii="Candara" w:hAnsi="Candara"/>
          <w:sz w:val="20"/>
          <w:szCs w:val="20"/>
        </w:rPr>
        <w:t xml:space="preserve"> -8.</w:t>
      </w:r>
    </w:p>
    <w:p w:rsidR="004B052E" w:rsidRPr="0079767D" w:rsidRDefault="004B052E" w:rsidP="004B052E">
      <w:pPr>
        <w:spacing w:after="0"/>
        <w:rPr>
          <w:rFonts w:ascii="Candara" w:hAnsi="Candara"/>
          <w:sz w:val="20"/>
          <w:szCs w:val="20"/>
        </w:rPr>
      </w:pPr>
    </w:p>
    <w:p w:rsidR="004B052E" w:rsidRPr="00C4651B" w:rsidRDefault="004B052E" w:rsidP="004B052E">
      <w:pPr>
        <w:spacing w:after="0"/>
        <w:rPr>
          <w:rFonts w:ascii="Candara" w:hAnsi="Candara"/>
          <w:b/>
          <w:szCs w:val="20"/>
        </w:rPr>
      </w:pPr>
      <w:r w:rsidRPr="00C4651B">
        <w:rPr>
          <w:rFonts w:ascii="Candara" w:hAnsi="Candara"/>
          <w:b/>
          <w:szCs w:val="20"/>
        </w:rPr>
        <w:t>Valor absoluto de un número</w:t>
      </w:r>
    </w:p>
    <w:p w:rsidR="004B052E" w:rsidRPr="0079767D" w:rsidRDefault="004B052E" w:rsidP="004B052E">
      <w:pPr>
        <w:spacing w:after="0"/>
        <w:rPr>
          <w:rFonts w:ascii="Candara" w:hAnsi="Candara"/>
          <w:sz w:val="20"/>
          <w:szCs w:val="20"/>
        </w:rPr>
      </w:pPr>
      <w:r w:rsidRPr="0079767D">
        <w:rPr>
          <w:rFonts w:ascii="Candara" w:hAnsi="Candara"/>
          <w:sz w:val="20"/>
          <w:szCs w:val="20"/>
        </w:rPr>
        <w:t>El valor absoluto de un número es la distancia de dicho número al cero en la recta numérica. Es decir el número sin signo. Así:</w:t>
      </w:r>
    </w:p>
    <w:p w:rsidR="004B052E" w:rsidRPr="0079767D" w:rsidRDefault="004B052E" w:rsidP="004B052E">
      <w:pPr>
        <w:spacing w:after="0"/>
        <w:rPr>
          <w:rFonts w:ascii="Candara" w:hAnsi="Candara"/>
          <w:sz w:val="20"/>
          <w:szCs w:val="20"/>
        </w:rPr>
      </w:pPr>
      <w:r w:rsidRPr="0079767D">
        <w:rPr>
          <w:rFonts w:ascii="Candara" w:hAnsi="Candara"/>
          <w:sz w:val="20"/>
          <w:szCs w:val="20"/>
        </w:rPr>
        <w:t xml:space="preserve"> </w:t>
      </w:r>
    </w:p>
    <w:p w:rsidR="004B052E" w:rsidRPr="0079767D" w:rsidRDefault="004B052E" w:rsidP="004B052E">
      <w:pPr>
        <w:spacing w:after="0"/>
        <w:rPr>
          <w:rFonts w:ascii="Candara" w:hAnsi="Candara"/>
          <w:sz w:val="20"/>
          <w:szCs w:val="20"/>
        </w:rPr>
      </w:pPr>
      <w:r w:rsidRPr="0079767D">
        <w:rPr>
          <w:rFonts w:ascii="Candara" w:hAnsi="Candara"/>
          <w:sz w:val="20"/>
          <w:szCs w:val="20"/>
        </w:rPr>
        <w:t>El valor absoluto de -3 es 3.</w:t>
      </w:r>
    </w:p>
    <w:p w:rsidR="004B052E" w:rsidRPr="0079767D" w:rsidRDefault="004B052E" w:rsidP="004B052E">
      <w:pPr>
        <w:spacing w:after="0"/>
        <w:rPr>
          <w:rFonts w:ascii="Candara" w:hAnsi="Candara"/>
          <w:sz w:val="20"/>
          <w:szCs w:val="20"/>
        </w:rPr>
      </w:pPr>
      <w:r w:rsidRPr="0079767D">
        <w:rPr>
          <w:rFonts w:ascii="Candara" w:hAnsi="Candara"/>
          <w:sz w:val="20"/>
          <w:szCs w:val="20"/>
        </w:rPr>
        <w:t>El valor absoluto de 12 es 12.</w:t>
      </w:r>
    </w:p>
    <w:p w:rsidR="004B052E" w:rsidRPr="0079767D" w:rsidRDefault="004B052E" w:rsidP="004B052E">
      <w:pPr>
        <w:spacing w:after="0"/>
        <w:rPr>
          <w:rFonts w:ascii="Candara" w:hAnsi="Candara"/>
          <w:sz w:val="20"/>
          <w:szCs w:val="20"/>
        </w:rPr>
      </w:pPr>
    </w:p>
    <w:p w:rsidR="004B052E" w:rsidRPr="0079767D" w:rsidRDefault="004B052E" w:rsidP="004B052E">
      <w:pPr>
        <w:spacing w:after="0"/>
        <w:rPr>
          <w:rFonts w:ascii="Candara" w:eastAsiaTheme="minorEastAsia" w:hAnsi="Candara"/>
          <w:sz w:val="20"/>
          <w:szCs w:val="20"/>
        </w:rPr>
      </w:pPr>
      <w:r w:rsidRPr="0079767D">
        <w:rPr>
          <w:rFonts w:ascii="Candara" w:hAnsi="Candara"/>
          <w:sz w:val="20"/>
          <w:szCs w:val="20"/>
        </w:rPr>
        <w:t xml:space="preserve">El valor absoluto se representa </w:t>
      </w:r>
      <m:oMath>
        <m:d>
          <m:dPr>
            <m:begChr m:val="|"/>
            <m:endChr m:val="|"/>
            <m:ctrlPr>
              <w:rPr>
                <w:rFonts w:ascii="Cambria Math" w:hAnsi="Cambria Math"/>
                <w:i/>
                <w:sz w:val="20"/>
                <w:szCs w:val="20"/>
              </w:rPr>
            </m:ctrlPr>
          </m:dPr>
          <m:e>
            <m:r>
              <w:rPr>
                <w:rFonts w:ascii="Cambria Math" w:hAnsi="Cambria Math"/>
                <w:sz w:val="20"/>
                <w:szCs w:val="20"/>
              </w:rPr>
              <m:t>n</m:t>
            </m:r>
          </m:e>
        </m:d>
      </m:oMath>
      <w:r w:rsidRPr="0079767D">
        <w:rPr>
          <w:rFonts w:ascii="Candara" w:eastAsiaTheme="minorEastAsia" w:hAnsi="Candara"/>
          <w:sz w:val="20"/>
          <w:szCs w:val="20"/>
        </w:rPr>
        <w:t xml:space="preserve">. De esta forma, </w:t>
      </w:r>
      <m:oMath>
        <m:d>
          <m:dPr>
            <m:begChr m:val="|"/>
            <m:endChr m:val="|"/>
            <m:ctrlPr>
              <w:rPr>
                <w:rFonts w:ascii="Cambria Math" w:hAnsi="Cambria Math"/>
                <w:i/>
                <w:sz w:val="20"/>
                <w:szCs w:val="20"/>
              </w:rPr>
            </m:ctrlPr>
          </m:dPr>
          <m:e>
            <m:r>
              <w:rPr>
                <w:rFonts w:ascii="Cambria Math" w:hAnsi="Cambria Math"/>
                <w:sz w:val="20"/>
                <w:szCs w:val="20"/>
              </w:rPr>
              <m:t>-3</m:t>
            </m:r>
          </m:e>
        </m:d>
      </m:oMath>
      <w:r w:rsidRPr="0079767D">
        <w:rPr>
          <w:rFonts w:ascii="Candara" w:eastAsiaTheme="minorEastAsia" w:hAnsi="Candara"/>
          <w:sz w:val="20"/>
          <w:szCs w:val="20"/>
        </w:rPr>
        <w:t xml:space="preserve"> se lee “valor absoluto de menos tres”.</w:t>
      </w:r>
    </w:p>
    <w:p w:rsidR="004B052E" w:rsidRPr="0079767D" w:rsidRDefault="004B052E" w:rsidP="004B052E">
      <w:pPr>
        <w:spacing w:after="0"/>
        <w:rPr>
          <w:rFonts w:ascii="Candara" w:hAnsi="Candara"/>
          <w:sz w:val="20"/>
          <w:szCs w:val="20"/>
        </w:rPr>
      </w:pPr>
    </w:p>
    <w:p w:rsidR="004B052E" w:rsidRPr="0079767D" w:rsidRDefault="004B052E" w:rsidP="004B052E">
      <w:pPr>
        <w:spacing w:after="0"/>
        <w:rPr>
          <w:rFonts w:ascii="Candara" w:hAnsi="Candara"/>
          <w:b/>
          <w:sz w:val="20"/>
          <w:szCs w:val="20"/>
        </w:rPr>
      </w:pPr>
      <w:r w:rsidRPr="0079767D">
        <w:rPr>
          <w:rFonts w:ascii="Candara" w:hAnsi="Candara"/>
          <w:b/>
          <w:sz w:val="20"/>
          <w:szCs w:val="20"/>
        </w:rPr>
        <w:t>Completa:</w:t>
      </w:r>
    </w:p>
    <w:p w:rsidR="004B052E" w:rsidRPr="0079767D" w:rsidRDefault="00311A51" w:rsidP="004B052E">
      <w:pPr>
        <w:spacing w:after="0"/>
        <w:jc w:val="center"/>
        <w:rPr>
          <w:rFonts w:ascii="Candara" w:hAnsi="Candara"/>
          <w:sz w:val="20"/>
          <w:szCs w:val="20"/>
        </w:rPr>
      </w:pPr>
      <m:oMath>
        <m:d>
          <m:dPr>
            <m:begChr m:val="|"/>
            <m:endChr m:val="|"/>
            <m:ctrlPr>
              <w:rPr>
                <w:rFonts w:ascii="Cambria Math" w:hAnsi="Cambria Math"/>
                <w:i/>
                <w:sz w:val="20"/>
                <w:szCs w:val="20"/>
              </w:rPr>
            </m:ctrlPr>
          </m:dPr>
          <m:e>
            <m:r>
              <w:rPr>
                <w:rFonts w:ascii="Cambria Math" w:hAnsi="Cambria Math"/>
                <w:sz w:val="20"/>
                <w:szCs w:val="20"/>
              </w:rPr>
              <m:t>4</m:t>
            </m:r>
          </m:e>
        </m:d>
        <m:r>
          <w:rPr>
            <w:rFonts w:ascii="Cambria Math" w:eastAsiaTheme="minorEastAsia" w:hAnsi="Cambria Math"/>
            <w:sz w:val="20"/>
            <w:szCs w:val="20"/>
          </w:rPr>
          <m:t>=</m:t>
        </m:r>
      </m:oMath>
      <w:r w:rsidR="004B052E" w:rsidRPr="0079767D">
        <w:rPr>
          <w:rFonts w:ascii="Candara" w:eastAsiaTheme="minorEastAsia" w:hAnsi="Candara"/>
          <w:sz w:val="20"/>
          <w:szCs w:val="20"/>
        </w:rPr>
        <w:t xml:space="preserve">____              </w:t>
      </w:r>
      <m:oMath>
        <m:d>
          <m:dPr>
            <m:begChr m:val="|"/>
            <m:endChr m:val="|"/>
            <m:ctrlPr>
              <w:rPr>
                <w:rFonts w:ascii="Cambria Math" w:hAnsi="Cambria Math"/>
                <w:i/>
                <w:sz w:val="20"/>
                <w:szCs w:val="20"/>
              </w:rPr>
            </m:ctrlPr>
          </m:dPr>
          <m:e>
            <m:r>
              <w:rPr>
                <w:rFonts w:ascii="Cambria Math" w:hAnsi="Cambria Math"/>
                <w:sz w:val="20"/>
                <w:szCs w:val="20"/>
              </w:rPr>
              <m:t>-5</m:t>
            </m:r>
          </m:e>
        </m:d>
        <m:r>
          <w:rPr>
            <w:rFonts w:ascii="Cambria Math" w:eastAsiaTheme="minorEastAsia" w:hAnsi="Cambria Math"/>
            <w:sz w:val="20"/>
            <w:szCs w:val="20"/>
          </w:rPr>
          <m:t>=</m:t>
        </m:r>
      </m:oMath>
      <w:r w:rsidR="004B052E" w:rsidRPr="0079767D">
        <w:rPr>
          <w:rFonts w:ascii="Candara" w:eastAsiaTheme="minorEastAsia" w:hAnsi="Candara"/>
          <w:sz w:val="20"/>
          <w:szCs w:val="20"/>
        </w:rPr>
        <w:t xml:space="preserve">____              </w:t>
      </w:r>
      <m:oMath>
        <m:d>
          <m:dPr>
            <m:begChr m:val="|"/>
            <m:endChr m:val="|"/>
            <m:ctrlPr>
              <w:rPr>
                <w:rFonts w:ascii="Cambria Math" w:hAnsi="Cambria Math"/>
                <w:i/>
                <w:sz w:val="20"/>
                <w:szCs w:val="20"/>
              </w:rPr>
            </m:ctrlPr>
          </m:dPr>
          <m:e>
            <m:r>
              <w:rPr>
                <w:rFonts w:ascii="Cambria Math" w:hAnsi="Cambria Math"/>
                <w:sz w:val="20"/>
                <w:szCs w:val="20"/>
              </w:rPr>
              <m:t>8</m:t>
            </m:r>
          </m:e>
        </m:d>
        <m:r>
          <w:rPr>
            <w:rFonts w:ascii="Cambria Math" w:eastAsiaTheme="minorEastAsia" w:hAnsi="Cambria Math"/>
            <w:sz w:val="20"/>
            <w:szCs w:val="20"/>
          </w:rPr>
          <m:t>=</m:t>
        </m:r>
      </m:oMath>
      <w:r w:rsidR="004B052E" w:rsidRPr="0079767D">
        <w:rPr>
          <w:rFonts w:ascii="Candara" w:eastAsiaTheme="minorEastAsia" w:hAnsi="Candara"/>
          <w:sz w:val="20"/>
          <w:szCs w:val="20"/>
        </w:rPr>
        <w:t>____</w:t>
      </w:r>
      <w:r w:rsidR="004B052E" w:rsidRPr="0079767D">
        <w:rPr>
          <w:rFonts w:ascii="Candara" w:hAnsi="Candara"/>
          <w:sz w:val="20"/>
          <w:szCs w:val="20"/>
        </w:rPr>
        <w:t xml:space="preserve">              </w:t>
      </w:r>
      <m:oMath>
        <m:d>
          <m:dPr>
            <m:begChr m:val="|"/>
            <m:endChr m:val="|"/>
            <m:ctrlPr>
              <w:rPr>
                <w:rFonts w:ascii="Cambria Math" w:hAnsi="Cambria Math"/>
                <w:i/>
                <w:sz w:val="20"/>
                <w:szCs w:val="20"/>
              </w:rPr>
            </m:ctrlPr>
          </m:dPr>
          <m:e>
            <m:r>
              <w:rPr>
                <w:rFonts w:ascii="Cambria Math" w:hAnsi="Cambria Math"/>
                <w:sz w:val="20"/>
                <w:szCs w:val="20"/>
              </w:rPr>
              <m:t>-n</m:t>
            </m:r>
          </m:e>
        </m:d>
        <m:r>
          <w:rPr>
            <w:rFonts w:ascii="Cambria Math" w:eastAsiaTheme="minorEastAsia" w:hAnsi="Cambria Math"/>
            <w:sz w:val="20"/>
            <w:szCs w:val="20"/>
          </w:rPr>
          <m:t>=</m:t>
        </m:r>
      </m:oMath>
      <w:r w:rsidR="004B052E" w:rsidRPr="0079767D">
        <w:rPr>
          <w:rFonts w:ascii="Candara" w:eastAsiaTheme="minorEastAsia" w:hAnsi="Candara"/>
          <w:sz w:val="20"/>
          <w:szCs w:val="20"/>
        </w:rPr>
        <w:t xml:space="preserve">____              </w:t>
      </w:r>
      <m:oMath>
        <m:d>
          <m:dPr>
            <m:begChr m:val="|"/>
            <m:endChr m:val="|"/>
            <m:ctrlPr>
              <w:rPr>
                <w:rFonts w:ascii="Cambria Math" w:hAnsi="Cambria Math"/>
                <w:i/>
                <w:sz w:val="20"/>
                <w:szCs w:val="20"/>
              </w:rPr>
            </m:ctrlPr>
          </m:dPr>
          <m:e>
            <m:r>
              <w:rPr>
                <w:rFonts w:ascii="Cambria Math" w:hAnsi="Cambria Math"/>
                <w:sz w:val="20"/>
                <w:szCs w:val="20"/>
              </w:rPr>
              <m:t>15</m:t>
            </m:r>
          </m:e>
        </m:d>
        <m:r>
          <w:rPr>
            <w:rFonts w:ascii="Cambria Math" w:eastAsiaTheme="minorEastAsia" w:hAnsi="Cambria Math"/>
            <w:sz w:val="20"/>
            <w:szCs w:val="20"/>
          </w:rPr>
          <m:t>=</m:t>
        </m:r>
      </m:oMath>
      <w:r w:rsidR="004B052E" w:rsidRPr="0079767D">
        <w:rPr>
          <w:rFonts w:ascii="Candara" w:eastAsiaTheme="minorEastAsia" w:hAnsi="Candara"/>
          <w:sz w:val="20"/>
          <w:szCs w:val="20"/>
        </w:rPr>
        <w:t xml:space="preserve">____              </w:t>
      </w:r>
      <m:oMath>
        <m:d>
          <m:dPr>
            <m:begChr m:val="|"/>
            <m:endChr m:val="|"/>
            <m:ctrlPr>
              <w:rPr>
                <w:rFonts w:ascii="Cambria Math" w:hAnsi="Cambria Math"/>
                <w:i/>
                <w:sz w:val="20"/>
                <w:szCs w:val="20"/>
              </w:rPr>
            </m:ctrlPr>
          </m:dPr>
          <m:e>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-7</m:t>
                </m:r>
              </m:e>
            </m:d>
          </m:e>
        </m:d>
        <m:r>
          <w:rPr>
            <w:rFonts w:ascii="Cambria Math" w:eastAsiaTheme="minorEastAsia" w:hAnsi="Cambria Math"/>
            <w:sz w:val="20"/>
            <w:szCs w:val="20"/>
          </w:rPr>
          <m:t>=</m:t>
        </m:r>
      </m:oMath>
      <w:r w:rsidR="004B052E" w:rsidRPr="0079767D">
        <w:rPr>
          <w:rFonts w:ascii="Candara" w:eastAsiaTheme="minorEastAsia" w:hAnsi="Candara"/>
          <w:sz w:val="20"/>
          <w:szCs w:val="20"/>
        </w:rPr>
        <w:t>____</w:t>
      </w:r>
    </w:p>
    <w:p w:rsidR="004B052E" w:rsidRPr="0079767D" w:rsidRDefault="004B052E" w:rsidP="004B052E">
      <w:pPr>
        <w:spacing w:after="0"/>
        <w:rPr>
          <w:rFonts w:ascii="Candara" w:hAnsi="Candara"/>
          <w:b/>
          <w:sz w:val="20"/>
          <w:szCs w:val="20"/>
        </w:rPr>
      </w:pPr>
    </w:p>
    <w:p w:rsidR="004B052E" w:rsidRPr="00C24F4C" w:rsidRDefault="004B052E" w:rsidP="004B052E">
      <w:pPr>
        <w:pStyle w:val="Prrafodelista"/>
        <w:numPr>
          <w:ilvl w:val="0"/>
          <w:numId w:val="4"/>
        </w:numPr>
        <w:spacing w:after="0"/>
        <w:ind w:left="284" w:hanging="284"/>
        <w:rPr>
          <w:rFonts w:ascii="Candara" w:hAnsi="Candara"/>
          <w:sz w:val="20"/>
          <w:szCs w:val="20"/>
        </w:rPr>
      </w:pPr>
      <w:r w:rsidRPr="00C24F4C">
        <w:rPr>
          <w:rFonts w:ascii="Candara" w:hAnsi="Candara"/>
          <w:b/>
          <w:sz w:val="20"/>
          <w:szCs w:val="20"/>
        </w:rPr>
        <w:t>Anota el signo =, &lt; o &gt;, que establezca correctamente la relación de orden entre las siguientes parejas de números enteros. Auxíliate de la recta numérica, recordando que los números a la derecha son mayores:</w:t>
      </w:r>
    </w:p>
    <w:p w:rsidR="004B052E" w:rsidRPr="0079767D" w:rsidRDefault="00311A51" w:rsidP="004B052E">
      <w:pPr>
        <w:spacing w:after="0"/>
        <w:rPr>
          <w:rFonts w:ascii="Candara" w:hAnsi="Candara"/>
          <w:sz w:val="20"/>
          <w:szCs w:val="20"/>
        </w:rPr>
      </w:pPr>
      <w:r>
        <w:rPr>
          <w:rFonts w:ascii="Candara" w:hAnsi="Candara"/>
          <w:noProof/>
          <w:sz w:val="20"/>
          <w:szCs w:val="20"/>
          <w:lang w:eastAsia="es-MX"/>
        </w:rPr>
        <w:pict>
          <v:shapetype id="_x0000_t202" coordsize="21600,21600" o:spt="202" path="m,l,21600r21600,l21600,xe">
            <v:stroke joinstyle="miter"/>
            <v:path gradientshapeok="t" o:connecttype="rect"/>
          </v:shapetype>
          <v:shape id="Cuadro de texto 2" o:spid="_x0000_s1026" type="#_x0000_t202" style="position:absolute;margin-left:44.6pt;margin-top:1.75pt;width:64.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" strokeweight="1.25pt">
            <v:textbox>
              <w:txbxContent>
                <w:p w:rsidR="002240FF" w:rsidRDefault="002240FF" w:rsidP="004B052E">
                  <w:pPr>
                    <w:rPr>
                      <w:lang w:val="es-ES"/>
                    </w:rPr>
                  </w:pPr>
                  <m:oMathPara>
                    <m:oMath>
                      <m:r>
                        <w:rPr>
                          <w:rFonts w:ascii="Cambria Math" w:hAnsi="Cambria Math"/>
                          <w:lang w:val="es-ES"/>
                        </w:rPr>
                        <m:t>-5 &lt; -3</m:t>
                      </m:r>
                    </m:oMath>
                  </m:oMathPara>
                </w:p>
              </w:txbxContent>
            </v:textbox>
          </v:shape>
        </w:pict>
      </w:r>
    </w:p>
    <w:p w:rsidR="004B052E" w:rsidRPr="0079767D" w:rsidRDefault="004B052E" w:rsidP="004B052E">
      <w:pPr>
        <w:spacing w:after="0"/>
        <w:rPr>
          <w:rFonts w:ascii="Candara" w:hAnsi="Candara"/>
          <w:sz w:val="20"/>
          <w:szCs w:val="20"/>
        </w:rPr>
      </w:pPr>
    </w:p>
    <w:p w:rsidR="004B052E" w:rsidRPr="00C24F4C" w:rsidRDefault="004B052E" w:rsidP="004B052E">
      <w:pPr>
        <w:spacing w:after="0"/>
        <w:rPr>
          <w:oMath/>
          <w:rFonts w:ascii="Cambria Math" w:hAnsi="Cambria Math"/>
          <w:sz w:val="20"/>
          <w:szCs w:val="20"/>
        </w:rPr>
        <w:sectPr w:rsidR="004B052E" w:rsidRPr="00C24F4C" w:rsidSect="007954C9">
          <w:headerReference w:type="default" r:id="rId10"/>
          <w:footerReference w:type="default" r:id="rId11"/>
          <w:pgSz w:w="12240" w:h="15840"/>
          <w:pgMar w:top="567" w:right="567" w:bottom="567" w:left="567" w:header="709" w:footer="709" w:gutter="0"/>
          <w:cols w:space="708"/>
          <w:docGrid w:linePitch="360"/>
        </w:sectPr>
      </w:pPr>
    </w:p>
    <w:p w:rsidR="004B052E" w:rsidRPr="0079767D" w:rsidRDefault="004B052E" w:rsidP="004B052E">
      <w:pPr>
        <w:pStyle w:val="Prrafodelista"/>
        <w:numPr>
          <w:ilvl w:val="0"/>
          <w:numId w:val="3"/>
        </w:numPr>
        <w:spacing w:after="0"/>
        <w:rPr>
          <w:rFonts w:ascii="Candara" w:hAnsi="Candara"/>
          <w:sz w:val="20"/>
          <w:szCs w:val="20"/>
        </w:rPr>
      </w:pPr>
      <m:oMath>
        <m:r>
          <w:rPr>
            <w:rFonts w:ascii="Cambria Math" w:hAnsi="Cambria Math"/>
            <w:sz w:val="20"/>
            <w:szCs w:val="20"/>
          </w:rPr>
          <w:lastRenderedPageBreak/>
          <m:t>-3</m:t>
        </m:r>
      </m:oMath>
      <w:r w:rsidRPr="0079767D">
        <w:rPr>
          <w:rFonts w:ascii="Candara" w:hAnsi="Candara"/>
          <w:sz w:val="20"/>
          <w:szCs w:val="20"/>
        </w:rPr>
        <w:t xml:space="preserve"> _____ </w:t>
      </w:r>
      <m:oMath>
        <m:r>
          <w:rPr>
            <w:rFonts w:ascii="Cambria Math" w:hAnsi="Cambria Math"/>
            <w:sz w:val="20"/>
            <w:szCs w:val="20"/>
          </w:rPr>
          <m:t>-4</m:t>
        </m:r>
      </m:oMath>
    </w:p>
    <w:p w:rsidR="004B052E" w:rsidRPr="0079767D" w:rsidRDefault="004B052E" w:rsidP="004B052E">
      <w:pPr>
        <w:pStyle w:val="Prrafodelista"/>
        <w:numPr>
          <w:ilvl w:val="0"/>
          <w:numId w:val="3"/>
        </w:numPr>
        <w:spacing w:after="0"/>
        <w:rPr>
          <w:rFonts w:ascii="Candara" w:hAnsi="Candara"/>
          <w:sz w:val="20"/>
          <w:szCs w:val="20"/>
        </w:rPr>
      </w:pPr>
      <m:oMath>
        <m:r>
          <w:rPr>
            <w:rFonts w:ascii="Cambria Math" w:hAnsi="Cambria Math"/>
            <w:sz w:val="20"/>
            <w:szCs w:val="20"/>
          </w:rPr>
          <m:t>-2</m:t>
        </m:r>
      </m:oMath>
      <w:r w:rsidRPr="0079767D">
        <w:rPr>
          <w:rFonts w:ascii="Candara" w:hAnsi="Candara"/>
          <w:sz w:val="20"/>
          <w:szCs w:val="20"/>
        </w:rPr>
        <w:t xml:space="preserve"> _____ </w:t>
      </w:r>
      <m:oMath>
        <m:r>
          <w:rPr>
            <w:rFonts w:ascii="Cambria Math" w:hAnsi="Cambria Math"/>
            <w:sz w:val="20"/>
            <w:szCs w:val="20"/>
          </w:rPr>
          <m:t>-5</m:t>
        </m:r>
      </m:oMath>
    </w:p>
    <w:p w:rsidR="004B052E" w:rsidRPr="0079767D" w:rsidRDefault="004B052E" w:rsidP="004B052E">
      <w:pPr>
        <w:pStyle w:val="Prrafodelista"/>
        <w:numPr>
          <w:ilvl w:val="0"/>
          <w:numId w:val="3"/>
        </w:numPr>
        <w:spacing w:after="0"/>
        <w:rPr>
          <w:rFonts w:ascii="Candara" w:hAnsi="Candara"/>
          <w:sz w:val="20"/>
          <w:szCs w:val="20"/>
        </w:rPr>
      </w:pPr>
      <m:oMath>
        <m:r>
          <w:rPr>
            <w:rFonts w:ascii="Cambria Math" w:hAnsi="Cambria Math"/>
            <w:sz w:val="20"/>
            <w:szCs w:val="20"/>
          </w:rPr>
          <m:t>-6</m:t>
        </m:r>
      </m:oMath>
      <w:r w:rsidRPr="0079767D">
        <w:rPr>
          <w:rFonts w:ascii="Candara" w:hAnsi="Candara"/>
          <w:sz w:val="20"/>
          <w:szCs w:val="20"/>
        </w:rPr>
        <w:t xml:space="preserve"> _____ </w:t>
      </w:r>
      <m:oMath>
        <m:r>
          <w:rPr>
            <w:rFonts w:ascii="Cambria Math" w:hAnsi="Cambria Math"/>
            <w:sz w:val="20"/>
            <w:szCs w:val="20"/>
          </w:rPr>
          <m:t>-1</m:t>
        </m:r>
      </m:oMath>
    </w:p>
    <w:p w:rsidR="004B052E" w:rsidRPr="0079767D" w:rsidRDefault="004B052E" w:rsidP="004B052E">
      <w:pPr>
        <w:pStyle w:val="Prrafodelista"/>
        <w:numPr>
          <w:ilvl w:val="0"/>
          <w:numId w:val="3"/>
        </w:numPr>
        <w:spacing w:after="0"/>
        <w:rPr>
          <w:rFonts w:ascii="Candara" w:hAnsi="Candara"/>
          <w:sz w:val="20"/>
          <w:szCs w:val="20"/>
        </w:rPr>
      </w:pPr>
      <m:oMath>
        <m:r>
          <w:rPr>
            <w:rFonts w:ascii="Cambria Math" w:hAnsi="Cambria Math"/>
            <w:sz w:val="20"/>
            <w:szCs w:val="20"/>
          </w:rPr>
          <m:t>-4</m:t>
        </m:r>
      </m:oMath>
      <w:r w:rsidRPr="0079767D">
        <w:rPr>
          <w:rFonts w:ascii="Candara" w:hAnsi="Candara"/>
          <w:sz w:val="20"/>
          <w:szCs w:val="20"/>
        </w:rPr>
        <w:t xml:space="preserve"> _____ </w:t>
      </w:r>
      <m:oMath>
        <m:d>
          <m:dPr>
            <m:begChr m:val="|"/>
            <m:endChr m:val="|"/>
            <m:ctrlPr>
              <w:rPr>
                <w:rFonts w:ascii="Cambria Math" w:hAnsi="Cambria Math"/>
                <w:i/>
                <w:sz w:val="20"/>
                <w:szCs w:val="20"/>
              </w:rPr>
            </m:ctrlPr>
          </m:dPr>
          <m:e>
            <m:r>
              <w:rPr>
                <w:rFonts w:ascii="Cambria Math" w:hAnsi="Cambria Math"/>
                <w:sz w:val="20"/>
                <w:szCs w:val="20"/>
              </w:rPr>
              <m:t>-2</m:t>
            </m:r>
          </m:e>
        </m:d>
      </m:oMath>
    </w:p>
    <w:p w:rsidR="004B052E" w:rsidRPr="0079767D" w:rsidRDefault="004B052E" w:rsidP="004B052E">
      <w:pPr>
        <w:pStyle w:val="Prrafodelista"/>
        <w:numPr>
          <w:ilvl w:val="0"/>
          <w:numId w:val="3"/>
        </w:numPr>
        <w:spacing w:after="0"/>
        <w:rPr>
          <w:rFonts w:ascii="Candara" w:hAnsi="Candara"/>
          <w:sz w:val="20"/>
          <w:szCs w:val="20"/>
        </w:rPr>
      </w:pPr>
      <m:oMath>
        <m:r>
          <w:rPr>
            <w:rFonts w:ascii="Cambria Math" w:hAnsi="Cambria Math"/>
            <w:sz w:val="20"/>
            <w:szCs w:val="20"/>
          </w:rPr>
          <m:t>-3</m:t>
        </m:r>
      </m:oMath>
      <w:r w:rsidRPr="0079767D">
        <w:rPr>
          <w:rFonts w:ascii="Candara" w:hAnsi="Candara"/>
          <w:sz w:val="20"/>
          <w:szCs w:val="20"/>
        </w:rPr>
        <w:t xml:space="preserve"> _____ </w:t>
      </w:r>
      <m:oMath>
        <m:r>
          <w:rPr>
            <w:rFonts w:ascii="Cambria Math" w:hAnsi="Cambria Math"/>
            <w:sz w:val="20"/>
            <w:szCs w:val="20"/>
          </w:rPr>
          <m:t>-1</m:t>
        </m:r>
      </m:oMath>
    </w:p>
    <w:p w:rsidR="004B052E" w:rsidRPr="0079767D" w:rsidRDefault="004B052E" w:rsidP="004B052E">
      <w:pPr>
        <w:pStyle w:val="Prrafodelista"/>
        <w:numPr>
          <w:ilvl w:val="0"/>
          <w:numId w:val="3"/>
        </w:numPr>
        <w:spacing w:after="0"/>
        <w:rPr>
          <w:rFonts w:ascii="Candara" w:hAnsi="Candara"/>
          <w:sz w:val="20"/>
          <w:szCs w:val="20"/>
        </w:rPr>
      </w:pPr>
      <m:oMath>
        <m:r>
          <w:rPr>
            <w:rFonts w:ascii="Cambria Math" w:hAnsi="Cambria Math"/>
            <w:sz w:val="20"/>
            <w:szCs w:val="20"/>
          </w:rPr>
          <m:t>-7</m:t>
        </m:r>
      </m:oMath>
      <w:r w:rsidRPr="0079767D">
        <w:rPr>
          <w:rFonts w:ascii="Candara" w:hAnsi="Candara"/>
          <w:sz w:val="20"/>
          <w:szCs w:val="20"/>
        </w:rPr>
        <w:t xml:space="preserve"> _____ </w:t>
      </w:r>
      <m:oMath>
        <m:r>
          <w:rPr>
            <w:rFonts w:ascii="Cambria Math" w:hAnsi="Cambria Math"/>
            <w:sz w:val="20"/>
            <w:szCs w:val="20"/>
          </w:rPr>
          <m:t>-2</m:t>
        </m:r>
      </m:oMath>
    </w:p>
    <w:p w:rsidR="004B052E" w:rsidRPr="0079767D" w:rsidRDefault="004B052E" w:rsidP="004B052E">
      <w:pPr>
        <w:pStyle w:val="Prrafodelista"/>
        <w:numPr>
          <w:ilvl w:val="0"/>
          <w:numId w:val="3"/>
        </w:numPr>
        <w:spacing w:after="0"/>
        <w:rPr>
          <w:rFonts w:ascii="Candara" w:hAnsi="Candara"/>
          <w:sz w:val="20"/>
          <w:szCs w:val="20"/>
        </w:rPr>
      </w:pPr>
      <m:oMath>
        <m:r>
          <w:rPr>
            <w:rFonts w:ascii="Cambria Math" w:hAnsi="Cambria Math"/>
            <w:sz w:val="20"/>
            <w:szCs w:val="20"/>
          </w:rPr>
          <m:t>-5</m:t>
        </m:r>
      </m:oMath>
      <w:r w:rsidRPr="0079767D">
        <w:rPr>
          <w:rFonts w:ascii="Candara" w:hAnsi="Candara"/>
          <w:sz w:val="20"/>
          <w:szCs w:val="20"/>
        </w:rPr>
        <w:t xml:space="preserve"> _____ </w:t>
      </w:r>
      <m:oMath>
        <m:r>
          <w:rPr>
            <w:rFonts w:ascii="Cambria Math" w:hAnsi="Cambria Math"/>
            <w:sz w:val="20"/>
            <w:szCs w:val="20"/>
          </w:rPr>
          <m:t>6</m:t>
        </m:r>
      </m:oMath>
    </w:p>
    <w:p w:rsidR="004B052E" w:rsidRPr="0079767D" w:rsidRDefault="004B052E" w:rsidP="004B052E">
      <w:pPr>
        <w:pStyle w:val="Prrafodelista"/>
        <w:numPr>
          <w:ilvl w:val="0"/>
          <w:numId w:val="3"/>
        </w:numPr>
        <w:spacing w:after="0"/>
        <w:rPr>
          <w:rFonts w:ascii="Candara" w:eastAsiaTheme="minorEastAsia" w:hAnsi="Candara"/>
          <w:sz w:val="20"/>
          <w:szCs w:val="20"/>
        </w:rPr>
      </w:pPr>
      <m:oMath>
        <m:r>
          <w:rPr>
            <w:rFonts w:ascii="Cambria Math" w:hAnsi="Cambria Math"/>
            <w:sz w:val="20"/>
            <w:szCs w:val="20"/>
          </w:rPr>
          <m:t>-3</m:t>
        </m:r>
      </m:oMath>
      <w:r w:rsidRPr="0079767D">
        <w:rPr>
          <w:rFonts w:ascii="Candara" w:hAnsi="Candara"/>
          <w:sz w:val="20"/>
          <w:szCs w:val="20"/>
        </w:rPr>
        <w:t xml:space="preserve"> _____ </w:t>
      </w:r>
      <m:oMath>
        <m:r>
          <w:rPr>
            <w:rFonts w:ascii="Cambria Math" w:hAnsi="Cambria Math"/>
            <w:sz w:val="20"/>
            <w:szCs w:val="20"/>
          </w:rPr>
          <m:t>-3</m:t>
        </m:r>
      </m:oMath>
    </w:p>
    <w:p w:rsidR="004B052E" w:rsidRPr="0079767D" w:rsidRDefault="004B052E" w:rsidP="004B052E">
      <w:pPr>
        <w:pStyle w:val="Prrafodelista"/>
        <w:numPr>
          <w:ilvl w:val="0"/>
          <w:numId w:val="3"/>
        </w:numPr>
        <w:spacing w:after="0"/>
        <w:rPr>
          <w:rFonts w:ascii="Candara" w:hAnsi="Candara"/>
          <w:sz w:val="20"/>
          <w:szCs w:val="20"/>
        </w:rPr>
      </w:pPr>
      <m:oMath>
        <m:r>
          <w:rPr>
            <w:rFonts w:ascii="Cambria Math" w:hAnsi="Cambria Math"/>
            <w:sz w:val="20"/>
            <w:szCs w:val="20"/>
          </w:rPr>
          <m:t>-2</m:t>
        </m:r>
      </m:oMath>
      <w:r w:rsidRPr="0079767D">
        <w:rPr>
          <w:rFonts w:ascii="Candara" w:hAnsi="Candara"/>
          <w:sz w:val="20"/>
          <w:szCs w:val="20"/>
        </w:rPr>
        <w:t xml:space="preserve"> _____ </w:t>
      </w:r>
      <m:oMath>
        <m:r>
          <w:rPr>
            <w:rFonts w:ascii="Cambria Math" w:hAnsi="Cambria Math"/>
            <w:sz w:val="20"/>
            <w:szCs w:val="20"/>
          </w:rPr>
          <m:t>-7</m:t>
        </m:r>
      </m:oMath>
    </w:p>
    <w:p w:rsidR="004B052E" w:rsidRPr="0079767D" w:rsidRDefault="004B052E" w:rsidP="004B052E">
      <w:pPr>
        <w:pStyle w:val="Prrafodelista"/>
        <w:numPr>
          <w:ilvl w:val="0"/>
          <w:numId w:val="3"/>
        </w:numPr>
        <w:spacing w:after="0"/>
        <w:rPr>
          <w:rFonts w:ascii="Candara" w:hAnsi="Candara"/>
          <w:sz w:val="20"/>
          <w:szCs w:val="20"/>
        </w:rPr>
      </w:pPr>
      <m:oMath>
        <m:r>
          <w:rPr>
            <w:rFonts w:ascii="Cambria Math" w:hAnsi="Cambria Math"/>
            <w:sz w:val="20"/>
            <w:szCs w:val="20"/>
          </w:rPr>
          <m:t>-4</m:t>
        </m:r>
      </m:oMath>
      <w:r w:rsidRPr="0079767D">
        <w:rPr>
          <w:rFonts w:ascii="Candara" w:hAnsi="Candara"/>
          <w:sz w:val="20"/>
          <w:szCs w:val="20"/>
        </w:rPr>
        <w:t xml:space="preserve"> _____ </w:t>
      </w:r>
      <m:oMath>
        <m:r>
          <w:rPr>
            <w:rFonts w:ascii="Cambria Math" w:hAnsi="Cambria Math"/>
            <w:sz w:val="20"/>
            <w:szCs w:val="20"/>
          </w:rPr>
          <m:t xml:space="preserve"> 0</m:t>
        </m:r>
      </m:oMath>
    </w:p>
    <w:p w:rsidR="000F6B89" w:rsidRDefault="00311A51" w:rsidP="000F6B89">
      <w:pPr>
        <w:pStyle w:val="Prrafodelista"/>
        <w:numPr>
          <w:ilvl w:val="0"/>
          <w:numId w:val="3"/>
        </w:numPr>
        <w:spacing w:after="0"/>
        <w:rPr>
          <w:rFonts w:ascii="Candara" w:hAnsi="Candara"/>
          <w:sz w:val="20"/>
          <w:szCs w:val="20"/>
        </w:rPr>
      </w:pPr>
      <m:oMath>
        <m:d>
          <m:dPr>
            <m:begChr m:val="|"/>
            <m:endChr m:val="|"/>
            <m:ctrlPr>
              <w:rPr>
                <w:rFonts w:ascii="Cambria Math" w:hAnsi="Cambria Math"/>
                <w:i/>
                <w:sz w:val="20"/>
                <w:szCs w:val="20"/>
              </w:rPr>
            </m:ctrlPr>
          </m:dPr>
          <m:e>
            <m:r>
              <w:rPr>
                <w:rFonts w:ascii="Cambria Math" w:hAnsi="Cambria Math"/>
                <w:sz w:val="20"/>
                <w:szCs w:val="20"/>
              </w:rPr>
              <m:t>-7</m:t>
            </m:r>
          </m:e>
        </m:d>
      </m:oMath>
      <w:r w:rsidR="004B052E" w:rsidRPr="0079767D">
        <w:rPr>
          <w:rFonts w:ascii="Candara" w:eastAsiaTheme="minorEastAsia" w:hAnsi="Candara"/>
          <w:sz w:val="20"/>
          <w:szCs w:val="20"/>
        </w:rPr>
        <w:t xml:space="preserve"> _____ </w:t>
      </w:r>
      <m:oMath>
        <m:r>
          <w:rPr>
            <w:rFonts w:ascii="Cambria Math" w:hAnsi="Cambria Math"/>
            <w:sz w:val="20"/>
            <w:szCs w:val="20"/>
          </w:rPr>
          <m:t>7</m:t>
        </m:r>
      </m:oMath>
      <w:r w:rsidR="004B052E" w:rsidRPr="0079767D">
        <w:rPr>
          <w:rFonts w:ascii="Candara" w:hAnsi="Candara"/>
          <w:sz w:val="20"/>
          <w:szCs w:val="20"/>
        </w:rPr>
        <w:t xml:space="preserve"> </w:t>
      </w:r>
    </w:p>
    <w:p w:rsidR="000F6B89" w:rsidRPr="000F6B89" w:rsidRDefault="00311A51" w:rsidP="000F6B89">
      <w:pPr>
        <w:pStyle w:val="Prrafodelista"/>
        <w:numPr>
          <w:ilvl w:val="0"/>
          <w:numId w:val="3"/>
        </w:numPr>
        <w:spacing w:after="0"/>
        <w:rPr>
          <w:rFonts w:ascii="Candara" w:hAnsi="Candara"/>
          <w:sz w:val="20"/>
          <w:szCs w:val="20"/>
        </w:rPr>
      </w:pPr>
      <m:oMath>
        <m:d>
          <m:dPr>
            <m:begChr m:val="|"/>
            <m:endChr m:val="|"/>
            <m:ctrlPr>
              <w:rPr>
                <w:rFonts w:ascii="Cambria Math" w:hAnsi="Cambria Math"/>
                <w:i/>
                <w:sz w:val="20"/>
                <w:szCs w:val="20"/>
              </w:rPr>
            </m:ctrlPr>
          </m:dPr>
          <m:e>
            <m:r>
              <w:rPr>
                <w:rFonts w:ascii="Cambria Math" w:hAnsi="Cambria Math"/>
                <w:sz w:val="20"/>
                <w:szCs w:val="20"/>
              </w:rPr>
              <m:t>12</m:t>
            </m:r>
          </m:e>
        </m:d>
      </m:oMath>
      <w:r w:rsidR="000F6B89" w:rsidRPr="0079767D">
        <w:rPr>
          <w:rFonts w:ascii="Candara" w:eastAsiaTheme="minorEastAsia" w:hAnsi="Candara"/>
          <w:sz w:val="20"/>
          <w:szCs w:val="20"/>
        </w:rPr>
        <w:t xml:space="preserve"> _____ </w:t>
      </w:r>
      <m:oMath>
        <m:d>
          <m:dPr>
            <m:begChr m:val="|"/>
            <m:endChr m:val="|"/>
            <m:ctrlPr>
              <w:rPr>
                <w:rFonts w:ascii="Cambria Math" w:hAnsi="Cambria Math"/>
                <w:i/>
                <w:sz w:val="20"/>
                <w:szCs w:val="20"/>
              </w:rPr>
            </m:ctrlPr>
          </m:dPr>
          <m:e>
            <m:r>
              <w:rPr>
                <w:rFonts w:ascii="Cambria Math" w:hAnsi="Cambria Math"/>
                <w:sz w:val="20"/>
                <w:szCs w:val="20"/>
              </w:rPr>
              <m:t>-4</m:t>
            </m:r>
          </m:e>
        </m:d>
      </m:oMath>
    </w:p>
    <w:p w:rsidR="000F6B89" w:rsidRPr="000F6B89" w:rsidRDefault="000F6B89" w:rsidP="000F6B89">
      <w:pPr>
        <w:pStyle w:val="Prrafodelista"/>
        <w:numPr>
          <w:ilvl w:val="0"/>
          <w:numId w:val="3"/>
        </w:numPr>
        <w:spacing w:after="0"/>
        <w:rPr>
          <w:rFonts w:ascii="Candara" w:hAnsi="Candara"/>
          <w:sz w:val="20"/>
          <w:szCs w:val="20"/>
        </w:rPr>
      </w:pPr>
      <w:r>
        <w:rPr>
          <w:rFonts w:ascii="Candara" w:hAnsi="Candara"/>
          <w:sz w:val="20"/>
          <w:szCs w:val="20"/>
        </w:rPr>
        <w:t>0.1_______0.01</w:t>
      </w:r>
    </w:p>
    <w:p w:rsidR="000F6B89" w:rsidRPr="00CF1AD4" w:rsidRDefault="000F6B89" w:rsidP="000F6B89">
      <w:pPr>
        <w:pStyle w:val="Prrafodelista"/>
        <w:numPr>
          <w:ilvl w:val="0"/>
          <w:numId w:val="3"/>
        </w:numPr>
        <w:spacing w:after="0"/>
        <w:rPr>
          <w:rFonts w:ascii="Candara" w:hAnsi="Candara"/>
          <w:sz w:val="20"/>
          <w:szCs w:val="20"/>
        </w:rPr>
        <w:sectPr w:rsidR="000F6B89" w:rsidRPr="00CF1AD4" w:rsidSect="007954C9">
          <w:type w:val="continuous"/>
          <w:pgSz w:w="12240" w:h="15840"/>
          <w:pgMar w:top="851" w:right="851" w:bottom="851" w:left="851" w:header="708" w:footer="708" w:gutter="0"/>
          <w:cols w:num="3" w:space="708"/>
          <w:docGrid w:linePitch="360"/>
        </w:sectPr>
      </w:pPr>
      <w:r>
        <w:rPr>
          <w:rFonts w:ascii="Candara" w:eastAsiaTheme="minorEastAsia" w:hAnsi="Candara"/>
          <w:sz w:val="20"/>
          <w:szCs w:val="20"/>
        </w:rPr>
        <w:t>1/10</w:t>
      </w:r>
      <w:r w:rsidR="004B052E" w:rsidRPr="0079767D">
        <w:rPr>
          <w:rFonts w:ascii="Candara" w:eastAsiaTheme="minorEastAsia" w:hAnsi="Candara"/>
          <w:sz w:val="20"/>
          <w:szCs w:val="20"/>
        </w:rPr>
        <w:t xml:space="preserve">_____ </w:t>
      </w:r>
      <w:r>
        <w:rPr>
          <w:rFonts w:ascii="Candara" w:eastAsiaTheme="minorEastAsia" w:hAnsi="Candara"/>
          <w:sz w:val="20"/>
          <w:szCs w:val="20"/>
        </w:rPr>
        <w:t>1/10</w:t>
      </w:r>
      <w:r w:rsidR="00CF1AD4">
        <w:rPr>
          <w:rFonts w:ascii="Candara" w:eastAsiaTheme="minorEastAsia" w:hAnsi="Candara"/>
          <w:sz w:val="20"/>
          <w:szCs w:val="20"/>
        </w:rPr>
        <w:t>0</w:t>
      </w:r>
    </w:p>
    <w:p w:rsidR="009F3DE8" w:rsidRDefault="009F3DE8" w:rsidP="00CF1AD4">
      <w:pPr>
        <w:spacing w:after="0" w:line="240" w:lineRule="auto"/>
        <w:rPr>
          <w:b/>
          <w:u w:val="single"/>
        </w:rPr>
      </w:pPr>
    </w:p>
    <w:p w:rsidR="00CD2D73" w:rsidRPr="00BF0AEF" w:rsidRDefault="00CD2D73" w:rsidP="00CD2D73">
      <w:pPr>
        <w:spacing w:after="0" w:line="240" w:lineRule="auto"/>
        <w:jc w:val="center"/>
        <w:rPr>
          <w:b/>
          <w:u w:val="single"/>
        </w:rPr>
      </w:pPr>
      <w:r>
        <w:rPr>
          <w:b/>
          <w:u w:val="single"/>
        </w:rPr>
        <w:t>JERARQUÍA DE OPERACIONES</w:t>
      </w:r>
    </w:p>
    <w:p w:rsidR="00CD2D73" w:rsidRDefault="00CD2D73" w:rsidP="00CD2D73">
      <w:pPr>
        <w:spacing w:after="0" w:line="240" w:lineRule="auto"/>
        <w:jc w:val="both"/>
      </w:pPr>
    </w:p>
    <w:p w:rsidR="00CD2D73" w:rsidRDefault="00CD2D73" w:rsidP="00CD2D73">
      <w:pPr>
        <w:spacing w:after="0" w:line="240" w:lineRule="auto"/>
        <w:jc w:val="both"/>
      </w:pPr>
      <w:r>
        <w:rPr>
          <w:b/>
        </w:rPr>
        <w:t>Jerarquía de las operaciones.</w:t>
      </w:r>
      <w:r>
        <w:t xml:space="preserve"> Para resolver correctamente una operación donde intervienen distintas operaciones aritméticas, se debe atender a una jerarquía en la realización de las mismas. Ese orden es el siguiente:</w:t>
      </w:r>
    </w:p>
    <w:p w:rsidR="00CD2D73" w:rsidRDefault="00CD2D73" w:rsidP="00CD2D73">
      <w:pPr>
        <w:pStyle w:val="Prrafodelista"/>
        <w:numPr>
          <w:ilvl w:val="0"/>
          <w:numId w:val="1"/>
        </w:numPr>
        <w:spacing w:after="0" w:line="240" w:lineRule="auto"/>
        <w:jc w:val="both"/>
      </w:pPr>
      <w:r>
        <w:t>La mayor jerarquía es para potencias y raíces.</w:t>
      </w:r>
    </w:p>
    <w:p w:rsidR="00CD2D73" w:rsidRDefault="00CD2D73" w:rsidP="00CD2D73">
      <w:pPr>
        <w:pStyle w:val="Prrafodelista"/>
        <w:numPr>
          <w:ilvl w:val="0"/>
          <w:numId w:val="1"/>
        </w:numPr>
        <w:spacing w:after="0" w:line="240" w:lineRule="auto"/>
        <w:jc w:val="both"/>
      </w:pPr>
      <w:r>
        <w:t>Enseguida, las operaciones de multiplicación y división.</w:t>
      </w:r>
    </w:p>
    <w:p w:rsidR="00CD2D73" w:rsidRDefault="00CD2D73" w:rsidP="00CD2D73">
      <w:pPr>
        <w:pStyle w:val="Prrafodelista"/>
        <w:numPr>
          <w:ilvl w:val="0"/>
          <w:numId w:val="1"/>
        </w:numPr>
        <w:spacing w:after="0" w:line="240" w:lineRule="auto"/>
        <w:jc w:val="both"/>
      </w:pPr>
      <w:r>
        <w:t>Por último, las operaciones de adición y sustracción.</w:t>
      </w:r>
    </w:p>
    <w:p w:rsidR="00CD2D73" w:rsidRDefault="00CD2D73" w:rsidP="00CD2D73">
      <w:pPr>
        <w:spacing w:after="0" w:line="240" w:lineRule="auto"/>
        <w:jc w:val="both"/>
      </w:pPr>
      <w:r>
        <w:t>Las operaciones que intervienen, si están en un mismo nivel, no requieren precauciones especiales.</w:t>
      </w:r>
    </w:p>
    <w:p w:rsidR="00CD2D73" w:rsidRDefault="00CD2D73" w:rsidP="00CD2D73">
      <w:pPr>
        <w:spacing w:after="0" w:line="240" w:lineRule="auto"/>
        <w:jc w:val="both"/>
      </w:pPr>
      <w:r>
        <w:t xml:space="preserve">La operación 3 + 5 </w:t>
      </w:r>
      <w:r>
        <w:sym w:font="Symbol" w:char="F0B4"/>
      </w:r>
      <w:r>
        <w:t xml:space="preserve"> 9 debe entenderse como 3 + (5 </w:t>
      </w:r>
      <w:r>
        <w:sym w:font="Symbol" w:char="F0B4"/>
      </w:r>
      <w:r>
        <w:t xml:space="preserve"> 9) = 3 + 45 = 48</w:t>
      </w:r>
    </w:p>
    <w:p w:rsidR="00CD2D73" w:rsidRDefault="00CD2D73" w:rsidP="00CD2D73">
      <w:pPr>
        <w:spacing w:after="0" w:line="240" w:lineRule="auto"/>
        <w:jc w:val="both"/>
        <w:rPr>
          <w:rFonts w:eastAsiaTheme="minorEastAsia"/>
        </w:rPr>
      </w:pPr>
      <w:r>
        <w:t xml:space="preserve">La operación </w:t>
      </w:r>
      <m:oMath>
        <m:r>
          <w:rPr>
            <w:rFonts w:ascii="Cambria Math" w:hAnsi="Cambria Math"/>
          </w:rPr>
          <m:t>18+</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×8-</m:t>
        </m:r>
        <m:rad>
          <m:radPr>
            <m:degHide m:val="on"/>
            <m:ctrlPr>
              <w:rPr>
                <w:rFonts w:ascii="Cambria Math" w:hAnsi="Cambria Math"/>
                <w:i/>
              </w:rPr>
            </m:ctrlPr>
          </m:radPr>
          <m:deg/>
          <m:e>
            <m:r>
              <w:rPr>
                <w:rFonts w:ascii="Cambria Math" w:hAnsi="Cambria Math"/>
              </w:rPr>
              <m:t>16</m:t>
            </m:r>
          </m:e>
        </m:rad>
        <m:r>
          <w:rPr>
            <w:rFonts w:ascii="Cambria Math" w:hAnsi="Cambria Math"/>
          </w:rPr>
          <m:t>÷2</m:t>
        </m:r>
      </m:oMath>
      <w:r>
        <w:rPr>
          <w:rFonts w:eastAsiaTheme="minorEastAsia"/>
        </w:rPr>
        <w:t xml:space="preserve"> como</w:t>
      </w:r>
    </w:p>
    <w:p w:rsidR="00CD2D73" w:rsidRDefault="00CD2D73" w:rsidP="00CD2D73">
      <w:pPr>
        <w:spacing w:after="0" w:line="240" w:lineRule="auto"/>
        <w:jc w:val="both"/>
        <w:rPr>
          <w:rFonts w:eastAsiaTheme="minorEastAsia"/>
        </w:rPr>
      </w:pPr>
      <w:r>
        <w:rPr>
          <w:rFonts w:eastAsiaTheme="minorEastAsia"/>
        </w:rPr>
        <w:t xml:space="preserve"> </w:t>
      </w:r>
      <m:oMath>
        <m:r>
          <w:rPr>
            <w:rFonts w:ascii="Cambria Math" w:eastAsiaTheme="minorEastAsia" w:hAnsi="Cambria Math"/>
          </w:rPr>
          <m:t>18+</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2</m:t>
                </m:r>
              </m:sup>
            </m:sSup>
            <m:r>
              <w:rPr>
                <w:rFonts w:ascii="Cambria Math" w:eastAsiaTheme="minorEastAsia" w:hAnsi="Cambria Math"/>
              </w:rPr>
              <m:t>×8</m:t>
            </m:r>
          </m:e>
        </m:d>
        <m:r>
          <w:rPr>
            <w:rFonts w:ascii="Cambria Math" w:eastAsiaTheme="minorEastAsia" w:hAnsi="Cambria Math"/>
          </w:rPr>
          <m:t>-</m:t>
        </m:r>
        <m:d>
          <m:dPr>
            <m:ctrlPr>
              <w:rPr>
                <w:rFonts w:ascii="Cambria Math" w:eastAsiaTheme="minorEastAsia" w:hAnsi="Cambria Math"/>
                <w:i/>
              </w:rPr>
            </m:ctrlPr>
          </m:dPr>
          <m:e>
            <m:rad>
              <m:radPr>
                <m:degHide m:val="on"/>
                <m:ctrlPr>
                  <w:rPr>
                    <w:rFonts w:ascii="Cambria Math" w:eastAsiaTheme="minorEastAsia" w:hAnsi="Cambria Math"/>
                    <w:i/>
                  </w:rPr>
                </m:ctrlPr>
              </m:radPr>
              <m:deg/>
              <m:e>
                <m:r>
                  <w:rPr>
                    <w:rFonts w:ascii="Cambria Math" w:eastAsiaTheme="minorEastAsia" w:hAnsi="Cambria Math"/>
                  </w:rPr>
                  <m:t>16</m:t>
                </m:r>
              </m:e>
            </m:rad>
            <m:r>
              <w:rPr>
                <w:rFonts w:ascii="Cambria Math" w:eastAsiaTheme="minorEastAsia" w:hAnsi="Cambria Math"/>
              </w:rPr>
              <m:t>÷2</m:t>
            </m:r>
          </m:e>
        </m:d>
        <m:r>
          <w:rPr>
            <w:rFonts w:ascii="Cambria Math" w:eastAsiaTheme="minorEastAsia" w:hAnsi="Cambria Math"/>
          </w:rPr>
          <m:t>=18+</m:t>
        </m:r>
        <m:d>
          <m:dPr>
            <m:ctrlPr>
              <w:rPr>
                <w:rFonts w:ascii="Cambria Math" w:eastAsiaTheme="minorEastAsia" w:hAnsi="Cambria Math"/>
                <w:i/>
              </w:rPr>
            </m:ctrlPr>
          </m:dPr>
          <m:e>
            <m:r>
              <w:rPr>
                <w:rFonts w:ascii="Cambria Math" w:eastAsiaTheme="minorEastAsia" w:hAnsi="Cambria Math"/>
              </w:rPr>
              <m:t>25×8</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4÷2</m:t>
            </m:r>
          </m:e>
        </m:d>
        <m:r>
          <w:rPr>
            <w:rFonts w:ascii="Cambria Math" w:eastAsiaTheme="minorEastAsia" w:hAnsi="Cambria Math"/>
          </w:rPr>
          <m:t>=18+200-2=216</m:t>
        </m:r>
      </m:oMath>
    </w:p>
    <w:p w:rsidR="00CD2D73" w:rsidRDefault="00CD2D73" w:rsidP="00CD2D73">
      <w:pPr>
        <w:spacing w:after="0" w:line="240" w:lineRule="auto"/>
        <w:jc w:val="both"/>
        <w:rPr>
          <w:rFonts w:eastAsiaTheme="minorEastAsia"/>
        </w:rPr>
      </w:pPr>
    </w:p>
    <w:p w:rsidR="00CD2D73" w:rsidRDefault="00CD2D73" w:rsidP="00CD2D73">
      <w:pPr>
        <w:spacing w:after="0" w:line="240" w:lineRule="auto"/>
        <w:jc w:val="both"/>
        <w:rPr>
          <w:rFonts w:eastAsiaTheme="minorEastAsia"/>
          <w:b/>
        </w:rPr>
      </w:pPr>
    </w:p>
    <w:p w:rsidR="00CD2D73" w:rsidRPr="000853CA" w:rsidRDefault="00CD2D73" w:rsidP="00CD2D73">
      <w:pPr>
        <w:spacing w:after="0" w:line="240" w:lineRule="auto"/>
        <w:jc w:val="both"/>
        <w:rPr>
          <w:rFonts w:eastAsiaTheme="minorEastAsia"/>
          <w:b/>
        </w:rPr>
      </w:pPr>
      <w:r w:rsidRPr="000853CA">
        <w:rPr>
          <w:rFonts w:eastAsiaTheme="minorEastAsia"/>
          <w:b/>
        </w:rPr>
        <w:t>Ejercicios:</w:t>
      </w:r>
    </w:p>
    <w:p w:rsidR="00CD2D73" w:rsidRDefault="00CD2D73" w:rsidP="00CD2D73">
      <w:pPr>
        <w:spacing w:after="0" w:line="240" w:lineRule="auto"/>
        <w:jc w:val="both"/>
        <w:rPr>
          <w:rFonts w:eastAsiaTheme="minorEastAsia"/>
        </w:rPr>
      </w:pPr>
    </w:p>
    <w:p w:rsidR="00CD2D73" w:rsidRDefault="00CD2D73" w:rsidP="00CD2D73">
      <w:pPr>
        <w:spacing w:after="0" w:line="240" w:lineRule="auto"/>
        <w:jc w:val="both"/>
        <w:rPr>
          <w:rFonts w:eastAsiaTheme="minorEastAsia"/>
        </w:rPr>
      </w:pPr>
      <w:r>
        <w:rPr>
          <w:rFonts w:eastAsiaTheme="minorEastAsia"/>
        </w:rPr>
        <w:t>1.- En cada caso pon el paréntesis donde sea adecuado respetando la jerarquía de las operaciones.</w:t>
      </w:r>
    </w:p>
    <w:p w:rsidR="00CD2D73" w:rsidRDefault="00CD2D73" w:rsidP="00CD2D73">
      <w:pPr>
        <w:spacing w:after="0" w:line="240" w:lineRule="auto"/>
        <w:jc w:val="both"/>
        <w:rPr>
          <w:rFonts w:eastAsiaTheme="minorEastAsia"/>
        </w:rPr>
      </w:pPr>
      <w:r>
        <w:rPr>
          <w:rFonts w:eastAsiaTheme="minorEastAsia"/>
        </w:rPr>
        <w:t xml:space="preserve">a) </w:t>
      </w:r>
      <m:oMath>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2</m:t>
            </m:r>
          </m:sup>
        </m:sSup>
        <m:r>
          <w:rPr>
            <w:rFonts w:ascii="Cambria Math" w:eastAsiaTheme="minorEastAsia" w:hAnsi="Cambria Math"/>
          </w:rPr>
          <m:t>-12+</m:t>
        </m:r>
        <m:rad>
          <m:radPr>
            <m:degHide m:val="on"/>
            <m:ctrlPr>
              <w:rPr>
                <w:rFonts w:ascii="Cambria Math" w:eastAsiaTheme="minorEastAsia" w:hAnsi="Cambria Math"/>
                <w:i/>
              </w:rPr>
            </m:ctrlPr>
          </m:radPr>
          <m:deg/>
          <m:e>
            <m:r>
              <w:rPr>
                <w:rFonts w:ascii="Cambria Math" w:eastAsiaTheme="minorEastAsia" w:hAnsi="Cambria Math"/>
              </w:rPr>
              <m:t>100</m:t>
            </m:r>
          </m:e>
        </m:rad>
      </m:oMath>
      <w:r>
        <w:rPr>
          <w:rFonts w:eastAsiaTheme="minorEastAsia"/>
        </w:rPr>
        <w:tab/>
      </w:r>
      <w:r>
        <w:rPr>
          <w:rFonts w:eastAsiaTheme="minorEastAsia"/>
        </w:rPr>
        <w:tab/>
      </w:r>
      <w:r>
        <w:rPr>
          <w:rFonts w:eastAsiaTheme="minorEastAsia"/>
        </w:rPr>
        <w:tab/>
      </w:r>
      <w:r>
        <w:rPr>
          <w:rFonts w:eastAsiaTheme="minorEastAsia"/>
        </w:rPr>
        <w:tab/>
        <w:t xml:space="preserve">b) </w:t>
      </w:r>
      <m:oMath>
        <m:r>
          <w:rPr>
            <w:rFonts w:ascii="Cambria Math" w:eastAsiaTheme="minorEastAsia" w:hAnsi="Cambria Math"/>
          </w:rPr>
          <m:t>12×3-4</m:t>
        </m:r>
      </m:oMath>
    </w:p>
    <w:p w:rsidR="00CD2D73" w:rsidRDefault="00CD2D73" w:rsidP="00CD2D73">
      <w:pPr>
        <w:spacing w:after="0" w:line="240" w:lineRule="auto"/>
        <w:jc w:val="both"/>
        <w:rPr>
          <w:rFonts w:eastAsiaTheme="minorEastAsia"/>
        </w:rPr>
      </w:pPr>
      <w:r>
        <w:rPr>
          <w:rFonts w:eastAsiaTheme="minorEastAsia"/>
        </w:rPr>
        <w:t xml:space="preserve">c) </w:t>
      </w:r>
      <m:oMath>
        <m:r>
          <w:rPr>
            <w:rFonts w:ascii="Cambria Math" w:eastAsiaTheme="minorEastAsia" w:hAnsi="Cambria Math"/>
          </w:rPr>
          <m:t>8÷2-1+7×3</m:t>
        </m:r>
      </m:oMath>
      <w:r>
        <w:rPr>
          <w:rFonts w:eastAsiaTheme="minorEastAsia"/>
        </w:rPr>
        <w:tab/>
      </w:r>
      <w:r>
        <w:rPr>
          <w:rFonts w:eastAsiaTheme="minorEastAsia"/>
        </w:rPr>
        <w:tab/>
      </w:r>
      <w:r>
        <w:rPr>
          <w:rFonts w:eastAsiaTheme="minorEastAsia"/>
        </w:rPr>
        <w:tab/>
      </w:r>
      <w:r>
        <w:rPr>
          <w:rFonts w:eastAsiaTheme="minorEastAsia"/>
        </w:rPr>
        <w:tab/>
        <w:t xml:space="preserve">d) </w:t>
      </w:r>
      <m:oMath>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r>
          <w:rPr>
            <w:rFonts w:ascii="Cambria Math" w:eastAsiaTheme="minorEastAsia" w:hAnsi="Cambria Math"/>
          </w:rPr>
          <m:t>÷2-1</m:t>
        </m:r>
      </m:oMath>
    </w:p>
    <w:p w:rsidR="00CD2D73" w:rsidRDefault="00CD2D73" w:rsidP="00CD2D73">
      <w:pPr>
        <w:spacing w:after="0" w:line="240" w:lineRule="auto"/>
        <w:jc w:val="both"/>
        <w:rPr>
          <w:rFonts w:eastAsiaTheme="minorEastAsia"/>
        </w:rPr>
      </w:pPr>
      <w:r>
        <w:rPr>
          <w:rFonts w:eastAsiaTheme="minorEastAsia"/>
        </w:rPr>
        <w:t xml:space="preserve">e) </w:t>
      </w:r>
      <m:oMath>
        <m:r>
          <w:rPr>
            <w:rFonts w:ascii="Cambria Math" w:eastAsiaTheme="minorEastAsia" w:hAnsi="Cambria Math"/>
          </w:rPr>
          <m:t>6.1+2×</m:t>
        </m:r>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m:t>
            </m:r>
          </m:sup>
        </m:sSup>
        <m:r>
          <w:rPr>
            <w:rFonts w:ascii="Cambria Math" w:eastAsiaTheme="minorEastAsia" w:hAnsi="Cambria Math"/>
          </w:rPr>
          <m:t>-8+</m:t>
        </m:r>
        <m:f>
          <m:fPr>
            <m:ctrlPr>
              <w:rPr>
                <w:rFonts w:ascii="Cambria Math" w:eastAsiaTheme="minorEastAsia" w:hAnsi="Cambria Math"/>
                <w:i/>
              </w:rPr>
            </m:ctrlPr>
          </m:fPr>
          <m:num>
            <m:r>
              <w:rPr>
                <w:rFonts w:ascii="Cambria Math" w:eastAsiaTheme="minorEastAsia" w:hAnsi="Cambria Math"/>
              </w:rPr>
              <m:t>25</m:t>
            </m:r>
          </m:num>
          <m:den>
            <m:rad>
              <m:radPr>
                <m:degHide m:val="on"/>
                <m:ctrlPr>
                  <w:rPr>
                    <w:rFonts w:ascii="Cambria Math" w:eastAsiaTheme="minorEastAsia" w:hAnsi="Cambria Math"/>
                    <w:i/>
                  </w:rPr>
                </m:ctrlPr>
              </m:radPr>
              <m:deg/>
              <m:e>
                <m:r>
                  <w:rPr>
                    <w:rFonts w:ascii="Cambria Math" w:eastAsiaTheme="minorEastAsia" w:hAnsi="Cambria Math"/>
                  </w:rPr>
                  <m:t>64</m:t>
                </m:r>
              </m:e>
            </m:rad>
          </m:den>
        </m:f>
      </m:oMath>
    </w:p>
    <w:p w:rsidR="00CD2D73" w:rsidRDefault="00CD2D73" w:rsidP="00CD2D73">
      <w:pPr>
        <w:spacing w:after="0" w:line="240" w:lineRule="auto"/>
        <w:jc w:val="both"/>
        <w:rPr>
          <w:rFonts w:eastAsiaTheme="minorEastAsia"/>
        </w:rPr>
      </w:pPr>
    </w:p>
    <w:p w:rsidR="00CD2D73" w:rsidRDefault="00CD2D73" w:rsidP="00CD2D73">
      <w:pPr>
        <w:spacing w:after="0" w:line="240" w:lineRule="auto"/>
        <w:jc w:val="both"/>
        <w:rPr>
          <w:rFonts w:eastAsiaTheme="minorEastAsia"/>
        </w:rPr>
      </w:pPr>
      <w:r>
        <w:rPr>
          <w:rFonts w:eastAsiaTheme="minorEastAsia"/>
        </w:rPr>
        <w:t>2.- En las siguientes expresiones coloca los paréntesis que hacen falta para que las igualdades sean verdaderas:</w:t>
      </w:r>
    </w:p>
    <w:p w:rsidR="00CD2D73" w:rsidRDefault="00CD2D73" w:rsidP="00CD2D73">
      <w:pPr>
        <w:spacing w:after="0" w:line="240" w:lineRule="auto"/>
        <w:jc w:val="both"/>
        <w:rPr>
          <w:rFonts w:eastAsiaTheme="minorEastAsia"/>
        </w:rPr>
      </w:pPr>
      <w:r>
        <w:rPr>
          <w:rFonts w:eastAsiaTheme="minorEastAsia"/>
        </w:rPr>
        <w:t xml:space="preserve">a) </w:t>
      </w:r>
      <m:oMath>
        <m:r>
          <w:rPr>
            <w:rFonts w:ascii="Cambria Math" w:eastAsiaTheme="minorEastAsia" w:hAnsi="Cambria Math"/>
          </w:rPr>
          <m:t>3+7÷2-1=10</m:t>
        </m:r>
      </m:oMath>
      <w:r>
        <w:rPr>
          <w:rFonts w:eastAsiaTheme="minorEastAsia"/>
        </w:rPr>
        <w:tab/>
      </w:r>
      <w:r>
        <w:rPr>
          <w:rFonts w:eastAsiaTheme="minorEastAsia"/>
        </w:rPr>
        <w:tab/>
      </w:r>
      <w:r>
        <w:rPr>
          <w:rFonts w:eastAsiaTheme="minorEastAsia"/>
        </w:rPr>
        <w:tab/>
      </w:r>
      <w:r>
        <w:rPr>
          <w:rFonts w:eastAsiaTheme="minorEastAsia"/>
        </w:rPr>
        <w:tab/>
        <w:t xml:space="preserve">b) </w:t>
      </w:r>
      <m:oMath>
        <m:r>
          <w:rPr>
            <w:rFonts w:ascii="Cambria Math" w:eastAsiaTheme="minorEastAsia" w:hAnsi="Cambria Math"/>
          </w:rPr>
          <m:t>7×7-7÷6=7</m:t>
        </m:r>
      </m:oMath>
    </w:p>
    <w:p w:rsidR="00CD2D73" w:rsidRDefault="00CD2D73" w:rsidP="00CD2D73">
      <w:pPr>
        <w:spacing w:after="0" w:line="240" w:lineRule="auto"/>
        <w:jc w:val="both"/>
        <w:rPr>
          <w:rFonts w:eastAsiaTheme="minorEastAsia"/>
        </w:rPr>
      </w:pPr>
      <w:r>
        <w:rPr>
          <w:rFonts w:eastAsiaTheme="minorEastAsia"/>
        </w:rPr>
        <w:t xml:space="preserve">c) </w:t>
      </w:r>
      <m:oMath>
        <m:r>
          <w:rPr>
            <w:rFonts w:ascii="Cambria Math" w:eastAsiaTheme="minorEastAsia" w:hAnsi="Cambria Math"/>
          </w:rPr>
          <m:t>30+10÷12-4=5</m:t>
        </m:r>
      </m:oMath>
      <w:r>
        <w:rPr>
          <w:rFonts w:eastAsiaTheme="minorEastAsia"/>
        </w:rPr>
        <w:tab/>
      </w:r>
      <w:r>
        <w:rPr>
          <w:rFonts w:eastAsiaTheme="minorEastAsia"/>
        </w:rPr>
        <w:tab/>
      </w:r>
      <w:r>
        <w:rPr>
          <w:rFonts w:eastAsiaTheme="minorEastAsia"/>
        </w:rPr>
        <w:tab/>
        <w:t xml:space="preserve">d) </w:t>
      </w:r>
      <m:oMath>
        <m:r>
          <w:rPr>
            <w:rFonts w:ascii="Cambria Math" w:eastAsiaTheme="minorEastAsia" w:hAnsi="Cambria Math"/>
          </w:rPr>
          <m:t>6×10-4÷2=28</m:t>
        </m:r>
      </m:oMath>
    </w:p>
    <w:p w:rsidR="00CD2D73" w:rsidRDefault="00CD2D73" w:rsidP="00CD2D73">
      <w:pPr>
        <w:spacing w:after="0" w:line="240" w:lineRule="auto"/>
        <w:jc w:val="both"/>
        <w:rPr>
          <w:rFonts w:eastAsiaTheme="minorEastAsia"/>
        </w:rPr>
      </w:pPr>
    </w:p>
    <w:p w:rsidR="00524F96" w:rsidRDefault="00524F96" w:rsidP="00CD2D73">
      <w:pPr>
        <w:spacing w:after="0" w:line="240" w:lineRule="auto"/>
        <w:jc w:val="both"/>
        <w:rPr>
          <w:rFonts w:eastAsiaTheme="minorEastAsia"/>
        </w:rPr>
      </w:pPr>
    </w:p>
    <w:p w:rsidR="00CD2D73" w:rsidRDefault="00CD2D73" w:rsidP="00CD2D73">
      <w:pPr>
        <w:spacing w:after="0" w:line="240" w:lineRule="auto"/>
        <w:jc w:val="both"/>
        <w:rPr>
          <w:rFonts w:eastAsiaTheme="minorEastAsia"/>
        </w:rPr>
      </w:pPr>
    </w:p>
    <w:p w:rsidR="00524F96" w:rsidRDefault="00524F96" w:rsidP="00CD2D73">
      <w:pPr>
        <w:spacing w:after="0" w:line="240" w:lineRule="auto"/>
        <w:jc w:val="center"/>
        <w:rPr>
          <w:b/>
          <w:u w:val="single"/>
        </w:rPr>
      </w:pPr>
    </w:p>
    <w:p w:rsidR="00CD2D73" w:rsidRPr="00BF0AEF" w:rsidRDefault="00CD2D73" w:rsidP="00CD2D73">
      <w:pPr>
        <w:spacing w:after="0" w:line="240" w:lineRule="auto"/>
        <w:jc w:val="center"/>
        <w:rPr>
          <w:b/>
          <w:u w:val="single"/>
        </w:rPr>
      </w:pPr>
      <w:r>
        <w:rPr>
          <w:b/>
          <w:u w:val="single"/>
        </w:rPr>
        <w:t>USO DE PARÉNTESIS</w:t>
      </w:r>
    </w:p>
    <w:p w:rsidR="00CD2D73" w:rsidRDefault="00CD2D73" w:rsidP="00CD2D73">
      <w:pPr>
        <w:spacing w:after="0" w:line="240" w:lineRule="auto"/>
        <w:jc w:val="both"/>
      </w:pPr>
    </w:p>
    <w:p w:rsidR="00524F96" w:rsidRDefault="00524F96" w:rsidP="00CD2D73">
      <w:pPr>
        <w:spacing w:after="0" w:line="240" w:lineRule="auto"/>
        <w:jc w:val="both"/>
      </w:pPr>
    </w:p>
    <w:p w:rsidR="00524F96" w:rsidRDefault="00524F96" w:rsidP="00CD2D73">
      <w:pPr>
        <w:spacing w:after="0" w:line="240" w:lineRule="auto"/>
        <w:jc w:val="both"/>
        <w:rPr>
          <w:b/>
        </w:rPr>
      </w:pPr>
    </w:p>
    <w:p w:rsidR="00524F96" w:rsidRDefault="00524F96" w:rsidP="00CD2D73">
      <w:pPr>
        <w:spacing w:after="0" w:line="240" w:lineRule="auto"/>
        <w:jc w:val="both"/>
        <w:rPr>
          <w:b/>
        </w:rPr>
      </w:pPr>
    </w:p>
    <w:p w:rsidR="00CD2D73" w:rsidRDefault="00CD2D73" w:rsidP="00CD2D73">
      <w:pPr>
        <w:spacing w:after="0" w:line="240" w:lineRule="auto"/>
        <w:jc w:val="both"/>
      </w:pPr>
      <w:r>
        <w:rPr>
          <w:b/>
        </w:rPr>
        <w:t>El uso de paréntesis.</w:t>
      </w:r>
      <w:r>
        <w:t xml:space="preserve"> Si se desea dar otro orden en la realización de las operaciones en una operación combinada se usan paréntesis. Así, en cada caso, aunque los números son los mismos, las operaciones siguientes son distintas y sus resultados son:</w:t>
      </w:r>
    </w:p>
    <w:p w:rsidR="00CD2D73" w:rsidRPr="000F6624" w:rsidRDefault="00311A51" w:rsidP="00CD2D73">
      <w:pPr>
        <w:spacing w:after="0" w:line="240" w:lineRule="auto"/>
        <w:jc w:val="both"/>
        <w:rPr>
          <w:rFonts w:eastAsiaTheme="minorEastAsia"/>
        </w:rPr>
      </w:pPr>
      <m:oMathPara>
        <m:oMath>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-6</m:t>
              </m:r>
            </m:e>
          </m:d>
          <m:r>
            <w:rPr>
              <w:rFonts w:ascii="Cambria Math" w:hAnsi="Cambria Math"/>
            </w:rPr>
            <m:t>×3-</m:t>
          </m:r>
          <m:d>
            <m:dPr>
              <m:ctrlPr>
                <w:rPr>
                  <w:rFonts w:ascii="Cambria Math" w:hAnsi="Cambria Math"/>
                  <w:i/>
                </w:rPr>
              </m:ctrlPr>
            </m:dPr>
            <m:e>
              <m:r>
                <w:rPr>
                  <w:rFonts w:ascii="Cambria Math" w:hAnsi="Cambria Math"/>
                </w:rPr>
                <m:t>4÷2</m:t>
              </m:r>
            </m:e>
          </m:d>
          <m:r>
            <w:rPr>
              <w:rFonts w:ascii="Cambria Math" w:hAnsi="Cambria Math"/>
            </w:rPr>
            <m:t>=</m:t>
          </m:r>
          <m:d>
            <m:dPr>
              <m:ctrlPr>
                <w:rPr>
                  <w:rFonts w:ascii="Cambria Math" w:hAnsi="Cambria Math"/>
                  <w:i/>
                </w:rPr>
              </m:ctrlPr>
            </m:dPr>
            <m:e>
              <m:r>
                <w:rPr>
                  <w:rFonts w:ascii="Cambria Math" w:hAnsi="Cambria Math"/>
                </w:rPr>
                <m:t>8-6</m:t>
              </m:r>
            </m:e>
          </m:d>
          <m:r>
            <w:rPr>
              <w:rFonts w:ascii="Cambria Math" w:hAnsi="Cambria Math"/>
            </w:rPr>
            <m:t>×3-2=</m:t>
          </m:r>
          <m:d>
            <m:dPr>
              <m:ctrlPr>
                <w:rPr>
                  <w:rFonts w:ascii="Cambria Math" w:hAnsi="Cambria Math"/>
                  <w:i/>
                </w:rPr>
              </m:ctrlPr>
            </m:dPr>
            <m:e>
              <m:r>
                <w:rPr>
                  <w:rFonts w:ascii="Cambria Math" w:hAnsi="Cambria Math"/>
                </w:rPr>
                <m:t>2×3</m:t>
              </m:r>
            </m:e>
          </m:d>
          <m:r>
            <w:rPr>
              <w:rFonts w:ascii="Cambria Math" w:hAnsi="Cambria Math"/>
            </w:rPr>
            <m:t>-2</m:t>
          </m:r>
          <m:r>
            <w:rPr>
              <w:rFonts w:ascii="Cambria Math" w:eastAsiaTheme="minorEastAsia" w:hAnsi="Cambria Math"/>
            </w:rPr>
            <m:t>=6-2=4</m:t>
          </m:r>
        </m:oMath>
      </m:oMathPara>
    </w:p>
    <w:p w:rsidR="00CD2D73" w:rsidRPr="000F6624" w:rsidRDefault="00311A51" w:rsidP="00CD2D73">
      <w:pPr>
        <w:spacing w:after="0" w:line="240" w:lineRule="auto"/>
        <w:jc w:val="both"/>
        <w:rPr>
          <w:rFonts w:eastAsiaTheme="minorEastAsia"/>
        </w:rPr>
      </w:pPr>
      <m:oMathPara>
        <m:oMath>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6×3</m:t>
                  </m:r>
                </m:e>
              </m:d>
              <m:r>
                <w:rPr>
                  <w:rFonts w:ascii="Cambria Math" w:hAnsi="Cambria Math"/>
                </w:rPr>
                <m:t>-4</m:t>
              </m:r>
            </m:e>
          </m:d>
          <m:r>
            <w:rPr>
              <w:rFonts w:ascii="Cambria Math" w:hAnsi="Cambria Math"/>
            </w:rPr>
            <m:t>÷2=8-</m:t>
          </m:r>
          <m:d>
            <m:dPr>
              <m:begChr m:val="{"/>
              <m:endChr m:val="}"/>
              <m:ctrlPr>
                <w:rPr>
                  <w:rFonts w:ascii="Cambria Math" w:hAnsi="Cambria Math"/>
                  <w:i/>
                </w:rPr>
              </m:ctrlPr>
            </m:dPr>
            <m:e>
              <m:d>
                <m:dPr>
                  <m:ctrlPr>
                    <w:rPr>
                      <w:rFonts w:ascii="Cambria Math" w:hAnsi="Cambria Math"/>
                      <w:i/>
                    </w:rPr>
                  </m:ctrlPr>
                </m:dPr>
                <m:e>
                  <m:r>
                    <w:rPr>
                      <w:rFonts w:ascii="Cambria Math" w:hAnsi="Cambria Math"/>
                    </w:rPr>
                    <m:t>18-4</m:t>
                  </m:r>
                </m:e>
              </m:d>
              <m:r>
                <w:rPr>
                  <w:rFonts w:ascii="Cambria Math" w:hAnsi="Cambria Math"/>
                </w:rPr>
                <m:t>÷2</m:t>
              </m:r>
            </m:e>
          </m:d>
          <m:r>
            <w:rPr>
              <w:rFonts w:ascii="Cambria Math" w:hAnsi="Cambria Math"/>
            </w:rPr>
            <m:t>=8-</m:t>
          </m:r>
          <m:d>
            <m:dPr>
              <m:ctrlPr>
                <w:rPr>
                  <w:rFonts w:ascii="Cambria Math" w:hAnsi="Cambria Math"/>
                  <w:i/>
                </w:rPr>
              </m:ctrlPr>
            </m:dPr>
            <m:e>
              <m:r>
                <w:rPr>
                  <w:rFonts w:ascii="Cambria Math" w:hAnsi="Cambria Math"/>
                </w:rPr>
                <m:t>14÷2</m:t>
              </m:r>
            </m:e>
          </m:d>
          <m:r>
            <w:rPr>
              <w:rFonts w:ascii="Cambria Math" w:hAnsi="Cambria Math"/>
            </w:rPr>
            <m:t>=8-7=1</m:t>
          </m:r>
        </m:oMath>
      </m:oMathPara>
    </w:p>
    <w:p w:rsidR="00CD2D73" w:rsidRPr="00FF7FC8" w:rsidRDefault="00311A51" w:rsidP="00CD2D73">
      <w:pPr>
        <w:spacing w:after="0" w:line="240" w:lineRule="auto"/>
        <w:jc w:val="both"/>
        <w:rPr>
          <w:rFonts w:eastAsiaTheme="minorEastAsia"/>
        </w:rPr>
      </w:pPr>
      <m:oMathPara>
        <m:oMath>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m:t>
          </m:r>
          <m:d>
            <m:dPr>
              <m:ctrlPr>
                <w:rPr>
                  <w:rFonts w:ascii="Cambria Math" w:hAnsi="Cambria Math"/>
                  <w:i/>
                </w:rPr>
              </m:ctrlPr>
            </m:dPr>
            <m:e>
              <m:r>
                <w:rPr>
                  <w:rFonts w:ascii="Cambria Math" w:hAnsi="Cambria Math"/>
                </w:rPr>
                <m:t>6×3</m:t>
              </m:r>
            </m:e>
          </m:d>
          <m:r>
            <w:rPr>
              <w:rFonts w:ascii="Cambria Math" w:hAnsi="Cambria Math"/>
            </w:rPr>
            <m:t>-</m:t>
          </m:r>
          <m:d>
            <m:dPr>
              <m:ctrlPr>
                <w:rPr>
                  <w:rFonts w:ascii="Cambria Math" w:hAnsi="Cambria Math"/>
                  <w:i/>
                </w:rPr>
              </m:ctrlPr>
            </m:dPr>
            <m:e>
              <m:r>
                <w:rPr>
                  <w:rFonts w:ascii="Cambria Math" w:hAnsi="Cambria Math"/>
                </w:rPr>
                <m:t>4÷2</m:t>
              </m:r>
            </m:e>
          </m:d>
          <m:r>
            <w:rPr>
              <w:rFonts w:ascii="Cambria Math" w:hAnsi="Cambria Math"/>
            </w:rPr>
            <m:t>=8-18-2=-12</m:t>
          </m:r>
        </m:oMath>
      </m:oMathPara>
    </w:p>
    <w:p w:rsidR="00CD2D73" w:rsidRDefault="00CD2D73" w:rsidP="00CD2D73">
      <w:pPr>
        <w:spacing w:after="0" w:line="240" w:lineRule="auto"/>
        <w:jc w:val="both"/>
        <w:rPr>
          <w:rFonts w:eastAsiaTheme="minorEastAsia"/>
        </w:rPr>
      </w:pPr>
    </w:p>
    <w:p w:rsidR="00CD2D73" w:rsidRDefault="00CD2D73" w:rsidP="00CD2D73">
      <w:pPr>
        <w:spacing w:after="0" w:line="240" w:lineRule="auto"/>
        <w:jc w:val="both"/>
        <w:rPr>
          <w:rFonts w:eastAsiaTheme="minorEastAsia"/>
        </w:rPr>
      </w:pPr>
      <w:r w:rsidRPr="00FF7FC8">
        <w:rPr>
          <w:rFonts w:eastAsiaTheme="minorEastAsia"/>
          <w:b/>
        </w:rPr>
        <w:t>Uso de paréntesis en álgebra.</w:t>
      </w:r>
      <w:r>
        <w:rPr>
          <w:rFonts w:eastAsiaTheme="minorEastAsia"/>
        </w:rPr>
        <w:t xml:space="preserve"> Los paréntesis en álgebra, sirven para agrupar correctamente las operaciones que se desean realizar y el orden en que ellas deben efectuarse.</w:t>
      </w:r>
    </w:p>
    <w:p w:rsidR="00CD2D73" w:rsidRDefault="00CD2D73" w:rsidP="00CD2D73">
      <w:pPr>
        <w:spacing w:after="0" w:line="240" w:lineRule="auto"/>
        <w:jc w:val="both"/>
        <w:rPr>
          <w:rFonts w:eastAsiaTheme="minorEastAsia"/>
        </w:rPr>
      </w:pPr>
      <w:r>
        <w:rPr>
          <w:rFonts w:eastAsiaTheme="minorEastAsia"/>
        </w:rPr>
        <w:t>Se usan tres tipos de paréntesis:</w:t>
      </w:r>
      <w:r>
        <w:rPr>
          <w:rFonts w:eastAsiaTheme="minorEastAsia"/>
        </w:rPr>
        <w:tab/>
      </w:r>
      <w:r>
        <w:rPr>
          <w:rFonts w:eastAsiaTheme="minorEastAsia"/>
        </w:rPr>
        <w:tab/>
        <w:t xml:space="preserve">circular    </w:t>
      </w:r>
      <w:r>
        <w:rPr>
          <w:rFonts w:eastAsiaTheme="minorEastAsia"/>
        </w:rPr>
        <w:tab/>
        <w:t>(     )</w:t>
      </w:r>
    </w:p>
    <w:p w:rsidR="00CD2D73" w:rsidRDefault="00CD2D73" w:rsidP="00CD2D73">
      <w:pPr>
        <w:spacing w:after="0" w:line="240" w:lineRule="auto"/>
        <w:jc w:val="both"/>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proofErr w:type="gramStart"/>
      <w:r>
        <w:rPr>
          <w:rFonts w:eastAsiaTheme="minorEastAsia"/>
        </w:rPr>
        <w:t>corchetes</w:t>
      </w:r>
      <w:proofErr w:type="gramEnd"/>
      <w:r>
        <w:rPr>
          <w:rFonts w:eastAsiaTheme="minorEastAsia"/>
        </w:rPr>
        <w:tab/>
      </w:r>
      <w:r>
        <w:rPr>
          <w:rFonts w:eastAsiaTheme="minorEastAsia"/>
        </w:rPr>
        <w:sym w:font="Symbol" w:char="F05B"/>
      </w:r>
      <w:r>
        <w:rPr>
          <w:rFonts w:eastAsiaTheme="minorEastAsia"/>
        </w:rPr>
        <w:t xml:space="preserve">    </w:t>
      </w:r>
      <w:r>
        <w:rPr>
          <w:rFonts w:eastAsiaTheme="minorEastAsia"/>
        </w:rPr>
        <w:sym w:font="Symbol" w:char="F05D"/>
      </w:r>
    </w:p>
    <w:p w:rsidR="00CD2D73" w:rsidRPr="00DB1084" w:rsidRDefault="00CD2D73" w:rsidP="00CD2D73">
      <w:pPr>
        <w:spacing w:after="0" w:line="240" w:lineRule="auto"/>
        <w:jc w:val="both"/>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proofErr w:type="gramStart"/>
      <w:r>
        <w:rPr>
          <w:rFonts w:eastAsiaTheme="minorEastAsia"/>
        </w:rPr>
        <w:t>llaves</w:t>
      </w:r>
      <w:proofErr w:type="gramEnd"/>
      <w:r>
        <w:rPr>
          <w:rFonts w:eastAsiaTheme="minorEastAsia"/>
        </w:rPr>
        <w:tab/>
      </w:r>
      <w:r>
        <w:rPr>
          <w:rFonts w:eastAsiaTheme="minorEastAsia"/>
        </w:rPr>
        <w:tab/>
      </w:r>
      <w:r>
        <w:rPr>
          <w:rFonts w:eastAsiaTheme="minorEastAsia"/>
        </w:rPr>
        <w:sym w:font="Symbol" w:char="F07B"/>
      </w:r>
      <w:r>
        <w:rPr>
          <w:rFonts w:eastAsiaTheme="minorEastAsia"/>
        </w:rPr>
        <w:t xml:space="preserve">   </w:t>
      </w:r>
      <w:r>
        <w:rPr>
          <w:rFonts w:eastAsiaTheme="minorEastAsia"/>
        </w:rPr>
        <w:sym w:font="Symbol" w:char="F07D"/>
      </w:r>
    </w:p>
    <w:p w:rsidR="00CD2D73" w:rsidRDefault="00CD2D73" w:rsidP="00CD2D73">
      <w:pPr>
        <w:spacing w:after="0" w:line="240" w:lineRule="auto"/>
        <w:jc w:val="both"/>
      </w:pPr>
    </w:p>
    <w:p w:rsidR="00CD2D73" w:rsidRDefault="00CD2D73" w:rsidP="00CD2D73">
      <w:pPr>
        <w:spacing w:after="0" w:line="240" w:lineRule="auto"/>
        <w:jc w:val="both"/>
      </w:pPr>
      <w:r>
        <w:lastRenderedPageBreak/>
        <w:t xml:space="preserve">La operación </w:t>
      </w:r>
      <m:oMath>
        <m:d>
          <m:dPr>
            <m:ctrlPr>
              <w:rPr>
                <w:rFonts w:ascii="Cambria Math" w:hAnsi="Cambria Math"/>
                <w:i/>
              </w:rPr>
            </m:ctrlPr>
          </m:dPr>
          <m:e>
            <m:r>
              <w:rPr>
                <w:rFonts w:ascii="Cambria Math" w:hAnsi="Cambria Math"/>
              </w:rPr>
              <m:t>8+3</m:t>
            </m:r>
          </m:e>
        </m:d>
        <m:r>
          <w:rPr>
            <w:rFonts w:ascii="Cambria Math" w:hAnsi="Cambria Math"/>
          </w:rPr>
          <m:t>×5</m:t>
        </m:r>
      </m:oMath>
      <w:r>
        <w:rPr>
          <w:rFonts w:eastAsiaTheme="minorEastAsia"/>
        </w:rPr>
        <w:t xml:space="preserve"> es distinta de </w:t>
      </w:r>
      <m:oMath>
        <m:r>
          <w:rPr>
            <w:rFonts w:ascii="Cambria Math" w:eastAsiaTheme="minorEastAsia" w:hAnsi="Cambria Math"/>
          </w:rPr>
          <m:t>8+</m:t>
        </m:r>
        <m:d>
          <m:dPr>
            <m:ctrlPr>
              <w:rPr>
                <w:rFonts w:ascii="Cambria Math" w:eastAsiaTheme="minorEastAsia" w:hAnsi="Cambria Math"/>
                <w:i/>
              </w:rPr>
            </m:ctrlPr>
          </m:dPr>
          <m:e>
            <m:r>
              <w:rPr>
                <w:rFonts w:ascii="Cambria Math" w:eastAsiaTheme="minorEastAsia" w:hAnsi="Cambria Math"/>
              </w:rPr>
              <m:t>3×5</m:t>
            </m:r>
          </m:e>
        </m:d>
      </m:oMath>
      <w:r>
        <w:rPr>
          <w:rFonts w:eastAsiaTheme="minorEastAsia"/>
        </w:rPr>
        <w:t xml:space="preserve"> porque los paréntesis agrupan distintas operaciones. En la primera el resultado es 55 y en la segunda 23.</w:t>
      </w:r>
    </w:p>
    <w:p w:rsidR="00CD2D73" w:rsidRDefault="00CD2D73" w:rsidP="00CD2D73">
      <w:pPr>
        <w:spacing w:after="0" w:line="240" w:lineRule="auto"/>
        <w:jc w:val="both"/>
      </w:pPr>
    </w:p>
    <w:p w:rsidR="00CD2D73" w:rsidRPr="005E662F" w:rsidRDefault="00CD2D73" w:rsidP="00CD2D73">
      <w:pPr>
        <w:spacing w:after="0" w:line="240" w:lineRule="auto"/>
        <w:jc w:val="both"/>
        <w:rPr>
          <w:b/>
        </w:rPr>
      </w:pPr>
      <w:r w:rsidRPr="005E662F">
        <w:rPr>
          <w:b/>
        </w:rPr>
        <w:t>Ejercicios.</w:t>
      </w:r>
    </w:p>
    <w:p w:rsidR="00CD2D73" w:rsidRDefault="00CD2D73" w:rsidP="00CD2D73">
      <w:pPr>
        <w:spacing w:after="0" w:line="240" w:lineRule="auto"/>
        <w:jc w:val="both"/>
        <w:rPr>
          <w:rFonts w:eastAsiaTheme="minorEastAsia"/>
        </w:rPr>
      </w:pPr>
      <w:r>
        <w:t xml:space="preserve">1.- El resultado de la operación </w:t>
      </w:r>
      <m:oMath>
        <m:d>
          <m:dPr>
            <m:ctrlPr>
              <w:rPr>
                <w:rFonts w:ascii="Cambria Math" w:hAnsi="Cambria Math"/>
                <w:i/>
              </w:rPr>
            </m:ctrlPr>
          </m:dPr>
          <m:e>
            <m:r>
              <w:rPr>
                <w:rFonts w:ascii="Cambria Math" w:hAnsi="Cambria Math"/>
              </w:rPr>
              <m:t>7+3</m:t>
            </m:r>
          </m:e>
        </m:d>
        <m:r>
          <w:rPr>
            <w:rFonts w:ascii="Cambria Math" w:hAnsi="Cambria Math"/>
          </w:rPr>
          <m:t>×4</m:t>
        </m:r>
      </m:oMath>
      <w:r>
        <w:rPr>
          <w:rFonts w:eastAsiaTheme="minorEastAsia"/>
        </w:rPr>
        <w:t xml:space="preserve"> es:</w:t>
      </w:r>
    </w:p>
    <w:p w:rsidR="00CD2D73" w:rsidRDefault="00CD2D73" w:rsidP="00CD2D73">
      <w:pPr>
        <w:spacing w:after="0" w:line="240" w:lineRule="auto"/>
        <w:jc w:val="both"/>
        <w:rPr>
          <w:rFonts w:eastAsiaTheme="minorEastAsia"/>
        </w:rPr>
      </w:pPr>
      <w:r>
        <w:rPr>
          <w:rFonts w:eastAsiaTheme="minorEastAsia"/>
        </w:rPr>
        <w:t xml:space="preserve">2.- El resultado de la operación </w:t>
      </w:r>
      <m:oMath>
        <m:d>
          <m:dPr>
            <m:ctrlPr>
              <w:rPr>
                <w:rFonts w:ascii="Cambria Math" w:eastAsiaTheme="minorEastAsia" w:hAnsi="Cambria Math"/>
                <w:i/>
              </w:rPr>
            </m:ctrlPr>
          </m:dPr>
          <m:e>
            <m:r>
              <w:rPr>
                <w:rFonts w:ascii="Cambria Math" w:eastAsiaTheme="minorEastAsia" w:hAnsi="Cambria Math"/>
              </w:rPr>
              <m:t>5+4</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6-1</m:t>
            </m:r>
          </m:e>
        </m:d>
      </m:oMath>
      <w:r>
        <w:rPr>
          <w:rFonts w:eastAsiaTheme="minorEastAsia"/>
        </w:rPr>
        <w:t xml:space="preserve"> es:</w:t>
      </w:r>
    </w:p>
    <w:p w:rsidR="00CD2D73" w:rsidRDefault="00CD2D73" w:rsidP="00CD2D73">
      <w:pPr>
        <w:spacing w:after="0" w:line="240" w:lineRule="auto"/>
        <w:jc w:val="both"/>
        <w:rPr>
          <w:rFonts w:eastAsiaTheme="minorEastAsia"/>
        </w:rPr>
      </w:pPr>
      <w:r>
        <w:rPr>
          <w:rFonts w:eastAsiaTheme="minorEastAsia"/>
        </w:rPr>
        <w:t xml:space="preserve">3.- Para la operación </w:t>
      </w:r>
      <m:oMath>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5+9</m:t>
            </m:r>
          </m:e>
        </m:d>
      </m:oMath>
      <w:r>
        <w:rPr>
          <w:rFonts w:eastAsiaTheme="minorEastAsia"/>
        </w:rPr>
        <w:t xml:space="preserve"> da el mismo resultado hacer </w:t>
      </w:r>
      <m:oMath>
        <m:r>
          <w:rPr>
            <w:rFonts w:ascii="Cambria Math" w:eastAsiaTheme="minorEastAsia" w:hAnsi="Cambria Math"/>
          </w:rPr>
          <m:t>4×14</m:t>
        </m:r>
      </m:oMath>
      <w:r>
        <w:rPr>
          <w:rFonts w:eastAsiaTheme="minorEastAsia"/>
        </w:rPr>
        <w:t xml:space="preserve"> que </w:t>
      </w:r>
      <m:oMath>
        <m:d>
          <m:dPr>
            <m:ctrlPr>
              <w:rPr>
                <w:rFonts w:ascii="Cambria Math" w:eastAsiaTheme="minorEastAsia" w:hAnsi="Cambria Math"/>
                <w:i/>
              </w:rPr>
            </m:ctrlPr>
          </m:dPr>
          <m:e>
            <m:r>
              <w:rPr>
                <w:rFonts w:ascii="Cambria Math" w:eastAsiaTheme="minorEastAsia" w:hAnsi="Cambria Math"/>
              </w:rPr>
              <m:t>4×5</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4×9</m:t>
            </m:r>
          </m:e>
        </m:d>
      </m:oMath>
      <w:proofErr w:type="gramStart"/>
      <w:r>
        <w:rPr>
          <w:rFonts w:eastAsiaTheme="minorEastAsia"/>
        </w:rPr>
        <w:t>?</w:t>
      </w:r>
      <w:proofErr w:type="gramEnd"/>
    </w:p>
    <w:p w:rsidR="00CD2D73" w:rsidRDefault="00CD2D73" w:rsidP="00CD2D73">
      <w:pPr>
        <w:spacing w:after="0" w:line="240" w:lineRule="auto"/>
        <w:jc w:val="both"/>
        <w:rPr>
          <w:rFonts w:eastAsiaTheme="minorEastAsia"/>
        </w:rPr>
      </w:pPr>
      <w:r>
        <w:rPr>
          <w:rFonts w:eastAsiaTheme="minorEastAsia"/>
        </w:rPr>
        <w:t xml:space="preserve">4.- Si </w:t>
      </w:r>
      <m:oMath>
        <m:r>
          <w:rPr>
            <w:rFonts w:ascii="Cambria Math" w:eastAsiaTheme="minorEastAsia" w:hAnsi="Cambria Math"/>
          </w:rPr>
          <m:t>x=5</m:t>
        </m:r>
      </m:oMath>
      <w:r>
        <w:rPr>
          <w:rFonts w:eastAsiaTheme="minorEastAsia"/>
        </w:rPr>
        <w:t xml:space="preserve"> , ¿cuál es el valor de </w:t>
      </w:r>
      <m:oMath>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x+3</m:t>
                    </m:r>
                  </m:e>
                </m:d>
              </m:e>
            </m:d>
          </m:e>
          <m:sup>
            <m:r>
              <w:rPr>
                <w:rFonts w:ascii="Cambria Math" w:eastAsiaTheme="minorEastAsia" w:hAnsi="Cambria Math"/>
              </w:rPr>
              <m:t>2</m:t>
            </m:r>
          </m:sup>
        </m:sSup>
      </m:oMath>
      <w:r>
        <w:rPr>
          <w:rFonts w:eastAsiaTheme="minorEastAsia"/>
        </w:rPr>
        <w:t>?</w:t>
      </w:r>
    </w:p>
    <w:p w:rsidR="00CD2D73" w:rsidRDefault="00CD2D73" w:rsidP="00CD2D73">
      <w:pPr>
        <w:spacing w:after="0" w:line="240" w:lineRule="auto"/>
        <w:jc w:val="both"/>
        <w:rPr>
          <w:rFonts w:eastAsiaTheme="minorEastAsia"/>
        </w:rPr>
      </w:pPr>
      <w:r>
        <w:rPr>
          <w:rFonts w:eastAsiaTheme="minorEastAsia"/>
        </w:rPr>
        <w:t xml:space="preserve">5.- Para que esta expresión </w:t>
      </w:r>
      <m:oMath>
        <m:r>
          <w:rPr>
            <w:rFonts w:ascii="Cambria Math" w:eastAsiaTheme="minorEastAsia" w:hAnsi="Cambria Math"/>
          </w:rPr>
          <m:t>3+9÷4=3</m:t>
        </m:r>
      </m:oMath>
      <w:r>
        <w:rPr>
          <w:rFonts w:eastAsiaTheme="minorEastAsia"/>
        </w:rPr>
        <w:t xml:space="preserve"> sea correcta, ¿dónde colocarías los paréntesis?</w:t>
      </w:r>
    </w:p>
    <w:p w:rsidR="00CD2D73" w:rsidRDefault="00CD2D73" w:rsidP="00CD2D73">
      <w:pPr>
        <w:spacing w:after="0" w:line="240" w:lineRule="auto"/>
        <w:jc w:val="both"/>
        <w:rPr>
          <w:rFonts w:eastAsiaTheme="minorEastAsia"/>
        </w:rPr>
      </w:pPr>
      <w:r>
        <w:rPr>
          <w:rFonts w:eastAsiaTheme="minorEastAsia"/>
        </w:rPr>
        <w:t>Da el resultado en cada caso.</w:t>
      </w:r>
    </w:p>
    <w:p w:rsidR="00CD2D73" w:rsidRDefault="00CD2D73" w:rsidP="00CD2D73">
      <w:pPr>
        <w:spacing w:after="0" w:line="240" w:lineRule="auto"/>
        <w:jc w:val="both"/>
      </w:pPr>
      <w:r>
        <w:rPr>
          <w:rFonts w:eastAsiaTheme="minorEastAsia"/>
        </w:rPr>
        <w:t>6.-</w:t>
      </w:r>
      <w:r>
        <w:rPr>
          <w:rFonts w:eastAsiaTheme="minorEastAsia"/>
        </w:rPr>
        <w:tab/>
      </w:r>
      <m:oMath>
        <m:r>
          <w:rPr>
            <w:rFonts w:ascii="Cambria Math" w:eastAsiaTheme="minorEastAsia" w:hAnsi="Cambria Math"/>
          </w:rPr>
          <m:t>10-</m:t>
        </m:r>
        <m:d>
          <m:dPr>
            <m:ctrlPr>
              <w:rPr>
                <w:rFonts w:ascii="Cambria Math" w:eastAsiaTheme="minorEastAsia" w:hAnsi="Cambria Math"/>
                <w:i/>
              </w:rPr>
            </m:ctrlPr>
          </m:dPr>
          <m:e>
            <m:r>
              <w:rPr>
                <w:rFonts w:ascii="Cambria Math" w:eastAsiaTheme="minorEastAsia" w:hAnsi="Cambria Math"/>
              </w:rPr>
              <m:t>-5×7</m:t>
            </m:r>
          </m:e>
        </m:d>
        <m:r>
          <w:rPr>
            <w:rFonts w:ascii="Cambria Math" w:eastAsiaTheme="minorEastAsia" w:hAnsi="Cambria Math"/>
          </w:rPr>
          <m:t>-2</m:t>
        </m:r>
      </m:oMath>
    </w:p>
    <w:p w:rsidR="00CD2D73" w:rsidRDefault="00CD2D73" w:rsidP="00CD2D73">
      <w:pPr>
        <w:spacing w:after="0" w:line="240" w:lineRule="auto"/>
        <w:jc w:val="both"/>
        <w:rPr>
          <w:rFonts w:eastAsiaTheme="minorEastAsia"/>
        </w:rPr>
      </w:pPr>
      <w:r>
        <w:t xml:space="preserve">7.- </w:t>
      </w:r>
      <w:r>
        <w:tab/>
      </w:r>
      <m:oMath>
        <m:d>
          <m:dPr>
            <m:ctrlPr>
              <w:rPr>
                <w:rFonts w:ascii="Cambria Math" w:hAnsi="Cambria Math"/>
                <w:i/>
              </w:rPr>
            </m:ctrlPr>
          </m:dPr>
          <m:e>
            <m:r>
              <w:rPr>
                <w:rFonts w:ascii="Cambria Math" w:hAnsi="Cambria Math"/>
              </w:rPr>
              <m:t>7×3</m:t>
            </m:r>
          </m:e>
        </m:d>
        <m:r>
          <w:rPr>
            <w:rFonts w:ascii="Cambria Math" w:hAnsi="Cambria Math"/>
          </w:rPr>
          <m:t>-</m:t>
        </m:r>
        <m:d>
          <m:dPr>
            <m:ctrlPr>
              <w:rPr>
                <w:rFonts w:ascii="Cambria Math" w:hAnsi="Cambria Math"/>
                <w:i/>
              </w:rPr>
            </m:ctrlPr>
          </m:dPr>
          <m:e>
            <m:r>
              <w:rPr>
                <w:rFonts w:ascii="Cambria Math" w:hAnsi="Cambria Math"/>
              </w:rPr>
              <m:t>8+3</m:t>
            </m:r>
          </m:e>
        </m:d>
        <m:r>
          <w:rPr>
            <w:rFonts w:ascii="Cambria Math" w:hAnsi="Cambria Math"/>
          </w:rPr>
          <m:t>×5+1</m:t>
        </m:r>
      </m:oMath>
    </w:p>
    <w:p w:rsidR="00CD2D73" w:rsidRDefault="00CD2D73" w:rsidP="00CD2D73">
      <w:pPr>
        <w:spacing w:after="0" w:line="240" w:lineRule="auto"/>
        <w:jc w:val="both"/>
        <w:rPr>
          <w:rFonts w:eastAsiaTheme="minorEastAsia"/>
        </w:rPr>
      </w:pPr>
      <w:r>
        <w:rPr>
          <w:rFonts w:eastAsiaTheme="minorEastAsia"/>
        </w:rPr>
        <w:t>8.-</w:t>
      </w:r>
      <w:r>
        <w:rPr>
          <w:rFonts w:eastAsiaTheme="minorEastAsia"/>
        </w:rPr>
        <w:tab/>
      </w:r>
      <m:oMath>
        <m:d>
          <m:dPr>
            <m:ctrlPr>
              <w:rPr>
                <w:rFonts w:ascii="Cambria Math" w:eastAsiaTheme="minorEastAsia" w:hAnsi="Cambria Math"/>
                <w:i/>
              </w:rPr>
            </m:ctrlPr>
          </m:dPr>
          <m:e>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21</m:t>
                </m:r>
              </m:num>
              <m:den>
                <m:r>
                  <w:rPr>
                    <w:rFonts w:ascii="Cambria Math" w:eastAsiaTheme="minorEastAsia" w:hAnsi="Cambria Math"/>
                  </w:rPr>
                  <m:t>7</m:t>
                </m:r>
              </m:den>
            </m:f>
          </m:e>
        </m:d>
      </m:oMath>
    </w:p>
    <w:p w:rsidR="00CD2D73" w:rsidRDefault="00CD2D73" w:rsidP="00CD2D73">
      <w:pPr>
        <w:spacing w:after="0" w:line="240" w:lineRule="auto"/>
        <w:jc w:val="both"/>
        <w:rPr>
          <w:rFonts w:eastAsiaTheme="minorEastAsia"/>
        </w:rPr>
      </w:pPr>
      <w:r>
        <w:rPr>
          <w:rFonts w:eastAsiaTheme="minorEastAsia"/>
        </w:rPr>
        <w:t>9.-</w:t>
      </w:r>
      <w:r>
        <w:rPr>
          <w:rFonts w:eastAsiaTheme="minorEastAsia"/>
        </w:rPr>
        <w:tab/>
      </w:r>
      <m:oMath>
        <m:r>
          <w:rPr>
            <w:rFonts w:ascii="Cambria Math" w:eastAsiaTheme="minorEastAsia" w:hAnsi="Cambria Math"/>
          </w:rPr>
          <m:t>-2+</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6+4</m:t>
                    </m:r>
                  </m:num>
                  <m:den>
                    <m:r>
                      <w:rPr>
                        <w:rFonts w:ascii="Cambria Math" w:eastAsiaTheme="minorEastAsia" w:hAnsi="Cambria Math"/>
                      </w:rPr>
                      <m:t>2</m:t>
                    </m:r>
                  </m:den>
                </m:f>
                <m:r>
                  <w:rPr>
                    <w:rFonts w:ascii="Cambria Math" w:eastAsiaTheme="minorEastAsia" w:hAnsi="Cambria Math"/>
                  </w:rPr>
                  <m:t>+3</m:t>
                </m:r>
              </m:e>
            </m:d>
          </m:e>
          <m:sup>
            <m:r>
              <w:rPr>
                <w:rFonts w:ascii="Cambria Math" w:eastAsiaTheme="minorEastAsia" w:hAnsi="Cambria Math"/>
              </w:rPr>
              <m:t>2</m:t>
            </m:r>
          </m:sup>
        </m:sSup>
      </m:oMath>
    </w:p>
    <w:p w:rsidR="00CD2D73" w:rsidRDefault="00CD2D73" w:rsidP="00CD2D73">
      <w:pPr>
        <w:spacing w:after="0" w:line="240" w:lineRule="auto"/>
        <w:jc w:val="both"/>
        <w:rPr>
          <w:rFonts w:eastAsiaTheme="minorEastAsia"/>
        </w:rPr>
      </w:pPr>
      <w:r>
        <w:rPr>
          <w:rFonts w:eastAsiaTheme="minorEastAsia"/>
        </w:rPr>
        <w:t>10.-</w:t>
      </w:r>
      <w:r>
        <w:rPr>
          <w:rFonts w:eastAsiaTheme="minorEastAsia"/>
        </w:rPr>
        <w:tab/>
      </w:r>
      <m:oMath>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3</m:t>
                </m:r>
              </m:sup>
            </m:sSup>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num>
              <m:den>
                <m:r>
                  <w:rPr>
                    <w:rFonts w:ascii="Cambria Math" w:eastAsiaTheme="minorEastAsia" w:hAnsi="Cambria Math"/>
                  </w:rPr>
                  <m:t>4</m:t>
                </m:r>
              </m:den>
            </m:f>
          </m:e>
        </m:d>
      </m:oMath>
    </w:p>
    <w:p w:rsidR="00524F96" w:rsidRDefault="00524F96" w:rsidP="00CD2D73">
      <w:pPr>
        <w:spacing w:after="0" w:line="240" w:lineRule="auto"/>
        <w:jc w:val="both"/>
        <w:rPr>
          <w:rFonts w:eastAsiaTheme="minorEastAsia"/>
        </w:rPr>
      </w:pPr>
    </w:p>
    <w:p w:rsidR="00524F96" w:rsidRDefault="00524F96" w:rsidP="00CD2D73">
      <w:pPr>
        <w:spacing w:after="0" w:line="240" w:lineRule="auto"/>
        <w:jc w:val="both"/>
        <w:rPr>
          <w:rFonts w:eastAsiaTheme="minorEastAsia"/>
        </w:rPr>
      </w:pPr>
    </w:p>
    <w:p w:rsidR="00524F96" w:rsidRDefault="00524F96" w:rsidP="00CD2D73">
      <w:pPr>
        <w:spacing w:after="0" w:line="240" w:lineRule="auto"/>
        <w:jc w:val="both"/>
        <w:rPr>
          <w:rFonts w:eastAsiaTheme="minorEastAsia"/>
        </w:rPr>
      </w:pPr>
    </w:p>
    <w:p w:rsidR="00524F96" w:rsidRPr="00C4651B" w:rsidRDefault="00524F96" w:rsidP="00524F96">
      <w:pPr>
        <w:spacing w:after="0"/>
        <w:rPr>
          <w:rFonts w:ascii="Candara" w:hAnsi="Candara"/>
          <w:b/>
          <w:sz w:val="24"/>
          <w:szCs w:val="24"/>
        </w:rPr>
      </w:pPr>
      <w:r w:rsidRPr="00C4651B">
        <w:rPr>
          <w:rFonts w:ascii="Candara" w:hAnsi="Candara"/>
          <w:b/>
          <w:sz w:val="24"/>
          <w:szCs w:val="24"/>
        </w:rPr>
        <w:t>FRACCIONES</w:t>
      </w:r>
    </w:p>
    <w:p w:rsidR="00524F96" w:rsidRDefault="00524F96" w:rsidP="00524F96">
      <w:pPr>
        <w:spacing w:after="0"/>
        <w:rPr>
          <w:rFonts w:ascii="Candara" w:hAnsi="Candara"/>
          <w:b/>
          <w:sz w:val="20"/>
          <w:szCs w:val="20"/>
        </w:rPr>
      </w:pPr>
    </w:p>
    <w:p w:rsidR="00524F96" w:rsidRPr="00C4651B" w:rsidRDefault="00524F96" w:rsidP="00524F96">
      <w:pPr>
        <w:spacing w:after="0"/>
        <w:rPr>
          <w:rFonts w:ascii="Candara" w:hAnsi="Candara"/>
          <w:b/>
          <w:szCs w:val="20"/>
        </w:rPr>
      </w:pPr>
      <w:r w:rsidRPr="00C4651B">
        <w:rPr>
          <w:rFonts w:ascii="Candara" w:hAnsi="Candara"/>
          <w:b/>
          <w:szCs w:val="20"/>
        </w:rPr>
        <w:t>Fracciones propias e impropias</w:t>
      </w:r>
    </w:p>
    <w:p w:rsidR="00524F96" w:rsidRDefault="00524F96" w:rsidP="00524F96">
      <w:pPr>
        <w:spacing w:after="0"/>
        <w:rPr>
          <w:rFonts w:ascii="Candara" w:hAnsi="Candara"/>
          <w:sz w:val="20"/>
          <w:szCs w:val="20"/>
        </w:rPr>
      </w:pPr>
      <w:r w:rsidRPr="00C4651B">
        <w:rPr>
          <w:rFonts w:ascii="Candara" w:hAnsi="Candara"/>
          <w:i/>
          <w:sz w:val="20"/>
          <w:szCs w:val="20"/>
          <w:u w:val="single"/>
        </w:rPr>
        <w:t>Las fracciones propias</w:t>
      </w:r>
      <w:r>
        <w:rPr>
          <w:rFonts w:ascii="Candara" w:hAnsi="Candara"/>
          <w:sz w:val="20"/>
          <w:szCs w:val="20"/>
        </w:rPr>
        <w:t xml:space="preserve"> son aquéllas en las cuales el numerador es menor que el denominador.</w:t>
      </w:r>
    </w:p>
    <w:p w:rsidR="00524F96" w:rsidRDefault="00524F96" w:rsidP="00524F96">
      <w:pPr>
        <w:spacing w:after="0"/>
        <w:rPr>
          <w:rFonts w:ascii="Candara" w:eastAsiaTheme="minorEastAsia" w:hAnsi="Candara"/>
          <w:sz w:val="20"/>
          <w:szCs w:val="20"/>
        </w:rPr>
      </w:pPr>
      <m:oMathPara>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3</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4</m:t>
              </m:r>
            </m:num>
            <m:den>
              <m:r>
                <w:rPr>
                  <w:rFonts w:ascii="Cambria Math" w:hAnsi="Cambria Math"/>
                  <w:sz w:val="20"/>
                  <w:szCs w:val="20"/>
                </w:rPr>
                <m:t>7</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12</m:t>
              </m:r>
            </m:num>
            <m:den>
              <m:r>
                <w:rPr>
                  <w:rFonts w:ascii="Cambria Math" w:hAnsi="Cambria Math"/>
                  <w:sz w:val="20"/>
                  <w:szCs w:val="20"/>
                </w:rPr>
                <m:t>50</m:t>
              </m:r>
            </m:den>
          </m:f>
        </m:oMath>
      </m:oMathPara>
    </w:p>
    <w:p w:rsidR="00524F96" w:rsidRDefault="00524F96" w:rsidP="00524F96">
      <w:pPr>
        <w:spacing w:after="0"/>
        <w:rPr>
          <w:rFonts w:ascii="Candara" w:eastAsiaTheme="minorEastAsia" w:hAnsi="Candara"/>
          <w:sz w:val="20"/>
          <w:szCs w:val="20"/>
        </w:rPr>
      </w:pPr>
      <w:r w:rsidRPr="00C4651B">
        <w:rPr>
          <w:rFonts w:ascii="Candara" w:eastAsiaTheme="minorEastAsia" w:hAnsi="Candara"/>
          <w:i/>
          <w:sz w:val="20"/>
          <w:szCs w:val="20"/>
          <w:u w:val="single"/>
        </w:rPr>
        <w:t>Las fracciones impropias</w:t>
      </w:r>
      <w:r>
        <w:rPr>
          <w:rFonts w:ascii="Candara" w:eastAsiaTheme="minorEastAsia" w:hAnsi="Candara"/>
          <w:sz w:val="20"/>
          <w:szCs w:val="20"/>
        </w:rPr>
        <w:t xml:space="preserve"> son aquéllas en las cuales el numerador es mayor que el denominador.</w:t>
      </w:r>
    </w:p>
    <w:p w:rsidR="00524F96" w:rsidRDefault="00524F96" w:rsidP="00524F96">
      <w:pPr>
        <w:spacing w:after="0"/>
        <w:rPr>
          <w:rFonts w:ascii="Candara" w:eastAsiaTheme="minorEastAsia" w:hAnsi="Candara"/>
          <w:sz w:val="20"/>
          <w:szCs w:val="20"/>
        </w:rPr>
      </w:pPr>
      <m:oMathPara>
        <m:oMath>
          <m:f>
            <m:fPr>
              <m:ctrlPr>
                <w:rPr>
                  <w:rFonts w:ascii="Cambria Math" w:hAnsi="Cambria Math"/>
                  <w:i/>
                  <w:sz w:val="20"/>
                  <w:szCs w:val="20"/>
                </w:rPr>
              </m:ctrlPr>
            </m:fPr>
            <m:num>
              <m:r>
                <w:rPr>
                  <w:rFonts w:ascii="Cambria Math" w:hAnsi="Cambria Math"/>
                  <w:sz w:val="20"/>
                  <w:szCs w:val="20"/>
                </w:rPr>
                <m:t>5</m:t>
              </m:r>
            </m:num>
            <m:den>
              <m:r>
                <w:rPr>
                  <w:rFonts w:ascii="Cambria Math" w:hAnsi="Cambria Math"/>
                  <w:sz w:val="20"/>
                  <w:szCs w:val="20"/>
                </w:rPr>
                <m:t>3</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18</m:t>
              </m:r>
            </m:num>
            <m:den>
              <m:r>
                <w:rPr>
                  <w:rFonts w:ascii="Cambria Math" w:hAnsi="Cambria Math"/>
                  <w:sz w:val="20"/>
                  <w:szCs w:val="20"/>
                </w:rPr>
                <m:t>7</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51</m:t>
              </m:r>
            </m:num>
            <m:den>
              <m:r>
                <w:rPr>
                  <w:rFonts w:ascii="Cambria Math" w:hAnsi="Cambria Math"/>
                  <w:sz w:val="20"/>
                  <w:szCs w:val="20"/>
                </w:rPr>
                <m:t>50</m:t>
              </m:r>
            </m:den>
          </m:f>
        </m:oMath>
      </m:oMathPara>
    </w:p>
    <w:p w:rsidR="00524F96" w:rsidRDefault="00524F96" w:rsidP="00524F96">
      <w:pPr>
        <w:spacing w:after="0"/>
        <w:rPr>
          <w:rFonts w:ascii="Candara" w:eastAsiaTheme="minorEastAsia" w:hAnsi="Candara"/>
          <w:sz w:val="20"/>
          <w:szCs w:val="20"/>
        </w:rPr>
      </w:pPr>
      <w:r w:rsidRPr="00C4651B">
        <w:rPr>
          <w:rFonts w:ascii="Candara" w:eastAsiaTheme="minorEastAsia" w:hAnsi="Candara"/>
          <w:i/>
          <w:sz w:val="20"/>
          <w:szCs w:val="20"/>
          <w:u w:val="single"/>
        </w:rPr>
        <w:t>Las fracciones impropias</w:t>
      </w:r>
      <w:r>
        <w:rPr>
          <w:rFonts w:ascii="Candara" w:eastAsiaTheme="minorEastAsia" w:hAnsi="Candara"/>
          <w:sz w:val="20"/>
          <w:szCs w:val="20"/>
        </w:rPr>
        <w:t xml:space="preserve"> también se pueden escribir como </w:t>
      </w:r>
      <w:r w:rsidRPr="00C4651B">
        <w:rPr>
          <w:rFonts w:ascii="Candara" w:eastAsiaTheme="minorEastAsia" w:hAnsi="Candara"/>
          <w:i/>
          <w:sz w:val="20"/>
          <w:szCs w:val="20"/>
          <w:u w:val="single"/>
        </w:rPr>
        <w:t>fracciones mixtas.</w:t>
      </w:r>
    </w:p>
    <w:p w:rsidR="00524F96" w:rsidRDefault="00524F96" w:rsidP="00524F96">
      <w:pPr>
        <w:spacing w:after="0"/>
        <w:rPr>
          <w:rFonts w:ascii="Candara" w:eastAsiaTheme="minorEastAsia" w:hAnsi="Candara"/>
          <w:sz w:val="20"/>
          <w:szCs w:val="20"/>
        </w:rPr>
      </w:pPr>
      <m:oMathPara>
        <m:oMath>
          <m:f>
            <m:fPr>
              <m:ctrlPr>
                <w:rPr>
                  <w:rFonts w:ascii="Cambria Math" w:hAnsi="Cambria Math"/>
                  <w:i/>
                  <w:sz w:val="20"/>
                  <w:szCs w:val="20"/>
                </w:rPr>
              </m:ctrlPr>
            </m:fPr>
            <m:num>
              <m:r>
                <w:rPr>
                  <w:rFonts w:ascii="Cambria Math" w:hAnsi="Cambria Math"/>
                  <w:sz w:val="20"/>
                  <w:szCs w:val="20"/>
                </w:rPr>
                <m:t>5</m:t>
              </m:r>
            </m:num>
            <m:den>
              <m:r>
                <w:rPr>
                  <w:rFonts w:ascii="Cambria Math" w:hAnsi="Cambria Math"/>
                  <w:sz w:val="20"/>
                  <w:szCs w:val="20"/>
                </w:rPr>
                <m:t>3</m:t>
              </m:r>
            </m:den>
          </m:f>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3</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18</m:t>
              </m:r>
            </m:num>
            <m:den>
              <m:r>
                <w:rPr>
                  <w:rFonts w:ascii="Cambria Math" w:hAnsi="Cambria Math"/>
                  <w:sz w:val="20"/>
                  <w:szCs w:val="20"/>
                </w:rPr>
                <m:t>7</m:t>
              </m:r>
            </m:den>
          </m:f>
          <m:r>
            <w:rPr>
              <w:rFonts w:ascii="Cambria Math" w:hAnsi="Cambria Math"/>
              <w:sz w:val="20"/>
              <w:szCs w:val="20"/>
            </w:rPr>
            <m:t>=2</m:t>
          </m:r>
          <m:f>
            <m:fPr>
              <m:ctrlPr>
                <w:rPr>
                  <w:rFonts w:ascii="Cambria Math" w:hAnsi="Cambria Math"/>
                  <w:i/>
                  <w:sz w:val="20"/>
                  <w:szCs w:val="20"/>
                </w:rPr>
              </m:ctrlPr>
            </m:fPr>
            <m:num>
              <m:r>
                <w:rPr>
                  <w:rFonts w:ascii="Cambria Math" w:hAnsi="Cambria Math"/>
                  <w:sz w:val="20"/>
                  <w:szCs w:val="20"/>
                </w:rPr>
                <m:t>4</m:t>
              </m:r>
            </m:num>
            <m:den>
              <m:r>
                <w:rPr>
                  <w:rFonts w:ascii="Cambria Math" w:hAnsi="Cambria Math"/>
                  <w:sz w:val="20"/>
                  <w:szCs w:val="20"/>
                </w:rPr>
                <m:t>7</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51</m:t>
              </m:r>
            </m:num>
            <m:den>
              <m:r>
                <w:rPr>
                  <w:rFonts w:ascii="Cambria Math" w:hAnsi="Cambria Math"/>
                  <w:sz w:val="20"/>
                  <w:szCs w:val="20"/>
                </w:rPr>
                <m:t>50</m:t>
              </m:r>
            </m:den>
          </m:f>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50</m:t>
              </m:r>
            </m:den>
          </m:f>
        </m:oMath>
      </m:oMathPara>
    </w:p>
    <w:p w:rsidR="00524F96" w:rsidRDefault="00524F96" w:rsidP="00524F96">
      <w:pPr>
        <w:spacing w:after="0"/>
        <w:rPr>
          <w:rFonts w:ascii="Candara" w:eastAsiaTheme="minorEastAsia" w:hAnsi="Candara"/>
          <w:sz w:val="20"/>
          <w:szCs w:val="20"/>
        </w:rPr>
      </w:pPr>
    </w:p>
    <w:p w:rsidR="00524F96" w:rsidRDefault="00524F96" w:rsidP="00524F96">
      <w:pPr>
        <w:spacing w:after="0"/>
        <w:rPr>
          <w:rFonts w:ascii="Candara" w:eastAsiaTheme="minorEastAsia" w:hAnsi="Candara"/>
          <w:sz w:val="20"/>
          <w:szCs w:val="20"/>
        </w:rPr>
      </w:pPr>
      <w:r>
        <w:rPr>
          <w:rFonts w:ascii="Candara" w:eastAsiaTheme="minorEastAsia" w:hAnsi="Candara"/>
          <w:sz w:val="20"/>
          <w:szCs w:val="20"/>
        </w:rPr>
        <w:t>Ejercicios:</w:t>
      </w:r>
    </w:p>
    <w:p w:rsidR="00524F96" w:rsidRDefault="00524F96" w:rsidP="00524F96">
      <w:pPr>
        <w:spacing w:after="0"/>
        <w:rPr>
          <w:rFonts w:ascii="Candara" w:eastAsiaTheme="minorEastAsia" w:hAnsi="Candara"/>
          <w:sz w:val="20"/>
          <w:szCs w:val="20"/>
        </w:rPr>
      </w:pPr>
      <w:r>
        <w:rPr>
          <w:rFonts w:ascii="Candara" w:eastAsiaTheme="minorEastAsia" w:hAnsi="Candara"/>
          <w:sz w:val="20"/>
          <w:szCs w:val="20"/>
        </w:rPr>
        <w:t>Indica si la fracción es propia o impropia (si así es escríbela como fracción mixta).</w:t>
      </w:r>
    </w:p>
    <w:p w:rsidR="00524F96" w:rsidRDefault="00524F96" w:rsidP="00524F96">
      <w:pPr>
        <w:spacing w:after="0"/>
        <w:rPr>
          <w:rFonts w:ascii="Candara" w:eastAsiaTheme="minorEastAsia" w:hAnsi="Candara"/>
          <w:sz w:val="20"/>
          <w:szCs w:val="20"/>
        </w:rPr>
      </w:pPr>
    </w:p>
    <w:p w:rsidR="00524F96" w:rsidRDefault="00524F96" w:rsidP="00524F96">
      <w:pPr>
        <w:pStyle w:val="Prrafodelista"/>
        <w:numPr>
          <w:ilvl w:val="0"/>
          <w:numId w:val="13"/>
        </w:numPr>
        <w:spacing w:after="0"/>
        <w:rPr>
          <w:rFonts w:ascii="Candara" w:eastAsiaTheme="minorEastAsia" w:hAnsi="Candara"/>
          <w:sz w:val="28"/>
          <w:szCs w:val="20"/>
        </w:rPr>
      </w:pPr>
      <m:oMath>
        <m:f>
          <m:fPr>
            <m:ctrlPr>
              <w:rPr>
                <w:rFonts w:ascii="Cambria Math" w:eastAsiaTheme="minorEastAsia" w:hAnsi="Cambria Math"/>
                <w:i/>
                <w:sz w:val="28"/>
                <w:szCs w:val="20"/>
              </w:rPr>
            </m:ctrlPr>
          </m:fPr>
          <m:num>
            <m:r>
              <w:rPr>
                <w:rFonts w:ascii="Cambria Math" w:eastAsiaTheme="minorEastAsia" w:hAnsi="Cambria Math"/>
                <w:sz w:val="28"/>
                <w:szCs w:val="20"/>
              </w:rPr>
              <m:t>2</m:t>
            </m:r>
          </m:num>
          <m:den>
            <m:r>
              <w:rPr>
                <w:rFonts w:ascii="Cambria Math" w:eastAsiaTheme="minorEastAsia" w:hAnsi="Cambria Math"/>
                <w:sz w:val="28"/>
                <w:szCs w:val="20"/>
              </w:rPr>
              <m:t>7</m:t>
            </m:r>
          </m:den>
        </m:f>
      </m:oMath>
    </w:p>
    <w:p w:rsidR="00524F96" w:rsidRDefault="00524F96" w:rsidP="00524F96">
      <w:pPr>
        <w:pStyle w:val="Prrafodelista"/>
        <w:numPr>
          <w:ilvl w:val="0"/>
          <w:numId w:val="13"/>
        </w:numPr>
        <w:spacing w:after="0"/>
        <w:rPr>
          <w:rFonts w:ascii="Candara" w:eastAsiaTheme="minorEastAsia" w:hAnsi="Candara"/>
          <w:sz w:val="28"/>
          <w:szCs w:val="20"/>
        </w:rPr>
      </w:pPr>
      <m:oMath>
        <m:f>
          <m:fPr>
            <m:ctrlPr>
              <w:rPr>
                <w:rFonts w:ascii="Cambria Math" w:eastAsiaTheme="minorEastAsia" w:hAnsi="Cambria Math"/>
                <w:i/>
                <w:sz w:val="28"/>
                <w:szCs w:val="20"/>
              </w:rPr>
            </m:ctrlPr>
          </m:fPr>
          <m:num>
            <m:r>
              <w:rPr>
                <w:rFonts w:ascii="Cambria Math" w:eastAsiaTheme="minorEastAsia" w:hAnsi="Cambria Math"/>
                <w:sz w:val="28"/>
                <w:szCs w:val="20"/>
              </w:rPr>
              <m:t>5</m:t>
            </m:r>
          </m:num>
          <m:den>
            <m:r>
              <w:rPr>
                <w:rFonts w:ascii="Cambria Math" w:eastAsiaTheme="minorEastAsia" w:hAnsi="Cambria Math"/>
                <w:sz w:val="28"/>
                <w:szCs w:val="20"/>
              </w:rPr>
              <m:t>4</m:t>
            </m:r>
          </m:den>
        </m:f>
      </m:oMath>
    </w:p>
    <w:p w:rsidR="00524F96" w:rsidRDefault="00524F96" w:rsidP="00524F96">
      <w:pPr>
        <w:pStyle w:val="Prrafodelista"/>
        <w:numPr>
          <w:ilvl w:val="0"/>
          <w:numId w:val="13"/>
        </w:numPr>
        <w:spacing w:after="0"/>
        <w:rPr>
          <w:rFonts w:ascii="Candara" w:eastAsiaTheme="minorEastAsia" w:hAnsi="Candara"/>
          <w:sz w:val="28"/>
          <w:szCs w:val="20"/>
        </w:rPr>
      </w:pPr>
      <m:oMath>
        <m:f>
          <m:fPr>
            <m:ctrlPr>
              <w:rPr>
                <w:rFonts w:ascii="Cambria Math" w:eastAsiaTheme="minorEastAsia" w:hAnsi="Cambria Math"/>
                <w:i/>
                <w:sz w:val="28"/>
                <w:szCs w:val="20"/>
              </w:rPr>
            </m:ctrlPr>
          </m:fPr>
          <m:num>
            <m:r>
              <w:rPr>
                <w:rFonts w:ascii="Cambria Math" w:eastAsiaTheme="minorEastAsia" w:hAnsi="Cambria Math"/>
                <w:sz w:val="28"/>
                <w:szCs w:val="20"/>
              </w:rPr>
              <m:t>12</m:t>
            </m:r>
          </m:num>
          <m:den>
            <m:r>
              <w:rPr>
                <w:rFonts w:ascii="Cambria Math" w:eastAsiaTheme="minorEastAsia" w:hAnsi="Cambria Math"/>
                <w:sz w:val="28"/>
                <w:szCs w:val="20"/>
              </w:rPr>
              <m:t>2</m:t>
            </m:r>
          </m:den>
        </m:f>
      </m:oMath>
    </w:p>
    <w:p w:rsidR="00524F96" w:rsidRDefault="00524F96" w:rsidP="00524F96">
      <w:pPr>
        <w:pStyle w:val="Prrafodelista"/>
        <w:numPr>
          <w:ilvl w:val="0"/>
          <w:numId w:val="13"/>
        </w:numPr>
        <w:spacing w:after="0"/>
        <w:rPr>
          <w:rFonts w:ascii="Candara" w:eastAsiaTheme="minorEastAsia" w:hAnsi="Candara"/>
          <w:sz w:val="28"/>
          <w:szCs w:val="20"/>
        </w:rPr>
      </w:pPr>
      <m:oMath>
        <m:f>
          <m:fPr>
            <m:ctrlPr>
              <w:rPr>
                <w:rFonts w:ascii="Cambria Math" w:eastAsiaTheme="minorEastAsia" w:hAnsi="Cambria Math"/>
                <w:i/>
                <w:sz w:val="28"/>
                <w:szCs w:val="20"/>
              </w:rPr>
            </m:ctrlPr>
          </m:fPr>
          <m:num>
            <m:r>
              <w:rPr>
                <w:rFonts w:ascii="Cambria Math" w:eastAsiaTheme="minorEastAsia" w:hAnsi="Cambria Math"/>
                <w:sz w:val="28"/>
                <w:szCs w:val="20"/>
              </w:rPr>
              <m:t>8</m:t>
            </m:r>
          </m:num>
          <m:den>
            <m:r>
              <w:rPr>
                <w:rFonts w:ascii="Cambria Math" w:eastAsiaTheme="minorEastAsia" w:hAnsi="Cambria Math"/>
                <w:sz w:val="28"/>
                <w:szCs w:val="20"/>
              </w:rPr>
              <m:t>3</m:t>
            </m:r>
          </m:den>
        </m:f>
      </m:oMath>
    </w:p>
    <w:p w:rsidR="00524F96" w:rsidRPr="007954C9" w:rsidRDefault="00524F96" w:rsidP="00524F96">
      <w:pPr>
        <w:pStyle w:val="Prrafodelista"/>
        <w:numPr>
          <w:ilvl w:val="0"/>
          <w:numId w:val="13"/>
        </w:numPr>
        <w:spacing w:after="0"/>
        <w:rPr>
          <w:rFonts w:ascii="Candara" w:eastAsiaTheme="minorEastAsia" w:hAnsi="Candara"/>
          <w:sz w:val="28"/>
          <w:szCs w:val="20"/>
        </w:rPr>
      </w:pPr>
      <m:oMath>
        <m:f>
          <m:fPr>
            <m:ctrlPr>
              <w:rPr>
                <w:rFonts w:ascii="Cambria Math" w:eastAsiaTheme="minorEastAsia" w:hAnsi="Cambria Math"/>
                <w:i/>
                <w:sz w:val="28"/>
                <w:szCs w:val="20"/>
              </w:rPr>
            </m:ctrlPr>
          </m:fPr>
          <m:num>
            <m:r>
              <w:rPr>
                <w:rFonts w:ascii="Cambria Math" w:eastAsiaTheme="minorEastAsia" w:hAnsi="Cambria Math"/>
                <w:sz w:val="28"/>
                <w:szCs w:val="20"/>
              </w:rPr>
              <m:t>4</m:t>
            </m:r>
          </m:num>
          <m:den>
            <m:r>
              <w:rPr>
                <w:rFonts w:ascii="Cambria Math" w:eastAsiaTheme="minorEastAsia" w:hAnsi="Cambria Math"/>
                <w:sz w:val="28"/>
                <w:szCs w:val="20"/>
              </w:rPr>
              <m:t>9</m:t>
            </m:r>
          </m:den>
        </m:f>
      </m:oMath>
    </w:p>
    <w:p w:rsidR="00524F96" w:rsidRPr="00C4651B" w:rsidRDefault="00524F96" w:rsidP="00524F96">
      <w:pPr>
        <w:pStyle w:val="Prrafodelista"/>
        <w:spacing w:after="0"/>
        <w:rPr>
          <w:rFonts w:ascii="Candara" w:eastAsiaTheme="minorEastAsia" w:hAnsi="Candara"/>
          <w:sz w:val="20"/>
          <w:szCs w:val="20"/>
        </w:rPr>
      </w:pPr>
    </w:p>
    <w:p w:rsidR="00524F96" w:rsidRDefault="00524F96" w:rsidP="00524F96">
      <w:pPr>
        <w:spacing w:after="0"/>
        <w:rPr>
          <w:rFonts w:ascii="Candara" w:eastAsiaTheme="minorEastAsia" w:hAnsi="Candara"/>
          <w:sz w:val="20"/>
          <w:szCs w:val="20"/>
        </w:rPr>
      </w:pPr>
    </w:p>
    <w:p w:rsidR="00524F96" w:rsidRPr="007D305B" w:rsidRDefault="00524F96" w:rsidP="00524F96">
      <w:pPr>
        <w:spacing w:after="0"/>
        <w:rPr>
          <w:rFonts w:ascii="Candara" w:hAnsi="Candara"/>
          <w:sz w:val="20"/>
          <w:szCs w:val="20"/>
        </w:rPr>
      </w:pPr>
    </w:p>
    <w:p w:rsidR="00524F96" w:rsidRPr="00765004" w:rsidRDefault="00524F96" w:rsidP="00524F96">
      <w:pPr>
        <w:spacing w:after="0"/>
        <w:rPr>
          <w:rFonts w:ascii="Candara" w:hAnsi="Candara"/>
          <w:b/>
          <w:szCs w:val="20"/>
        </w:rPr>
      </w:pPr>
      <w:r w:rsidRPr="00765004">
        <w:rPr>
          <w:rFonts w:ascii="Candara" w:hAnsi="Candara"/>
          <w:b/>
          <w:szCs w:val="20"/>
        </w:rPr>
        <w:t>Fracciones equivalentes</w:t>
      </w:r>
    </w:p>
    <w:p w:rsidR="00524F96" w:rsidRDefault="00524F96" w:rsidP="00524F96">
      <w:pPr>
        <w:spacing w:after="0"/>
        <w:rPr>
          <w:rFonts w:ascii="Candara" w:hAnsi="Candara"/>
          <w:sz w:val="20"/>
          <w:szCs w:val="20"/>
        </w:rPr>
      </w:pPr>
      <w:r>
        <w:rPr>
          <w:rFonts w:ascii="Candara" w:hAnsi="Candara"/>
          <w:sz w:val="20"/>
          <w:szCs w:val="20"/>
        </w:rPr>
        <w:t>Son las fracciones que representan a la misma parte de la unidad. Cuando esto ocurre, esas fracciones quedan ubicadas en el mismo punto de la recta numérica</w:t>
      </w:r>
    </w:p>
    <w:p w:rsidR="00524F96" w:rsidRDefault="00524F96" w:rsidP="00524F96">
      <w:pPr>
        <w:spacing w:after="0"/>
        <w:rPr>
          <w:rFonts w:ascii="Candara" w:hAnsi="Candara"/>
          <w:sz w:val="20"/>
          <w:szCs w:val="20"/>
        </w:rPr>
      </w:pPr>
      <w:r>
        <w:rPr>
          <w:rFonts w:ascii="Candara" w:hAnsi="Candara"/>
          <w:noProof/>
          <w:sz w:val="20"/>
          <w:szCs w:val="20"/>
          <w:lang w:eastAsia="es-MX"/>
        </w:rPr>
        <w:drawing>
          <wp:anchor distT="0" distB="0" distL="114300" distR="114300" simplePos="0" relativeHeight="251663360" behindDoc="0" locked="0" layoutInCell="1" allowOverlap="1">
            <wp:simplePos x="0" y="0"/>
            <wp:positionH relativeFrom="column">
              <wp:posOffset>1349782</wp:posOffset>
            </wp:positionH>
            <wp:positionV relativeFrom="paragraph">
              <wp:posOffset>59630</wp:posOffset>
            </wp:positionV>
            <wp:extent cx="2275577" cy="897147"/>
            <wp:effectExtent l="19050" t="0" r="0" b="0"/>
            <wp:wrapThrough wrapText="bothSides">
              <wp:wrapPolygon edited="0">
                <wp:start x="-181" y="0"/>
                <wp:lineTo x="-181" y="21098"/>
                <wp:lineTo x="21518" y="21098"/>
                <wp:lineTo x="21518" y="0"/>
                <wp:lineTo x="-181" y="0"/>
              </wp:wrapPolygon>
            </wp:wrapThrough>
            <wp:docPr id="2" name="2 Imagen" descr="fracc equivalentes rec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cc equivalentes recta.jpg"/>
                    <pic:cNvPicPr/>
                  </pic:nvPicPr>
                  <pic:blipFill>
                    <a:blip r:embed="rId12" cstate="print"/>
                    <a:stretch>
                      <a:fillRect/>
                    </a:stretch>
                  </pic:blipFill>
                  <pic:spPr>
                    <a:xfrm>
                      <a:off x="0" y="0"/>
                      <a:ext cx="2275577" cy="897147"/>
                    </a:xfrm>
                    <a:prstGeom prst="rect">
                      <a:avLst/>
                    </a:prstGeom>
                  </pic:spPr>
                </pic:pic>
              </a:graphicData>
            </a:graphic>
          </wp:anchor>
        </w:drawing>
      </w:r>
      <w:r>
        <w:rPr>
          <w:rFonts w:ascii="Candara" w:hAnsi="Candara"/>
          <w:noProof/>
          <w:sz w:val="20"/>
          <w:szCs w:val="20"/>
          <w:lang w:eastAsia="es-MX"/>
        </w:rPr>
        <w:drawing>
          <wp:anchor distT="0" distB="0" distL="114300" distR="114300" simplePos="0" relativeHeight="251664384" behindDoc="0" locked="0" layoutInCell="1" allowOverlap="1">
            <wp:simplePos x="0" y="0"/>
            <wp:positionH relativeFrom="column">
              <wp:posOffset>193675</wp:posOffset>
            </wp:positionH>
            <wp:positionV relativeFrom="paragraph">
              <wp:posOffset>59055</wp:posOffset>
            </wp:positionV>
            <wp:extent cx="920750" cy="862330"/>
            <wp:effectExtent l="19050" t="0" r="0" b="0"/>
            <wp:wrapThrough wrapText="bothSides">
              <wp:wrapPolygon edited="0">
                <wp:start x="-447" y="0"/>
                <wp:lineTo x="-447" y="20996"/>
                <wp:lineTo x="21451" y="20996"/>
                <wp:lineTo x="21451" y="0"/>
                <wp:lineTo x="-447" y="0"/>
              </wp:wrapPolygon>
            </wp:wrapThrough>
            <wp:docPr id="5" name="3 Imagen" descr="fracc equival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cc equivalentes.jpg"/>
                    <pic:cNvPicPr/>
                  </pic:nvPicPr>
                  <pic:blipFill>
                    <a:blip r:embed="rId13" cstate="print"/>
                    <a:stretch>
                      <a:fillRect/>
                    </a:stretch>
                  </pic:blipFill>
                  <pic:spPr>
                    <a:xfrm>
                      <a:off x="0" y="0"/>
                      <a:ext cx="920750" cy="862330"/>
                    </a:xfrm>
                    <a:prstGeom prst="rect">
                      <a:avLst/>
                    </a:prstGeom>
                  </pic:spPr>
                </pic:pic>
              </a:graphicData>
            </a:graphic>
          </wp:anchor>
        </w:drawing>
      </w:r>
      <w:r>
        <w:rPr>
          <w:rFonts w:ascii="Candara" w:hAnsi="Candara"/>
          <w:sz w:val="20"/>
          <w:szCs w:val="20"/>
        </w:rPr>
        <w:t>Las fracciones equivalentes tienen el mismo valor decimal.</w:t>
      </w:r>
    </w:p>
    <w:p w:rsidR="00524F96" w:rsidRDefault="00524F96" w:rsidP="00524F96">
      <w:pPr>
        <w:spacing w:after="0"/>
        <w:rPr>
          <w:rFonts w:ascii="Candara" w:hAnsi="Candara"/>
          <w:sz w:val="20"/>
          <w:szCs w:val="20"/>
        </w:rPr>
      </w:pPr>
      <w:r>
        <w:rPr>
          <w:rFonts w:ascii="Candara" w:hAnsi="Candara"/>
          <w:sz w:val="20"/>
          <w:szCs w:val="20"/>
        </w:rPr>
        <w:t>Para obtener una fracción equivalente a una fracción dada, se multiplican o dividen numerador y denominador por un mismo número distinto de cero.</w:t>
      </w:r>
    </w:p>
    <w:p w:rsidR="00524F96" w:rsidRDefault="00524F96" w:rsidP="00524F96">
      <w:pPr>
        <w:spacing w:after="0"/>
        <w:rPr>
          <w:rFonts w:ascii="Candara" w:eastAsiaTheme="minorEastAsia" w:hAnsi="Candara"/>
          <w:sz w:val="20"/>
          <w:szCs w:val="20"/>
        </w:rPr>
      </w:pPr>
      <m:oMathPara>
        <m:oMath>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4</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3×2</m:t>
              </m:r>
            </m:num>
            <m:den>
              <m:r>
                <w:rPr>
                  <w:rFonts w:ascii="Cambria Math" w:hAnsi="Cambria Math"/>
                  <w:sz w:val="20"/>
                  <w:szCs w:val="20"/>
                </w:rPr>
                <m:t>4×2</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6</m:t>
              </m:r>
            </m:num>
            <m:den>
              <m:r>
                <w:rPr>
                  <w:rFonts w:ascii="Cambria Math" w:hAnsi="Cambria Math"/>
                  <w:sz w:val="20"/>
                  <w:szCs w:val="20"/>
                </w:rPr>
                <m:t>8</m:t>
              </m:r>
            </m:den>
          </m:f>
          <m:r>
            <w:rPr>
              <w:rFonts w:ascii="Cambria Math" w:eastAsiaTheme="minorEastAsia" w:hAnsi="Cambria Math"/>
              <w:sz w:val="20"/>
              <w:szCs w:val="20"/>
            </w:rPr>
            <m:t xml:space="preserve">                                   </m:t>
          </m:r>
          <m:f>
            <m:fPr>
              <m:ctrlPr>
                <w:rPr>
                  <w:rFonts w:ascii="Cambria Math" w:eastAsiaTheme="minorEastAsia" w:hAnsi="Cambria Math"/>
                  <w:i/>
                  <w:sz w:val="20"/>
                  <w:szCs w:val="20"/>
                </w:rPr>
              </m:ctrlPr>
            </m:fPr>
            <m:num>
              <m:r>
                <w:rPr>
                  <w:rFonts w:ascii="Cambria Math" w:eastAsiaTheme="minorEastAsia" w:hAnsi="Cambria Math"/>
                  <w:sz w:val="20"/>
                  <w:szCs w:val="20"/>
                </w:rPr>
                <m:t>15</m:t>
              </m:r>
            </m:num>
            <m:den>
              <m:r>
                <w:rPr>
                  <w:rFonts w:ascii="Cambria Math" w:eastAsiaTheme="minorEastAsia" w:hAnsi="Cambria Math"/>
                  <w:sz w:val="20"/>
                  <w:szCs w:val="20"/>
                </w:rPr>
                <m:t>12</m:t>
              </m:r>
            </m:den>
          </m:f>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15÷3</m:t>
              </m:r>
            </m:num>
            <m:den>
              <m:r>
                <w:rPr>
                  <w:rFonts w:ascii="Cambria Math" w:eastAsiaTheme="minorEastAsia" w:hAnsi="Cambria Math"/>
                  <w:sz w:val="20"/>
                  <w:szCs w:val="20"/>
                </w:rPr>
                <m:t>12÷3</m:t>
              </m:r>
            </m:den>
          </m:f>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5</m:t>
              </m:r>
            </m:num>
            <m:den>
              <m:r>
                <w:rPr>
                  <w:rFonts w:ascii="Cambria Math" w:eastAsiaTheme="minorEastAsia" w:hAnsi="Cambria Math"/>
                  <w:sz w:val="20"/>
                  <w:szCs w:val="20"/>
                </w:rPr>
                <m:t>4</m:t>
              </m:r>
            </m:den>
          </m:f>
        </m:oMath>
      </m:oMathPara>
    </w:p>
    <w:p w:rsidR="00524F96" w:rsidRDefault="00524F96" w:rsidP="00524F96">
      <w:pPr>
        <w:spacing w:after="0"/>
        <w:rPr>
          <w:rFonts w:ascii="Candara" w:eastAsiaTheme="minorEastAsia" w:hAnsi="Candara"/>
          <w:b/>
          <w:sz w:val="20"/>
          <w:szCs w:val="20"/>
        </w:rPr>
      </w:pPr>
    </w:p>
    <w:p w:rsidR="00524F96" w:rsidRDefault="00524F96" w:rsidP="00524F96">
      <w:pPr>
        <w:spacing w:after="0"/>
        <w:rPr>
          <w:rFonts w:ascii="Candara" w:eastAsiaTheme="minorEastAsia" w:hAnsi="Candara"/>
          <w:b/>
          <w:szCs w:val="20"/>
        </w:rPr>
      </w:pPr>
      <w:r w:rsidRPr="00765004">
        <w:rPr>
          <w:rFonts w:ascii="Candara" w:eastAsiaTheme="minorEastAsia" w:hAnsi="Candara"/>
          <w:b/>
          <w:szCs w:val="20"/>
        </w:rPr>
        <w:t>Simplificación de fracciones</w:t>
      </w:r>
    </w:p>
    <w:p w:rsidR="00524F96" w:rsidRPr="00765004" w:rsidRDefault="00524F96" w:rsidP="00524F96">
      <w:pPr>
        <w:spacing w:after="0"/>
        <w:rPr>
          <w:rFonts w:ascii="Candara" w:eastAsiaTheme="minorEastAsia" w:hAnsi="Candara"/>
          <w:b/>
          <w:szCs w:val="20"/>
        </w:rPr>
      </w:pPr>
    </w:p>
    <w:p w:rsidR="00524F96" w:rsidRDefault="00524F96" w:rsidP="00524F96">
      <w:pPr>
        <w:spacing w:after="0"/>
        <w:rPr>
          <w:rFonts w:ascii="Candara" w:eastAsiaTheme="minorEastAsia" w:hAnsi="Candara"/>
          <w:sz w:val="20"/>
          <w:szCs w:val="20"/>
        </w:rPr>
      </w:pPr>
      <w:r>
        <w:rPr>
          <w:rFonts w:ascii="Candara" w:eastAsiaTheme="minorEastAsia" w:hAnsi="Candara"/>
          <w:sz w:val="20"/>
          <w:szCs w:val="20"/>
        </w:rPr>
        <w:t>Una fracción se puede simplificar cuando su numerador y su denominador tienen un divisor común.</w:t>
      </w:r>
    </w:p>
    <w:p w:rsidR="00524F96" w:rsidRDefault="00524F96" w:rsidP="00524F96">
      <w:pPr>
        <w:spacing w:after="0"/>
        <w:rPr>
          <w:rFonts w:ascii="Candara" w:eastAsiaTheme="minorEastAsia" w:hAnsi="Candara"/>
          <w:sz w:val="20"/>
          <w:szCs w:val="20"/>
        </w:rPr>
      </w:pPr>
      <m:oMathPara>
        <m:oMath>
          <m:f>
            <m:fPr>
              <m:ctrlPr>
                <w:rPr>
                  <w:rFonts w:ascii="Cambria Math" w:eastAsiaTheme="minorEastAsia" w:hAnsi="Cambria Math"/>
                  <w:i/>
                  <w:sz w:val="20"/>
                  <w:szCs w:val="20"/>
                </w:rPr>
              </m:ctrlPr>
            </m:fPr>
            <m:num>
              <m:r>
                <w:rPr>
                  <w:rFonts w:ascii="Cambria Math" w:eastAsiaTheme="minorEastAsia" w:hAnsi="Cambria Math"/>
                  <w:sz w:val="20"/>
                  <w:szCs w:val="20"/>
                </w:rPr>
                <m:t>25</m:t>
              </m:r>
            </m:num>
            <m:den>
              <m:r>
                <w:rPr>
                  <w:rFonts w:ascii="Cambria Math" w:eastAsiaTheme="minorEastAsia" w:hAnsi="Cambria Math"/>
                  <w:sz w:val="20"/>
                  <w:szCs w:val="20"/>
                </w:rPr>
                <m:t>100</m:t>
              </m:r>
            </m:den>
          </m:f>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25÷25</m:t>
              </m:r>
            </m:num>
            <m:den>
              <m:r>
                <w:rPr>
                  <w:rFonts w:ascii="Cambria Math" w:eastAsiaTheme="minorEastAsia" w:hAnsi="Cambria Math"/>
                  <w:sz w:val="20"/>
                  <w:szCs w:val="20"/>
                </w:rPr>
                <m:t>100÷25</m:t>
              </m:r>
            </m:den>
          </m:f>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4</m:t>
              </m:r>
            </m:den>
          </m:f>
        </m:oMath>
      </m:oMathPara>
    </w:p>
    <w:p w:rsidR="00524F96" w:rsidRDefault="00524F96" w:rsidP="00524F96">
      <w:pPr>
        <w:spacing w:after="0"/>
        <w:rPr>
          <w:rFonts w:ascii="Candara" w:eastAsiaTheme="minorEastAsia" w:hAnsi="Candara"/>
          <w:sz w:val="20"/>
          <w:szCs w:val="20"/>
        </w:rPr>
      </w:pPr>
      <w:r>
        <w:rPr>
          <w:rFonts w:ascii="Candara" w:eastAsiaTheme="minorEastAsia" w:hAnsi="Candara"/>
          <w:sz w:val="20"/>
          <w:szCs w:val="20"/>
        </w:rPr>
        <w:t>25 es el máximo común divisor de 25 y 100.</w:t>
      </w:r>
    </w:p>
    <w:p w:rsidR="00524F96" w:rsidRPr="00765004" w:rsidRDefault="00524F96" w:rsidP="00524F96">
      <w:pPr>
        <w:spacing w:after="0"/>
        <w:rPr>
          <w:rFonts w:ascii="Candara" w:eastAsiaTheme="minorEastAsia" w:hAnsi="Candara"/>
          <w:sz w:val="20"/>
          <w:szCs w:val="20"/>
        </w:rPr>
      </w:pPr>
    </w:p>
    <w:p w:rsidR="00524F96" w:rsidRDefault="00524F96" w:rsidP="00524F96">
      <w:pPr>
        <w:spacing w:after="0"/>
        <w:rPr>
          <w:rFonts w:ascii="Candara" w:eastAsiaTheme="minorEastAsia" w:hAnsi="Candara"/>
          <w:sz w:val="20"/>
          <w:szCs w:val="20"/>
        </w:rPr>
      </w:pPr>
    </w:p>
    <w:p w:rsidR="00524F96" w:rsidRPr="00765004" w:rsidRDefault="00524F96" w:rsidP="00524F96">
      <w:pPr>
        <w:spacing w:after="0"/>
        <w:rPr>
          <w:rFonts w:ascii="Candara" w:eastAsiaTheme="minorEastAsia" w:hAnsi="Candara"/>
          <w:b/>
          <w:szCs w:val="20"/>
        </w:rPr>
      </w:pPr>
      <w:r w:rsidRPr="00765004">
        <w:rPr>
          <w:rFonts w:ascii="Candara" w:eastAsiaTheme="minorEastAsia" w:hAnsi="Candara"/>
          <w:b/>
          <w:szCs w:val="20"/>
        </w:rPr>
        <w:t>Fracción irreducible</w:t>
      </w:r>
    </w:p>
    <w:p w:rsidR="00524F96" w:rsidRDefault="00524F96" w:rsidP="00524F96">
      <w:pPr>
        <w:spacing w:after="0"/>
        <w:rPr>
          <w:rFonts w:ascii="Candara" w:eastAsiaTheme="minorEastAsia" w:hAnsi="Candara"/>
          <w:sz w:val="20"/>
          <w:szCs w:val="20"/>
        </w:rPr>
      </w:pPr>
      <w:r>
        <w:rPr>
          <w:rFonts w:ascii="Candara" w:eastAsiaTheme="minorEastAsia" w:hAnsi="Candara"/>
          <w:sz w:val="20"/>
          <w:szCs w:val="20"/>
        </w:rPr>
        <w:t>De varias fracciones equivalentes es fracción irreducible la que no permite simplificación. Ocurre cuando el numerador y el denominador no tienen un divisor común distinto de uno.</w:t>
      </w:r>
    </w:p>
    <w:p w:rsidR="00524F96" w:rsidRDefault="00524F96" w:rsidP="00524F96">
      <w:pPr>
        <w:spacing w:after="0"/>
        <w:rPr>
          <w:rFonts w:ascii="Candara" w:eastAsiaTheme="minorEastAsia" w:hAnsi="Candara"/>
          <w:sz w:val="20"/>
          <w:szCs w:val="20"/>
        </w:rPr>
      </w:pPr>
      <m:oMath>
        <m:f>
          <m:fPr>
            <m:ctrlPr>
              <w:rPr>
                <w:rFonts w:ascii="Cambria Math" w:eastAsiaTheme="minorEastAsia" w:hAnsi="Cambria Math"/>
                <w:i/>
                <w:sz w:val="20"/>
                <w:szCs w:val="20"/>
              </w:rPr>
            </m:ctrlPr>
          </m:fPr>
          <m:num>
            <m:r>
              <w:rPr>
                <w:rFonts w:ascii="Cambria Math" w:eastAsiaTheme="minorEastAsia" w:hAnsi="Cambria Math"/>
                <w:sz w:val="20"/>
                <w:szCs w:val="20"/>
              </w:rPr>
              <m:t>3</m:t>
            </m:r>
          </m:num>
          <m:den>
            <m:r>
              <w:rPr>
                <w:rFonts w:ascii="Cambria Math" w:eastAsiaTheme="minorEastAsia" w:hAnsi="Cambria Math"/>
                <w:sz w:val="20"/>
                <w:szCs w:val="20"/>
              </w:rPr>
              <m:t>4</m:t>
            </m:r>
          </m:den>
        </m:f>
      </m:oMath>
      <w:r>
        <w:rPr>
          <w:rFonts w:ascii="Candara" w:eastAsiaTheme="minorEastAsia" w:hAnsi="Candara"/>
          <w:sz w:val="20"/>
          <w:szCs w:val="20"/>
        </w:rPr>
        <w:t xml:space="preserve"> </w:t>
      </w:r>
      <w:proofErr w:type="gramStart"/>
      <w:r>
        <w:rPr>
          <w:rFonts w:ascii="Candara" w:eastAsiaTheme="minorEastAsia" w:hAnsi="Candara"/>
          <w:sz w:val="20"/>
          <w:szCs w:val="20"/>
        </w:rPr>
        <w:t>es</w:t>
      </w:r>
      <w:proofErr w:type="gramEnd"/>
      <w:r>
        <w:rPr>
          <w:rFonts w:ascii="Candara" w:eastAsiaTheme="minorEastAsia" w:hAnsi="Candara"/>
          <w:sz w:val="20"/>
          <w:szCs w:val="20"/>
        </w:rPr>
        <w:t xml:space="preserve"> la fracción irreducible de </w:t>
      </w:r>
      <m:oMath>
        <m:f>
          <m:fPr>
            <m:ctrlPr>
              <w:rPr>
                <w:rFonts w:ascii="Cambria Math" w:eastAsiaTheme="minorEastAsia" w:hAnsi="Cambria Math"/>
                <w:i/>
                <w:sz w:val="20"/>
                <w:szCs w:val="20"/>
              </w:rPr>
            </m:ctrlPr>
          </m:fPr>
          <m:num>
            <m:r>
              <w:rPr>
                <w:rFonts w:ascii="Cambria Math" w:eastAsiaTheme="minorEastAsia" w:hAnsi="Cambria Math"/>
                <w:sz w:val="20"/>
                <w:szCs w:val="20"/>
              </w:rPr>
              <m:t>12</m:t>
            </m:r>
          </m:num>
          <m:den>
            <m:r>
              <w:rPr>
                <w:rFonts w:ascii="Cambria Math" w:eastAsiaTheme="minorEastAsia" w:hAnsi="Cambria Math"/>
                <w:sz w:val="20"/>
                <w:szCs w:val="20"/>
              </w:rPr>
              <m:t>16</m:t>
            </m:r>
          </m:den>
        </m:f>
      </m:oMath>
      <w:r>
        <w:rPr>
          <w:rFonts w:ascii="Candara" w:eastAsiaTheme="minorEastAsia" w:hAnsi="Candara"/>
          <w:sz w:val="20"/>
          <w:szCs w:val="20"/>
        </w:rPr>
        <w:t>.</w:t>
      </w:r>
    </w:p>
    <w:p w:rsidR="00524F96" w:rsidRDefault="00524F96" w:rsidP="00524F96">
      <w:pPr>
        <w:spacing w:after="0"/>
        <w:rPr>
          <w:rFonts w:ascii="Candara" w:eastAsiaTheme="minorEastAsia" w:hAnsi="Candara"/>
          <w:sz w:val="20"/>
          <w:szCs w:val="20"/>
        </w:rPr>
      </w:pPr>
    </w:p>
    <w:p w:rsidR="00524F96" w:rsidRDefault="00524F96" w:rsidP="00524F96">
      <w:pPr>
        <w:spacing w:after="0"/>
        <w:rPr>
          <w:rFonts w:ascii="Candara" w:eastAsiaTheme="minorEastAsia" w:hAnsi="Candara"/>
          <w:sz w:val="20"/>
          <w:szCs w:val="20"/>
        </w:rPr>
      </w:pPr>
    </w:p>
    <w:p w:rsidR="00524F96" w:rsidRPr="00765004" w:rsidRDefault="00524F96" w:rsidP="00524F96">
      <w:pPr>
        <w:spacing w:after="0"/>
        <w:rPr>
          <w:rFonts w:ascii="Candara" w:eastAsiaTheme="minorEastAsia" w:hAnsi="Candara"/>
          <w:b/>
          <w:szCs w:val="20"/>
        </w:rPr>
      </w:pPr>
      <w:r w:rsidRPr="00765004">
        <w:rPr>
          <w:rFonts w:ascii="Candara" w:eastAsiaTheme="minorEastAsia" w:hAnsi="Candara"/>
          <w:b/>
          <w:szCs w:val="20"/>
        </w:rPr>
        <w:t>Conversión de fracciones a un común denominador</w:t>
      </w:r>
    </w:p>
    <w:p w:rsidR="00524F96" w:rsidRDefault="00524F96" w:rsidP="00524F96">
      <w:pPr>
        <w:spacing w:after="0"/>
        <w:rPr>
          <w:rFonts w:ascii="Candara" w:eastAsiaTheme="minorEastAsia" w:hAnsi="Candara"/>
          <w:sz w:val="20"/>
          <w:szCs w:val="20"/>
        </w:rPr>
      </w:pPr>
      <w:r>
        <w:rPr>
          <w:rFonts w:ascii="Candara" w:eastAsiaTheme="minorEastAsia" w:hAnsi="Candara"/>
          <w:sz w:val="20"/>
          <w:szCs w:val="20"/>
        </w:rPr>
        <w:t>Ello se logra convirtiendo las fracciones dadas a fracciones equivalentes a ellas en las que el denominador común es el mínimo común múltiplo de los denominadores de las fracciones dadas.</w:t>
      </w:r>
    </w:p>
    <w:p w:rsidR="00524F96" w:rsidRDefault="00524F96" w:rsidP="00524F96">
      <w:pPr>
        <w:spacing w:after="0"/>
        <w:rPr>
          <w:rFonts w:ascii="Candara" w:eastAsiaTheme="minorEastAsia" w:hAnsi="Candara"/>
          <w:sz w:val="20"/>
          <w:szCs w:val="20"/>
        </w:rPr>
      </w:pPr>
      <w:r>
        <w:rPr>
          <w:rFonts w:ascii="Candara" w:eastAsiaTheme="minorEastAsia" w:hAnsi="Candara"/>
          <w:sz w:val="20"/>
          <w:szCs w:val="20"/>
        </w:rPr>
        <w:t xml:space="preserve">Para </w:t>
      </w:r>
      <m:oMath>
        <m:f>
          <m:fPr>
            <m:ctrlPr>
              <w:rPr>
                <w:rFonts w:ascii="Cambria Math" w:eastAsiaTheme="minorEastAsia" w:hAnsi="Cambria Math"/>
                <w:i/>
                <w:sz w:val="20"/>
                <w:szCs w:val="20"/>
              </w:rPr>
            </m:ctrlPr>
          </m:fPr>
          <m:num>
            <m:r>
              <w:rPr>
                <w:rFonts w:ascii="Cambria Math" w:eastAsiaTheme="minorEastAsia" w:hAnsi="Cambria Math"/>
                <w:sz w:val="20"/>
                <w:szCs w:val="20"/>
              </w:rPr>
              <m:t>2</m:t>
            </m:r>
          </m:num>
          <m:den>
            <m:r>
              <w:rPr>
                <w:rFonts w:ascii="Cambria Math" w:eastAsiaTheme="minorEastAsia" w:hAnsi="Cambria Math"/>
                <w:sz w:val="20"/>
                <w:szCs w:val="20"/>
              </w:rPr>
              <m:t>5</m:t>
            </m:r>
          </m:den>
        </m:f>
      </m:oMath>
      <w:r>
        <w:rPr>
          <w:rFonts w:ascii="Candara" w:eastAsiaTheme="minorEastAsia" w:hAnsi="Candara"/>
          <w:sz w:val="20"/>
          <w:szCs w:val="20"/>
        </w:rPr>
        <w:t xml:space="preserve"> y </w:t>
      </w:r>
      <m:oMath>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6</m:t>
            </m:r>
          </m:den>
        </m:f>
      </m:oMath>
      <w:r>
        <w:rPr>
          <w:rFonts w:ascii="Candara" w:eastAsiaTheme="minorEastAsia" w:hAnsi="Candara"/>
          <w:sz w:val="20"/>
          <w:szCs w:val="20"/>
        </w:rPr>
        <w:t xml:space="preserve"> son fracciones equivalentes a ellas con común denominador: </w:t>
      </w:r>
      <m:oMath>
        <m:f>
          <m:fPr>
            <m:ctrlPr>
              <w:rPr>
                <w:rFonts w:ascii="Cambria Math" w:eastAsiaTheme="minorEastAsia" w:hAnsi="Cambria Math"/>
                <w:i/>
                <w:sz w:val="20"/>
                <w:szCs w:val="20"/>
              </w:rPr>
            </m:ctrlPr>
          </m:fPr>
          <m:num>
            <m:r>
              <w:rPr>
                <w:rFonts w:ascii="Cambria Math" w:eastAsiaTheme="minorEastAsia" w:hAnsi="Cambria Math"/>
                <w:sz w:val="20"/>
                <w:szCs w:val="20"/>
              </w:rPr>
              <m:t>12</m:t>
            </m:r>
          </m:num>
          <m:den>
            <m:r>
              <w:rPr>
                <w:rFonts w:ascii="Cambria Math" w:eastAsiaTheme="minorEastAsia" w:hAnsi="Cambria Math"/>
                <w:sz w:val="20"/>
                <w:szCs w:val="20"/>
              </w:rPr>
              <m:t>30</m:t>
            </m:r>
          </m:den>
        </m:f>
      </m:oMath>
      <w:r>
        <w:rPr>
          <w:rFonts w:ascii="Candara" w:eastAsiaTheme="minorEastAsia" w:hAnsi="Candara"/>
          <w:sz w:val="20"/>
          <w:szCs w:val="20"/>
        </w:rPr>
        <w:t xml:space="preserve"> y </w:t>
      </w:r>
      <m:oMath>
        <m:f>
          <m:fPr>
            <m:ctrlPr>
              <w:rPr>
                <w:rFonts w:ascii="Cambria Math" w:eastAsiaTheme="minorEastAsia" w:hAnsi="Cambria Math"/>
                <w:i/>
                <w:sz w:val="20"/>
                <w:szCs w:val="20"/>
              </w:rPr>
            </m:ctrlPr>
          </m:fPr>
          <m:num>
            <m:r>
              <w:rPr>
                <w:rFonts w:ascii="Cambria Math" w:eastAsiaTheme="minorEastAsia" w:hAnsi="Cambria Math"/>
                <w:sz w:val="20"/>
                <w:szCs w:val="20"/>
              </w:rPr>
              <m:t>5</m:t>
            </m:r>
          </m:num>
          <m:den>
            <m:r>
              <w:rPr>
                <w:rFonts w:ascii="Cambria Math" w:eastAsiaTheme="minorEastAsia" w:hAnsi="Cambria Math"/>
                <w:sz w:val="20"/>
                <w:szCs w:val="20"/>
              </w:rPr>
              <m:t>30</m:t>
            </m:r>
          </m:den>
        </m:f>
      </m:oMath>
      <w:r>
        <w:rPr>
          <w:rFonts w:ascii="Candara" w:eastAsiaTheme="minorEastAsia" w:hAnsi="Candara"/>
          <w:sz w:val="20"/>
          <w:szCs w:val="20"/>
        </w:rPr>
        <w:t xml:space="preserve">, ya que </w:t>
      </w:r>
      <m:oMath>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5</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2×6</m:t>
            </m:r>
          </m:num>
          <m:den>
            <m:r>
              <w:rPr>
                <w:rFonts w:ascii="Cambria Math" w:hAnsi="Cambria Math"/>
                <w:sz w:val="20"/>
                <w:szCs w:val="20"/>
              </w:rPr>
              <m:t>5×6</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12</m:t>
            </m:r>
          </m:num>
          <m:den>
            <m:r>
              <w:rPr>
                <w:rFonts w:ascii="Cambria Math" w:hAnsi="Cambria Math"/>
                <w:sz w:val="20"/>
                <w:szCs w:val="20"/>
              </w:rPr>
              <m:t>30</m:t>
            </m:r>
          </m:den>
        </m:f>
      </m:oMath>
      <w:r>
        <w:rPr>
          <w:rFonts w:ascii="Candara" w:eastAsiaTheme="minorEastAsia" w:hAnsi="Candara"/>
          <w:sz w:val="20"/>
          <w:szCs w:val="20"/>
        </w:rPr>
        <w:t xml:space="preserve">  y  </w:t>
      </w:r>
      <m:oMath>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6</m:t>
            </m:r>
          </m:den>
        </m:f>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1×5</m:t>
            </m:r>
          </m:num>
          <m:den>
            <m:r>
              <w:rPr>
                <w:rFonts w:ascii="Cambria Math" w:eastAsiaTheme="minorEastAsia" w:hAnsi="Cambria Math"/>
                <w:sz w:val="20"/>
                <w:szCs w:val="20"/>
              </w:rPr>
              <m:t>6×5</m:t>
            </m:r>
          </m:den>
        </m:f>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5</m:t>
            </m:r>
          </m:num>
          <m:den>
            <m:r>
              <w:rPr>
                <w:rFonts w:ascii="Cambria Math" w:eastAsiaTheme="minorEastAsia" w:hAnsi="Cambria Math"/>
                <w:sz w:val="20"/>
                <w:szCs w:val="20"/>
              </w:rPr>
              <m:t>30</m:t>
            </m:r>
          </m:den>
        </m:f>
      </m:oMath>
      <w:r>
        <w:rPr>
          <w:rFonts w:ascii="Candara" w:eastAsiaTheme="minorEastAsia" w:hAnsi="Candara"/>
          <w:sz w:val="20"/>
          <w:szCs w:val="20"/>
        </w:rPr>
        <w:t xml:space="preserve"> , y 30 es el mínimo común múltiplo de 5 y 6.</w:t>
      </w:r>
    </w:p>
    <w:p w:rsidR="00524F96" w:rsidRDefault="00524F96" w:rsidP="00524F96">
      <w:pPr>
        <w:spacing w:after="0"/>
        <w:rPr>
          <w:rFonts w:ascii="Candara" w:eastAsiaTheme="minorEastAsia" w:hAnsi="Candara"/>
          <w:sz w:val="20"/>
          <w:szCs w:val="20"/>
        </w:rPr>
      </w:pPr>
    </w:p>
    <w:p w:rsidR="00524F96" w:rsidRPr="00995D33" w:rsidRDefault="00524F96" w:rsidP="00524F96">
      <w:pPr>
        <w:spacing w:after="0"/>
        <w:rPr>
          <w:rFonts w:ascii="Candara" w:hAnsi="Candara"/>
          <w:sz w:val="20"/>
          <w:szCs w:val="20"/>
        </w:rPr>
      </w:pPr>
      <w:r>
        <w:rPr>
          <w:rFonts w:ascii="Candara" w:hAnsi="Candara"/>
          <w:sz w:val="20"/>
          <w:szCs w:val="20"/>
        </w:rPr>
        <w:t xml:space="preserve">Para encontrar el común denominador se reducen simultáneamente los denominadores de las fracciones   </w:t>
      </w:r>
      <m:oMath>
        <m:f>
          <m:fPr>
            <m:ctrlPr>
              <w:rPr>
                <w:rFonts w:ascii="Cambria Math" w:hAnsi="Cambria Math"/>
                <w:i/>
                <w:sz w:val="20"/>
                <w:szCs w:val="20"/>
              </w:rPr>
            </m:ctrlPr>
          </m:fPr>
          <m:num>
            <m:r>
              <w:rPr>
                <w:rFonts w:ascii="Cambria Math" w:hAnsi="Cambria Math"/>
                <w:sz w:val="20"/>
                <w:szCs w:val="20"/>
              </w:rPr>
              <m:t>5</m:t>
            </m:r>
          </m:num>
          <m:den>
            <m:r>
              <w:rPr>
                <w:rFonts w:ascii="Cambria Math" w:hAnsi="Cambria Math"/>
                <w:sz w:val="20"/>
                <w:szCs w:val="20"/>
              </w:rPr>
              <m:t>2</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6</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8</m:t>
            </m:r>
          </m:den>
        </m:f>
      </m:oMath>
    </w:p>
    <w:p w:rsidR="00524F96" w:rsidRDefault="00524F96" w:rsidP="00524F96">
      <w:pPr>
        <w:spacing w:after="0"/>
        <w:ind w:left="993"/>
        <w:rPr>
          <w:rFonts w:ascii="Candara" w:eastAsiaTheme="minorEastAsia" w:hAnsi="Candara"/>
          <w:sz w:val="20"/>
          <w:szCs w:val="20"/>
        </w:rPr>
      </w:pPr>
      <w:r>
        <w:rPr>
          <w:rFonts w:ascii="Candara" w:eastAsiaTheme="minorEastAsia" w:hAnsi="Candara"/>
          <w:noProof/>
          <w:sz w:val="20"/>
          <w:szCs w:val="20"/>
          <w:lang w:eastAsia="es-MX"/>
        </w:rPr>
        <w:pict>
          <v:shape id="Cuadro de texto 10" o:spid="_x0000_s1032" type="#_x0000_t202" style="position:absolute;left:0;text-align:left;margin-left:238.55pt;margin-top:1.6pt;width:86.55pt;height:6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188 0 -188 21330 21600 21330 21600 0 -18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" stroked="f">
            <v:textbox>
              <w:txbx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
                    <w:gridCol w:w="397"/>
                    <w:gridCol w:w="397"/>
                    <w:gridCol w:w="397"/>
                  </w:tblGrid>
                  <w:tr w:rsidR="002240FF" w:rsidTr="007954C9">
                    <w:tc>
                      <w:tcPr>
                        <w:tcW w:w="397" w:type="dxa"/>
                        <w:tcBorders>
                          <w:bottom w:val="single" w:sz="4" w:space="0" w:color="auto"/>
                        </w:tcBorders>
                        <w:vAlign w:val="center"/>
                      </w:tcPr>
                      <w:p w:rsidR="002240FF" w:rsidRPr="00995D33" w:rsidRDefault="002240FF" w:rsidP="007954C9">
                        <w:pPr>
                          <w:jc w:val="center"/>
                          <w:rPr>
                            <w:sz w:val="16"/>
                            <w:szCs w:val="16"/>
                            <w:lang w:val="es-ES"/>
                          </w:rPr>
                        </w:pPr>
                        <w:r w:rsidRPr="00995D33">
                          <w:rPr>
                            <w:sz w:val="16"/>
                            <w:szCs w:val="16"/>
                            <w:lang w:val="es-ES"/>
                          </w:rPr>
                          <w:t>2</w:t>
                        </w:r>
                      </w:p>
                    </w:tc>
                    <w:tc>
                      <w:tcPr>
                        <w:tcW w:w="397" w:type="dxa"/>
                        <w:tcBorders>
                          <w:bottom w:val="single" w:sz="4" w:space="0" w:color="auto"/>
                        </w:tcBorders>
                        <w:vAlign w:val="center"/>
                      </w:tcPr>
                      <w:p w:rsidR="002240FF" w:rsidRPr="00995D33" w:rsidRDefault="002240FF" w:rsidP="007954C9">
                        <w:pPr>
                          <w:jc w:val="center"/>
                          <w:rPr>
                            <w:sz w:val="16"/>
                            <w:szCs w:val="16"/>
                            <w:lang w:val="es-ES"/>
                          </w:rPr>
                        </w:pPr>
                        <w:r w:rsidRPr="00995D33">
                          <w:rPr>
                            <w:sz w:val="16"/>
                            <w:szCs w:val="16"/>
                            <w:lang w:val="es-ES"/>
                          </w:rPr>
                          <w:t>6</w:t>
                        </w:r>
                      </w:p>
                    </w:tc>
                    <w:tc>
                      <w:tcPr>
                        <w:tcW w:w="397" w:type="dxa"/>
                        <w:tcBorders>
                          <w:bottom w:val="single" w:sz="4" w:space="0" w:color="auto"/>
                          <w:right w:val="single" w:sz="4" w:space="0" w:color="auto"/>
                        </w:tcBorders>
                        <w:vAlign w:val="center"/>
                      </w:tcPr>
                      <w:p w:rsidR="002240FF" w:rsidRPr="00995D33" w:rsidRDefault="002240FF" w:rsidP="007954C9">
                        <w:pPr>
                          <w:jc w:val="center"/>
                          <w:rPr>
                            <w:sz w:val="16"/>
                            <w:szCs w:val="16"/>
                            <w:lang w:val="es-ES"/>
                          </w:rPr>
                        </w:pPr>
                        <w:r w:rsidRPr="00995D33">
                          <w:rPr>
                            <w:sz w:val="16"/>
                            <w:szCs w:val="16"/>
                            <w:lang w:val="es-ES"/>
                          </w:rPr>
                          <w:t>8</w:t>
                        </w:r>
                      </w:p>
                    </w:tc>
                    <w:tc>
                      <w:tcPr>
                        <w:tcW w:w="397" w:type="dxa"/>
                        <w:tcBorders>
                          <w:left w:val="single" w:sz="4" w:space="0" w:color="auto"/>
                          <w:bottom w:val="single" w:sz="4" w:space="0" w:color="auto"/>
                        </w:tcBorders>
                        <w:vAlign w:val="center"/>
                      </w:tcPr>
                      <w:p w:rsidR="002240FF" w:rsidRPr="00995D33" w:rsidRDefault="002240FF" w:rsidP="007954C9">
                        <w:pPr>
                          <w:jc w:val="center"/>
                          <w:rPr>
                            <w:sz w:val="16"/>
                            <w:szCs w:val="16"/>
                            <w:lang w:val="es-ES"/>
                          </w:rPr>
                        </w:pPr>
                        <w:r w:rsidRPr="00995D33">
                          <w:rPr>
                            <w:sz w:val="16"/>
                            <w:szCs w:val="16"/>
                            <w:lang w:val="es-ES"/>
                          </w:rPr>
                          <w:t>2</w:t>
                        </w:r>
                      </w:p>
                    </w:tc>
                  </w:tr>
                  <w:tr w:rsidR="002240FF" w:rsidTr="007954C9">
                    <w:tc>
                      <w:tcPr>
                        <w:tcW w:w="397" w:type="dxa"/>
                        <w:tcBorders>
                          <w:top w:val="single" w:sz="4" w:space="0" w:color="auto"/>
                        </w:tcBorders>
                        <w:vAlign w:val="center"/>
                      </w:tcPr>
                      <w:p w:rsidR="002240FF" w:rsidRPr="00995D33" w:rsidRDefault="002240FF" w:rsidP="007954C9">
                        <w:pPr>
                          <w:jc w:val="center"/>
                          <w:rPr>
                            <w:sz w:val="16"/>
                            <w:szCs w:val="16"/>
                            <w:lang w:val="es-ES"/>
                          </w:rPr>
                        </w:pPr>
                        <w:r w:rsidRPr="00995D33">
                          <w:rPr>
                            <w:sz w:val="16"/>
                            <w:szCs w:val="16"/>
                            <w:lang w:val="es-ES"/>
                          </w:rPr>
                          <w:t>1</w:t>
                        </w:r>
                      </w:p>
                    </w:tc>
                    <w:tc>
                      <w:tcPr>
                        <w:tcW w:w="397" w:type="dxa"/>
                        <w:tcBorders>
                          <w:top w:val="single" w:sz="4" w:space="0" w:color="auto"/>
                        </w:tcBorders>
                        <w:vAlign w:val="center"/>
                      </w:tcPr>
                      <w:p w:rsidR="002240FF" w:rsidRPr="00995D33" w:rsidRDefault="002240FF" w:rsidP="007954C9">
                        <w:pPr>
                          <w:jc w:val="center"/>
                          <w:rPr>
                            <w:sz w:val="16"/>
                            <w:szCs w:val="16"/>
                            <w:lang w:val="es-ES"/>
                          </w:rPr>
                        </w:pPr>
                        <w:r w:rsidRPr="00995D33">
                          <w:rPr>
                            <w:sz w:val="16"/>
                            <w:szCs w:val="16"/>
                            <w:lang w:val="es-ES"/>
                          </w:rPr>
                          <w:t>3</w:t>
                        </w:r>
                      </w:p>
                    </w:tc>
                    <w:tc>
                      <w:tcPr>
                        <w:tcW w:w="397" w:type="dxa"/>
                        <w:tcBorders>
                          <w:top w:val="single" w:sz="4" w:space="0" w:color="auto"/>
                          <w:right w:val="single" w:sz="4" w:space="0" w:color="auto"/>
                        </w:tcBorders>
                        <w:vAlign w:val="center"/>
                      </w:tcPr>
                      <w:p w:rsidR="002240FF" w:rsidRPr="00995D33" w:rsidRDefault="002240FF" w:rsidP="007954C9">
                        <w:pPr>
                          <w:jc w:val="center"/>
                          <w:rPr>
                            <w:sz w:val="16"/>
                            <w:szCs w:val="16"/>
                            <w:lang w:val="es-ES"/>
                          </w:rPr>
                        </w:pPr>
                        <w:r w:rsidRPr="00995D33">
                          <w:rPr>
                            <w:sz w:val="16"/>
                            <w:szCs w:val="16"/>
                            <w:lang w:val="es-ES"/>
                          </w:rPr>
                          <w:t>4</w:t>
                        </w:r>
                      </w:p>
                    </w:tc>
                    <w:tc>
                      <w:tcPr>
                        <w:tcW w:w="397" w:type="dxa"/>
                        <w:tcBorders>
                          <w:top w:val="single" w:sz="4" w:space="0" w:color="auto"/>
                          <w:left w:val="single" w:sz="4" w:space="0" w:color="auto"/>
                        </w:tcBorders>
                        <w:vAlign w:val="center"/>
                      </w:tcPr>
                      <w:p w:rsidR="002240FF" w:rsidRPr="00995D33" w:rsidRDefault="002240FF" w:rsidP="007954C9">
                        <w:pPr>
                          <w:jc w:val="center"/>
                          <w:rPr>
                            <w:sz w:val="16"/>
                            <w:szCs w:val="16"/>
                            <w:lang w:val="es-ES"/>
                          </w:rPr>
                        </w:pPr>
                        <w:r w:rsidRPr="00995D33">
                          <w:rPr>
                            <w:sz w:val="16"/>
                            <w:szCs w:val="16"/>
                            <w:lang w:val="es-ES"/>
                          </w:rPr>
                          <w:t>2</w:t>
                        </w:r>
                      </w:p>
                    </w:tc>
                  </w:tr>
                  <w:tr w:rsidR="002240FF" w:rsidTr="007954C9">
                    <w:tc>
                      <w:tcPr>
                        <w:tcW w:w="397" w:type="dxa"/>
                        <w:vAlign w:val="center"/>
                      </w:tcPr>
                      <w:p w:rsidR="002240FF" w:rsidRPr="00995D33" w:rsidRDefault="002240FF" w:rsidP="007954C9">
                        <w:pPr>
                          <w:jc w:val="center"/>
                          <w:rPr>
                            <w:sz w:val="16"/>
                            <w:szCs w:val="16"/>
                            <w:lang w:val="es-ES"/>
                          </w:rPr>
                        </w:pPr>
                        <w:r w:rsidRPr="00995D33">
                          <w:rPr>
                            <w:sz w:val="16"/>
                            <w:szCs w:val="16"/>
                            <w:lang w:val="es-ES"/>
                          </w:rPr>
                          <w:t>1</w:t>
                        </w:r>
                      </w:p>
                    </w:tc>
                    <w:tc>
                      <w:tcPr>
                        <w:tcW w:w="397" w:type="dxa"/>
                        <w:vAlign w:val="center"/>
                      </w:tcPr>
                      <w:p w:rsidR="002240FF" w:rsidRPr="00995D33" w:rsidRDefault="002240FF" w:rsidP="007954C9">
                        <w:pPr>
                          <w:jc w:val="center"/>
                          <w:rPr>
                            <w:sz w:val="16"/>
                            <w:szCs w:val="16"/>
                            <w:lang w:val="es-ES"/>
                          </w:rPr>
                        </w:pPr>
                        <w:r w:rsidRPr="00995D33">
                          <w:rPr>
                            <w:sz w:val="16"/>
                            <w:szCs w:val="16"/>
                            <w:lang w:val="es-ES"/>
                          </w:rPr>
                          <w:t>3</w:t>
                        </w:r>
                      </w:p>
                    </w:tc>
                    <w:tc>
                      <w:tcPr>
                        <w:tcW w:w="397" w:type="dxa"/>
                        <w:tcBorders>
                          <w:right w:val="single" w:sz="4" w:space="0" w:color="auto"/>
                        </w:tcBorders>
                        <w:vAlign w:val="center"/>
                      </w:tcPr>
                      <w:p w:rsidR="002240FF" w:rsidRPr="00995D33" w:rsidRDefault="002240FF" w:rsidP="007954C9">
                        <w:pPr>
                          <w:jc w:val="center"/>
                          <w:rPr>
                            <w:sz w:val="16"/>
                            <w:szCs w:val="16"/>
                            <w:lang w:val="es-ES"/>
                          </w:rPr>
                        </w:pPr>
                        <w:r w:rsidRPr="00995D33">
                          <w:rPr>
                            <w:sz w:val="16"/>
                            <w:szCs w:val="16"/>
                            <w:lang w:val="es-ES"/>
                          </w:rPr>
                          <w:t>2</w:t>
                        </w:r>
                      </w:p>
                    </w:tc>
                    <w:tc>
                      <w:tcPr>
                        <w:tcW w:w="397" w:type="dxa"/>
                        <w:tcBorders>
                          <w:left w:val="single" w:sz="4" w:space="0" w:color="auto"/>
                        </w:tcBorders>
                        <w:vAlign w:val="center"/>
                      </w:tcPr>
                      <w:p w:rsidR="002240FF" w:rsidRPr="00995D33" w:rsidRDefault="002240FF" w:rsidP="007954C9">
                        <w:pPr>
                          <w:jc w:val="center"/>
                          <w:rPr>
                            <w:sz w:val="16"/>
                            <w:szCs w:val="16"/>
                            <w:lang w:val="es-ES"/>
                          </w:rPr>
                        </w:pPr>
                        <w:r w:rsidRPr="00995D33">
                          <w:rPr>
                            <w:sz w:val="16"/>
                            <w:szCs w:val="16"/>
                            <w:lang w:val="es-ES"/>
                          </w:rPr>
                          <w:t>2</w:t>
                        </w:r>
                      </w:p>
                    </w:tc>
                  </w:tr>
                  <w:tr w:rsidR="002240FF" w:rsidTr="007954C9">
                    <w:tc>
                      <w:tcPr>
                        <w:tcW w:w="397" w:type="dxa"/>
                        <w:vAlign w:val="center"/>
                      </w:tcPr>
                      <w:p w:rsidR="002240FF" w:rsidRPr="00995D33" w:rsidRDefault="002240FF" w:rsidP="007954C9">
                        <w:pPr>
                          <w:jc w:val="center"/>
                          <w:rPr>
                            <w:sz w:val="16"/>
                            <w:szCs w:val="16"/>
                            <w:lang w:val="es-ES"/>
                          </w:rPr>
                        </w:pPr>
                        <w:r w:rsidRPr="00995D33">
                          <w:rPr>
                            <w:sz w:val="16"/>
                            <w:szCs w:val="16"/>
                            <w:lang w:val="es-ES"/>
                          </w:rPr>
                          <w:t>1</w:t>
                        </w:r>
                      </w:p>
                    </w:tc>
                    <w:tc>
                      <w:tcPr>
                        <w:tcW w:w="397" w:type="dxa"/>
                        <w:vAlign w:val="center"/>
                      </w:tcPr>
                      <w:p w:rsidR="002240FF" w:rsidRPr="00995D33" w:rsidRDefault="002240FF" w:rsidP="007954C9">
                        <w:pPr>
                          <w:jc w:val="center"/>
                          <w:rPr>
                            <w:sz w:val="16"/>
                            <w:szCs w:val="16"/>
                            <w:lang w:val="es-ES"/>
                          </w:rPr>
                        </w:pPr>
                        <w:r w:rsidRPr="00995D33">
                          <w:rPr>
                            <w:sz w:val="16"/>
                            <w:szCs w:val="16"/>
                            <w:lang w:val="es-ES"/>
                          </w:rPr>
                          <w:t>3</w:t>
                        </w:r>
                      </w:p>
                    </w:tc>
                    <w:tc>
                      <w:tcPr>
                        <w:tcW w:w="397" w:type="dxa"/>
                        <w:tcBorders>
                          <w:right w:val="single" w:sz="4" w:space="0" w:color="auto"/>
                        </w:tcBorders>
                        <w:vAlign w:val="center"/>
                      </w:tcPr>
                      <w:p w:rsidR="002240FF" w:rsidRPr="00995D33" w:rsidRDefault="002240FF" w:rsidP="007954C9">
                        <w:pPr>
                          <w:jc w:val="center"/>
                          <w:rPr>
                            <w:sz w:val="16"/>
                            <w:szCs w:val="16"/>
                            <w:lang w:val="es-ES"/>
                          </w:rPr>
                        </w:pPr>
                        <w:r w:rsidRPr="00995D33">
                          <w:rPr>
                            <w:sz w:val="16"/>
                            <w:szCs w:val="16"/>
                            <w:lang w:val="es-ES"/>
                          </w:rPr>
                          <w:t>1</w:t>
                        </w:r>
                      </w:p>
                    </w:tc>
                    <w:tc>
                      <w:tcPr>
                        <w:tcW w:w="397" w:type="dxa"/>
                        <w:tcBorders>
                          <w:left w:val="single" w:sz="4" w:space="0" w:color="auto"/>
                        </w:tcBorders>
                        <w:vAlign w:val="center"/>
                      </w:tcPr>
                      <w:p w:rsidR="002240FF" w:rsidRPr="00995D33" w:rsidRDefault="002240FF" w:rsidP="007954C9">
                        <w:pPr>
                          <w:jc w:val="center"/>
                          <w:rPr>
                            <w:sz w:val="16"/>
                            <w:szCs w:val="16"/>
                            <w:lang w:val="es-ES"/>
                          </w:rPr>
                        </w:pPr>
                        <w:r w:rsidRPr="00995D33">
                          <w:rPr>
                            <w:sz w:val="16"/>
                            <w:szCs w:val="16"/>
                            <w:lang w:val="es-ES"/>
                          </w:rPr>
                          <w:t>3</w:t>
                        </w:r>
                      </w:p>
                    </w:tc>
                  </w:tr>
                  <w:tr w:rsidR="002240FF" w:rsidTr="007954C9">
                    <w:tc>
                      <w:tcPr>
                        <w:tcW w:w="397" w:type="dxa"/>
                        <w:vAlign w:val="center"/>
                      </w:tcPr>
                      <w:p w:rsidR="002240FF" w:rsidRPr="00995D33" w:rsidRDefault="002240FF" w:rsidP="007954C9">
                        <w:pPr>
                          <w:jc w:val="center"/>
                          <w:rPr>
                            <w:sz w:val="16"/>
                            <w:szCs w:val="16"/>
                            <w:lang w:val="es-ES"/>
                          </w:rPr>
                        </w:pPr>
                        <w:r w:rsidRPr="00995D33">
                          <w:rPr>
                            <w:sz w:val="16"/>
                            <w:szCs w:val="16"/>
                            <w:lang w:val="es-ES"/>
                          </w:rPr>
                          <w:t>1</w:t>
                        </w:r>
                      </w:p>
                    </w:tc>
                    <w:tc>
                      <w:tcPr>
                        <w:tcW w:w="397" w:type="dxa"/>
                        <w:vAlign w:val="center"/>
                      </w:tcPr>
                      <w:p w:rsidR="002240FF" w:rsidRPr="00995D33" w:rsidRDefault="002240FF" w:rsidP="007954C9">
                        <w:pPr>
                          <w:jc w:val="center"/>
                          <w:rPr>
                            <w:sz w:val="16"/>
                            <w:szCs w:val="16"/>
                            <w:lang w:val="es-ES"/>
                          </w:rPr>
                        </w:pPr>
                        <w:r w:rsidRPr="00995D33">
                          <w:rPr>
                            <w:sz w:val="16"/>
                            <w:szCs w:val="16"/>
                            <w:lang w:val="es-ES"/>
                          </w:rPr>
                          <w:t>1</w:t>
                        </w:r>
                      </w:p>
                    </w:tc>
                    <w:tc>
                      <w:tcPr>
                        <w:tcW w:w="397" w:type="dxa"/>
                        <w:tcBorders>
                          <w:right w:val="single" w:sz="4" w:space="0" w:color="auto"/>
                        </w:tcBorders>
                        <w:vAlign w:val="center"/>
                      </w:tcPr>
                      <w:p w:rsidR="002240FF" w:rsidRPr="00995D33" w:rsidRDefault="002240FF" w:rsidP="007954C9">
                        <w:pPr>
                          <w:jc w:val="center"/>
                          <w:rPr>
                            <w:sz w:val="16"/>
                            <w:szCs w:val="16"/>
                            <w:lang w:val="es-ES"/>
                          </w:rPr>
                        </w:pPr>
                        <w:r w:rsidRPr="00995D33">
                          <w:rPr>
                            <w:sz w:val="16"/>
                            <w:szCs w:val="16"/>
                            <w:lang w:val="es-ES"/>
                          </w:rPr>
                          <w:t>1</w:t>
                        </w:r>
                      </w:p>
                    </w:tc>
                    <w:tc>
                      <w:tcPr>
                        <w:tcW w:w="397" w:type="dxa"/>
                        <w:tcBorders>
                          <w:left w:val="single" w:sz="4" w:space="0" w:color="auto"/>
                        </w:tcBorders>
                        <w:vAlign w:val="center"/>
                      </w:tcPr>
                      <w:p w:rsidR="002240FF" w:rsidRPr="00995D33" w:rsidRDefault="002240FF" w:rsidP="007954C9">
                        <w:pPr>
                          <w:jc w:val="center"/>
                          <w:rPr>
                            <w:sz w:val="16"/>
                            <w:szCs w:val="16"/>
                            <w:lang w:val="es-ES"/>
                          </w:rPr>
                        </w:pPr>
                      </w:p>
                    </w:tc>
                  </w:tr>
                </w:tbl>
                <w:p w:rsidR="002240FF" w:rsidRDefault="002240FF" w:rsidP="00524F96">
                  <w:pPr>
                    <w:rPr>
                      <w:lang w:val="es-ES"/>
                    </w:rPr>
                  </w:pPr>
                </w:p>
              </w:txbxContent>
            </v:textbox>
            <w10:wrap type="through"/>
          </v:shape>
        </w:pict>
      </w:r>
    </w:p>
    <w:p w:rsidR="00524F96" w:rsidRDefault="00524F96" w:rsidP="00524F96">
      <w:pPr>
        <w:spacing w:after="0"/>
        <w:ind w:left="993"/>
        <w:rPr>
          <w:rFonts w:ascii="Candara" w:eastAsiaTheme="minorEastAsia" w:hAnsi="Candara"/>
          <w:sz w:val="20"/>
          <w:szCs w:val="20"/>
        </w:rPr>
      </w:pPr>
      <w:r w:rsidRPr="00311A51">
        <w:rPr>
          <w:rFonts w:ascii="Candara" w:hAnsi="Candara"/>
          <w:noProof/>
          <w:sz w:val="20"/>
          <w:szCs w:val="20"/>
          <w:lang w:eastAsia="es-MX"/>
        </w:rPr>
        <w:pict>
          <v:shape id="Cuadro de texto 6" o:spid="_x0000_s1033" type="#_x0000_t202" style="position:absolute;left:0;text-align:left;margin-left:358.75pt;margin-top:3.2pt;width:150.85pt;height:6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107 0 -107 21337 21600 21337 21600 0 -10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" stroked="f">
            <v:textbox>
              <w:txbxContent>
                <w:p w:rsidR="002240FF" w:rsidRDefault="002240FF" w:rsidP="00524F96">
                  <w:pPr>
                    <w:jc w:val="center"/>
                    <w:rPr>
                      <w:lang w:val="es-ES"/>
                    </w:rPr>
                  </w:pPr>
                  <w:r>
                    <w:rPr>
                      <w:lang w:val="es-ES"/>
                    </w:rPr>
                    <w:t>2 x 2 x 2 x 3 = 24</w:t>
                  </w:r>
                </w:p>
                <w:p w:rsidR="002240FF" w:rsidRDefault="002240FF" w:rsidP="00524F96">
                  <w:pPr>
                    <w:jc w:val="center"/>
                    <w:rPr>
                      <w:lang w:val="es-ES"/>
                    </w:rPr>
                  </w:pPr>
                  <w:proofErr w:type="gramStart"/>
                  <w:r>
                    <w:rPr>
                      <w:lang w:val="es-ES"/>
                    </w:rPr>
                    <w:t>denominador</w:t>
                  </w:r>
                  <w:proofErr w:type="gramEnd"/>
                  <w:r>
                    <w:rPr>
                      <w:lang w:val="es-ES"/>
                    </w:rPr>
                    <w:t xml:space="preserve"> común</w:t>
                  </w:r>
                </w:p>
              </w:txbxContent>
            </v:textbox>
            <w10:wrap type="through"/>
          </v:shape>
        </w:pict>
      </w:r>
    </w:p>
    <w:p w:rsidR="00524F96" w:rsidRDefault="00524F96" w:rsidP="00524F96">
      <w:pPr>
        <w:spacing w:after="0"/>
        <w:rPr>
          <w:rFonts w:ascii="Candara" w:eastAsiaTheme="minorEastAsia" w:hAnsi="Candara"/>
          <w:sz w:val="20"/>
          <w:szCs w:val="20"/>
        </w:rPr>
      </w:pPr>
    </w:p>
    <w:p w:rsidR="00524F96" w:rsidRDefault="00524F96" w:rsidP="00524F96">
      <w:pPr>
        <w:spacing w:after="0"/>
        <w:rPr>
          <w:rFonts w:ascii="Candara" w:eastAsiaTheme="minorEastAsia" w:hAnsi="Candara"/>
          <w:sz w:val="20"/>
          <w:szCs w:val="20"/>
        </w:rPr>
      </w:pPr>
    </w:p>
    <w:p w:rsidR="00524F96" w:rsidRDefault="00524F96" w:rsidP="00524F96">
      <w:pPr>
        <w:spacing w:after="0"/>
        <w:rPr>
          <w:rFonts w:ascii="Candara" w:eastAsiaTheme="minorEastAsia" w:hAnsi="Candara"/>
          <w:sz w:val="20"/>
          <w:szCs w:val="20"/>
        </w:rPr>
      </w:pPr>
    </w:p>
    <w:p w:rsidR="00524F96" w:rsidRDefault="00524F96" w:rsidP="00524F96">
      <w:pPr>
        <w:spacing w:after="0"/>
        <w:rPr>
          <w:rFonts w:ascii="Candara" w:eastAsiaTheme="minorEastAsia" w:hAnsi="Candara"/>
          <w:sz w:val="20"/>
          <w:szCs w:val="20"/>
        </w:rPr>
      </w:pPr>
      <w:r>
        <w:rPr>
          <w:rFonts w:ascii="Candara" w:eastAsiaTheme="minorEastAsia" w:hAnsi="Candara"/>
          <w:sz w:val="20"/>
          <w:szCs w:val="20"/>
        </w:rPr>
        <w:t>Este proceso es la búsqueda de un mínimo común múltiplo.</w:t>
      </w:r>
    </w:p>
    <w:p w:rsidR="00524F96" w:rsidRDefault="00524F96" w:rsidP="00524F96">
      <w:pPr>
        <w:spacing w:after="0"/>
        <w:rPr>
          <w:rFonts w:ascii="Candara" w:eastAsiaTheme="minorEastAsia" w:hAnsi="Candara"/>
          <w:sz w:val="20"/>
          <w:szCs w:val="20"/>
        </w:rPr>
      </w:pPr>
      <w:r>
        <w:rPr>
          <w:rFonts w:ascii="Candara" w:eastAsiaTheme="minorEastAsia" w:hAnsi="Candara"/>
          <w:sz w:val="20"/>
          <w:szCs w:val="20"/>
        </w:rPr>
        <w:t>Después de obtener el común denominador, éste se divide entre cada denominador y los cocientes obtenidos se multiplican por los numeradores respectivos obteniéndose así las fracciones equivalentes a las primeras con un mismo denominador.</w:t>
      </w:r>
    </w:p>
    <w:p w:rsidR="00524F96" w:rsidRDefault="00524F96" w:rsidP="00524F96">
      <w:pPr>
        <w:spacing w:after="0"/>
        <w:rPr>
          <w:rFonts w:ascii="Candara" w:eastAsiaTheme="minorEastAsia" w:hAnsi="Candara"/>
          <w:sz w:val="20"/>
          <w:szCs w:val="20"/>
        </w:rPr>
      </w:pPr>
    </w:p>
    <w:p w:rsidR="00524F96" w:rsidRDefault="00524F96" w:rsidP="00524F96">
      <w:pPr>
        <w:spacing w:after="0"/>
        <w:rPr>
          <w:rFonts w:ascii="Candara" w:eastAsiaTheme="minorEastAsia" w:hAnsi="Candara"/>
          <w:sz w:val="20"/>
          <w:szCs w:val="20"/>
        </w:rPr>
      </w:pPr>
      <m:oMathPara>
        <m:oMathParaPr>
          <m:jc m:val="center"/>
        </m:oMathParaPr>
        <m:oMath>
          <m:f>
            <m:fPr>
              <m:ctrlPr>
                <w:rPr>
                  <w:rFonts w:ascii="Cambria Math" w:hAnsi="Cambria Math"/>
                  <w:i/>
                  <w:sz w:val="20"/>
                  <w:szCs w:val="20"/>
                </w:rPr>
              </m:ctrlPr>
            </m:fPr>
            <m:num>
              <m:r>
                <w:rPr>
                  <w:rFonts w:ascii="Cambria Math" w:hAnsi="Cambria Math"/>
                  <w:sz w:val="20"/>
                  <w:szCs w:val="20"/>
                </w:rPr>
                <m:t>5</m:t>
              </m:r>
            </m:num>
            <m:den>
              <m:r>
                <w:rPr>
                  <w:rFonts w:ascii="Cambria Math" w:hAnsi="Cambria Math"/>
                  <w:sz w:val="20"/>
                  <w:szCs w:val="20"/>
                </w:rPr>
                <m:t>2</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60</m:t>
              </m:r>
            </m:num>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6</m:t>
              </m:r>
            </m:den>
          </m:f>
          <m:r>
            <w:rPr>
              <w:rFonts w:ascii="Cambria Math" w:hAnsi="Cambria Math"/>
              <w:sz w:val="20"/>
              <w:szCs w:val="20"/>
            </w:rPr>
            <m:t>=</m:t>
          </m:r>
          <m:f>
            <m:fPr>
              <m:ctrlPr>
                <w:rPr>
                  <w:rFonts w:ascii="Cambria Math" w:hAnsi="Cambria Math"/>
                  <w:i/>
                  <w:sz w:val="20"/>
                  <w:szCs w:val="20"/>
                </w:rPr>
              </m:ctrlPr>
            </m:fPr>
            <m:num/>
            <m:den>
              <m:r>
                <w:rPr>
                  <w:rFonts w:ascii="Cambria Math" w:hAnsi="Cambria Math"/>
                  <w:sz w:val="20"/>
                  <w:szCs w:val="20"/>
                </w:rPr>
                <m:t>24</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8</m:t>
              </m:r>
            </m:den>
          </m:f>
          <m:r>
            <w:rPr>
              <w:rFonts w:ascii="Cambria Math" w:hAnsi="Cambria Math"/>
              <w:sz w:val="20"/>
              <w:szCs w:val="20"/>
            </w:rPr>
            <m:t>=</m:t>
          </m:r>
          <m:f>
            <m:fPr>
              <m:ctrlPr>
                <w:rPr>
                  <w:rFonts w:ascii="Cambria Math" w:hAnsi="Cambria Math"/>
                  <w:i/>
                  <w:sz w:val="20"/>
                  <w:szCs w:val="20"/>
                </w:rPr>
              </m:ctrlPr>
            </m:fPr>
            <m:num/>
            <m:den>
              <m:r>
                <w:rPr>
                  <w:rFonts w:ascii="Cambria Math" w:hAnsi="Cambria Math"/>
                  <w:sz w:val="20"/>
                  <w:szCs w:val="20"/>
                </w:rPr>
                <m:t>24</m:t>
              </m:r>
            </m:den>
          </m:f>
        </m:oMath>
      </m:oMathPara>
    </w:p>
    <w:p w:rsidR="00524F96" w:rsidRPr="004721FA" w:rsidRDefault="00524F96" w:rsidP="00524F96">
      <w:pPr>
        <w:pStyle w:val="Prrafodelista"/>
        <w:numPr>
          <w:ilvl w:val="0"/>
          <w:numId w:val="4"/>
        </w:numPr>
        <w:spacing w:after="0"/>
        <w:rPr>
          <w:rFonts w:ascii="Candara" w:hAnsi="Candara"/>
          <w:sz w:val="20"/>
          <w:szCs w:val="20"/>
        </w:rPr>
      </w:pPr>
      <w:r>
        <w:rPr>
          <w:rFonts w:ascii="Candara" w:hAnsi="Candara"/>
          <w:b/>
          <w:sz w:val="20"/>
          <w:szCs w:val="20"/>
        </w:rPr>
        <w:t>Ejercicios:</w:t>
      </w:r>
    </w:p>
    <w:p w:rsidR="00524F96" w:rsidRPr="004721FA" w:rsidRDefault="00524F96" w:rsidP="00524F96">
      <w:pPr>
        <w:pStyle w:val="Prrafodelista"/>
        <w:numPr>
          <w:ilvl w:val="0"/>
          <w:numId w:val="5"/>
        </w:numPr>
        <w:spacing w:after="0"/>
        <w:rPr>
          <w:rFonts w:ascii="Candara" w:hAnsi="Candara"/>
          <w:sz w:val="20"/>
          <w:szCs w:val="20"/>
        </w:rPr>
      </w:pPr>
      <w:r>
        <w:rPr>
          <w:rFonts w:ascii="Candara" w:hAnsi="Candara"/>
          <w:b/>
          <w:sz w:val="20"/>
          <w:szCs w:val="20"/>
        </w:rPr>
        <w:t>Escribe dos fracciones equivalentes a cada una de las siguientes fracciones.</w:t>
      </w:r>
    </w:p>
    <w:p w:rsidR="00524F96" w:rsidRDefault="00524F96" w:rsidP="00524F96">
      <w:pPr>
        <w:pStyle w:val="Prrafodelista"/>
        <w:numPr>
          <w:ilvl w:val="0"/>
          <w:numId w:val="6"/>
        </w:numPr>
        <w:spacing w:after="0"/>
        <w:rPr>
          <w:oMath/>
          <w:rFonts w:ascii="Cambria Math" w:hAnsi="Cambria Math"/>
          <w:sz w:val="24"/>
          <w:szCs w:val="24"/>
        </w:rPr>
        <w:sectPr w:rsidR="00524F96" w:rsidSect="004B052E">
          <w:pgSz w:w="12240" w:h="15840"/>
          <w:pgMar w:top="567" w:right="567" w:bottom="567" w:left="567" w:header="708" w:footer="708" w:gutter="0"/>
          <w:cols w:space="708"/>
          <w:docGrid w:linePitch="360"/>
        </w:sectPr>
      </w:pPr>
    </w:p>
    <w:p w:rsidR="00524F96" w:rsidRPr="004721FA" w:rsidRDefault="00524F96" w:rsidP="00524F96">
      <w:pPr>
        <w:pStyle w:val="Prrafodelista"/>
        <w:numPr>
          <w:ilvl w:val="0"/>
          <w:numId w:val="6"/>
        </w:numPr>
        <w:spacing w:after="0"/>
        <w:rPr>
          <w:rFonts w:ascii="Candara" w:hAnsi="Candara"/>
          <w:sz w:val="24"/>
          <w:szCs w:val="24"/>
        </w:rPr>
      </w:pP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oMath>
    </w:p>
    <w:p w:rsidR="00524F96" w:rsidRPr="004721FA" w:rsidRDefault="00524F96" w:rsidP="00524F96">
      <w:pPr>
        <w:spacing w:after="0"/>
        <w:rPr>
          <w:rFonts w:ascii="Candara" w:hAnsi="Candara"/>
          <w:sz w:val="10"/>
          <w:szCs w:val="10"/>
        </w:rPr>
      </w:pPr>
    </w:p>
    <w:p w:rsidR="00524F96" w:rsidRPr="004721FA" w:rsidRDefault="00524F96" w:rsidP="00524F96">
      <w:pPr>
        <w:pStyle w:val="Prrafodelista"/>
        <w:numPr>
          <w:ilvl w:val="0"/>
          <w:numId w:val="6"/>
        </w:numPr>
        <w:spacing w:after="0"/>
        <w:rPr>
          <w:rFonts w:ascii="Candara" w:hAnsi="Candara"/>
          <w:sz w:val="24"/>
          <w:szCs w:val="24"/>
        </w:rPr>
      </w:pP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7</m:t>
            </m:r>
          </m:den>
        </m:f>
      </m:oMath>
    </w:p>
    <w:p w:rsidR="00524F96" w:rsidRPr="004721FA" w:rsidRDefault="00524F96" w:rsidP="00524F96">
      <w:pPr>
        <w:pStyle w:val="Prrafodelista"/>
        <w:numPr>
          <w:ilvl w:val="0"/>
          <w:numId w:val="6"/>
        </w:numPr>
        <w:spacing w:after="0"/>
        <w:rPr>
          <w:rFonts w:ascii="Candara" w:hAnsi="Candara"/>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8</m:t>
            </m:r>
          </m:den>
        </m:f>
      </m:oMath>
    </w:p>
    <w:p w:rsidR="00524F96" w:rsidRPr="004721FA" w:rsidRDefault="00524F96" w:rsidP="00524F96">
      <w:pPr>
        <w:pStyle w:val="Prrafodelista"/>
        <w:spacing w:after="0"/>
        <w:ind w:left="1440"/>
        <w:rPr>
          <w:rFonts w:ascii="Candara" w:hAnsi="Candara"/>
          <w:sz w:val="10"/>
          <w:szCs w:val="10"/>
        </w:rPr>
      </w:pPr>
    </w:p>
    <w:p w:rsidR="00524F96" w:rsidRPr="004721FA" w:rsidRDefault="00524F96" w:rsidP="00524F96">
      <w:pPr>
        <w:pStyle w:val="Prrafodelista"/>
        <w:numPr>
          <w:ilvl w:val="0"/>
          <w:numId w:val="6"/>
        </w:numPr>
        <w:spacing w:after="0"/>
        <w:rPr>
          <w:rFonts w:ascii="Candara" w:hAnsi="Candara"/>
          <w:sz w:val="24"/>
          <w:szCs w:val="24"/>
        </w:rPr>
      </w:pP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11</m:t>
            </m:r>
          </m:den>
        </m:f>
      </m:oMath>
    </w:p>
    <w:p w:rsidR="00524F96" w:rsidRPr="004721FA" w:rsidRDefault="00524F96" w:rsidP="00524F96">
      <w:pPr>
        <w:pStyle w:val="Prrafodelista"/>
        <w:numPr>
          <w:ilvl w:val="0"/>
          <w:numId w:val="6"/>
        </w:numPr>
        <w:spacing w:after="0"/>
        <w:rPr>
          <w:rFonts w:ascii="Candara" w:hAnsi="Candara"/>
          <w:sz w:val="24"/>
          <w:szCs w:val="24"/>
        </w:rPr>
      </w:pP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10</m:t>
            </m:r>
          </m:den>
        </m:f>
      </m:oMath>
    </w:p>
    <w:p w:rsidR="00524F96" w:rsidRPr="004721FA" w:rsidRDefault="00524F96" w:rsidP="00524F96">
      <w:pPr>
        <w:pStyle w:val="Prrafodelista"/>
        <w:spacing w:after="0"/>
        <w:ind w:left="1440"/>
        <w:rPr>
          <w:rFonts w:ascii="Candara" w:hAnsi="Candara"/>
          <w:sz w:val="10"/>
          <w:szCs w:val="10"/>
        </w:rPr>
      </w:pPr>
    </w:p>
    <w:p w:rsidR="00524F96" w:rsidRPr="004721FA" w:rsidRDefault="00524F96" w:rsidP="00524F96">
      <w:pPr>
        <w:pStyle w:val="Prrafodelista"/>
        <w:numPr>
          <w:ilvl w:val="0"/>
          <w:numId w:val="6"/>
        </w:numPr>
        <w:spacing w:after="0"/>
        <w:rPr>
          <w:rFonts w:ascii="Candara" w:hAnsi="Candara"/>
          <w:sz w:val="24"/>
          <w:szCs w:val="24"/>
        </w:rPr>
      </w:pP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7</m:t>
            </m:r>
          </m:den>
        </m:f>
      </m:oMath>
    </w:p>
    <w:p w:rsidR="00524F96" w:rsidRDefault="00524F96" w:rsidP="00524F96">
      <w:pPr>
        <w:pStyle w:val="Prrafodelista"/>
        <w:spacing w:after="0"/>
        <w:ind w:left="1440"/>
        <w:rPr>
          <w:rFonts w:ascii="Candara" w:hAnsi="Candara"/>
          <w:sz w:val="20"/>
          <w:szCs w:val="20"/>
        </w:rPr>
        <w:sectPr w:rsidR="00524F96" w:rsidSect="007954C9">
          <w:type w:val="continuous"/>
          <w:pgSz w:w="12240" w:h="15840"/>
          <w:pgMar w:top="567" w:right="567" w:bottom="567" w:left="567" w:header="708" w:footer="708" w:gutter="0"/>
          <w:cols w:num="3" w:space="708"/>
          <w:docGrid w:linePitch="360"/>
        </w:sectPr>
      </w:pPr>
    </w:p>
    <w:p w:rsidR="00524F96" w:rsidRDefault="00524F96" w:rsidP="00524F96">
      <w:pPr>
        <w:pStyle w:val="Prrafodelista"/>
        <w:spacing w:after="0"/>
        <w:ind w:left="1440"/>
        <w:rPr>
          <w:rFonts w:ascii="Candara" w:hAnsi="Candara"/>
          <w:sz w:val="20"/>
          <w:szCs w:val="20"/>
        </w:rPr>
      </w:pPr>
    </w:p>
    <w:p w:rsidR="00F607EB" w:rsidRDefault="00F607EB" w:rsidP="00524F96">
      <w:pPr>
        <w:pStyle w:val="Prrafodelista"/>
        <w:spacing w:after="0"/>
        <w:ind w:left="1440"/>
        <w:rPr>
          <w:rFonts w:ascii="Candara" w:hAnsi="Candara"/>
          <w:sz w:val="20"/>
          <w:szCs w:val="20"/>
        </w:rPr>
      </w:pPr>
    </w:p>
    <w:p w:rsidR="00F607EB" w:rsidRPr="004721FA" w:rsidRDefault="00F607EB" w:rsidP="00524F96">
      <w:pPr>
        <w:pStyle w:val="Prrafodelista"/>
        <w:spacing w:after="0"/>
        <w:ind w:left="1440"/>
        <w:rPr>
          <w:rFonts w:ascii="Candara" w:hAnsi="Candara"/>
          <w:sz w:val="20"/>
          <w:szCs w:val="20"/>
        </w:rPr>
      </w:pPr>
    </w:p>
    <w:p w:rsidR="00524F96" w:rsidRPr="004721FA" w:rsidRDefault="00524F96" w:rsidP="00524F96">
      <w:pPr>
        <w:pStyle w:val="Prrafodelista"/>
        <w:numPr>
          <w:ilvl w:val="0"/>
          <w:numId w:val="5"/>
        </w:numPr>
        <w:spacing w:after="0"/>
        <w:rPr>
          <w:rFonts w:ascii="Candara" w:hAnsi="Candara"/>
          <w:sz w:val="20"/>
          <w:szCs w:val="20"/>
        </w:rPr>
      </w:pPr>
      <w:r>
        <w:rPr>
          <w:rFonts w:ascii="Candara" w:hAnsi="Candara"/>
          <w:b/>
          <w:sz w:val="20"/>
          <w:szCs w:val="20"/>
        </w:rPr>
        <w:t>Indica si cada par de fracciones son equivalentes.</w:t>
      </w:r>
    </w:p>
    <w:p w:rsidR="00524F96" w:rsidRDefault="00524F96" w:rsidP="00524F96">
      <w:pPr>
        <w:pStyle w:val="Prrafodelista"/>
        <w:ind w:left="1080"/>
        <w:rPr>
          <w:rFonts w:ascii="Candara" w:eastAsiaTheme="minorEastAsia" w:hAnsi="Candara"/>
          <w:sz w:val="20"/>
          <w:szCs w:val="20"/>
        </w:rPr>
      </w:pPr>
      <m:oMathPara>
        <m:oMathParaPr>
          <m:jc m:val="left"/>
        </m:oMathParaPr>
        <m:oMath>
          <m:r>
            <m:rPr>
              <m:sty m:val="p"/>
            </m:rPr>
            <w:rPr>
              <w:rFonts w:ascii="Cambria Math" w:hAnsi="Cambria Math"/>
              <w:sz w:val="20"/>
              <w:szCs w:val="20"/>
            </w:rPr>
            <m:t>a)</m:t>
          </m:r>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4</m:t>
              </m:r>
            </m:den>
          </m:f>
          <m:r>
            <w:rPr>
              <w:rFonts w:ascii="Cambria Math" w:hAnsi="Cambria Math"/>
              <w:sz w:val="20"/>
              <w:szCs w:val="20"/>
            </w:rPr>
            <m:t xml:space="preserve"> y </m:t>
          </m:r>
          <m:f>
            <m:fPr>
              <m:ctrlPr>
                <w:rPr>
                  <w:rFonts w:ascii="Cambria Math" w:hAnsi="Cambria Math"/>
                  <w:i/>
                  <w:sz w:val="20"/>
                  <w:szCs w:val="20"/>
                </w:rPr>
              </m:ctrlPr>
            </m:fPr>
            <m:num>
              <m:r>
                <w:rPr>
                  <w:rFonts w:ascii="Cambria Math" w:hAnsi="Cambria Math"/>
                  <w:sz w:val="20"/>
                  <w:szCs w:val="20"/>
                </w:rPr>
                <m:t>15</m:t>
              </m:r>
            </m:num>
            <m:den>
              <m:r>
                <w:rPr>
                  <w:rFonts w:ascii="Cambria Math" w:hAnsi="Cambria Math"/>
                  <w:sz w:val="20"/>
                  <w:szCs w:val="20"/>
                </w:rPr>
                <m:t>20</m:t>
              </m:r>
            </m:den>
          </m:f>
          <m:r>
            <w:rPr>
              <w:rFonts w:ascii="Cambria Math" w:eastAsiaTheme="minorEastAsia" w:hAnsi="Cambria Math"/>
              <w:sz w:val="20"/>
              <w:szCs w:val="20"/>
            </w:rPr>
            <m:t xml:space="preserve">                                                               </m:t>
          </m:r>
          <m:r>
            <m:rPr>
              <m:sty m:val="p"/>
            </m:rPr>
            <w:rPr>
              <w:rFonts w:ascii="Cambria Math" w:eastAsiaTheme="minorEastAsia" w:hAnsi="Cambria Math"/>
              <w:sz w:val="20"/>
              <w:szCs w:val="20"/>
            </w:rPr>
            <m:t>b)</m:t>
          </m:r>
          <m:r>
            <w:rPr>
              <w:rFonts w:ascii="Cambria Math" w:eastAsiaTheme="minorEastAsia" w:hAnsi="Cambria Math"/>
              <w:sz w:val="20"/>
              <w:szCs w:val="20"/>
            </w:rPr>
            <m:t xml:space="preserve"> </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 xml:space="preserve"> y </m:t>
          </m:r>
          <m:f>
            <m:fPr>
              <m:ctrlPr>
                <w:rPr>
                  <w:rFonts w:ascii="Cambria Math" w:hAnsi="Cambria Math"/>
                  <w:i/>
                  <w:sz w:val="20"/>
                  <w:szCs w:val="20"/>
                </w:rPr>
              </m:ctrlPr>
            </m:fPr>
            <m:num>
              <m:r>
                <w:rPr>
                  <w:rFonts w:ascii="Cambria Math" w:hAnsi="Cambria Math"/>
                  <w:sz w:val="20"/>
                  <w:szCs w:val="20"/>
                </w:rPr>
                <m:t>6</m:t>
              </m:r>
            </m:num>
            <m:den>
              <m:r>
                <w:rPr>
                  <w:rFonts w:ascii="Cambria Math" w:hAnsi="Cambria Math"/>
                  <w:sz w:val="20"/>
                  <w:szCs w:val="20"/>
                </w:rPr>
                <m:t>5</m:t>
              </m:r>
            </m:den>
          </m:f>
          <m:r>
            <w:rPr>
              <w:rFonts w:ascii="Cambria Math" w:hAnsi="Cambria Math"/>
              <w:sz w:val="20"/>
              <w:szCs w:val="20"/>
            </w:rPr>
            <m:t xml:space="preserve">                                                               </m:t>
          </m:r>
          <m:r>
            <m:rPr>
              <m:sty m:val="p"/>
            </m:rPr>
            <w:rPr>
              <w:rFonts w:ascii="Cambria Math" w:hAnsi="Cambria Math"/>
              <w:sz w:val="20"/>
              <w:szCs w:val="20"/>
            </w:rPr>
            <m:t>c)</m:t>
          </m:r>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6</m:t>
              </m:r>
            </m:num>
            <m:den>
              <m:r>
                <w:rPr>
                  <w:rFonts w:ascii="Cambria Math" w:hAnsi="Cambria Math"/>
                  <w:sz w:val="20"/>
                  <w:szCs w:val="20"/>
                </w:rPr>
                <m:t>3</m:t>
              </m:r>
            </m:den>
          </m:f>
          <m:r>
            <w:rPr>
              <w:rFonts w:ascii="Cambria Math" w:hAnsi="Cambria Math"/>
              <w:sz w:val="20"/>
              <w:szCs w:val="20"/>
            </w:rPr>
            <m:t xml:space="preserve"> y </m:t>
          </m:r>
          <m:f>
            <m:fPr>
              <m:ctrlPr>
                <w:rPr>
                  <w:rFonts w:ascii="Cambria Math" w:hAnsi="Cambria Math"/>
                  <w:i/>
                  <w:sz w:val="20"/>
                  <w:szCs w:val="20"/>
                </w:rPr>
              </m:ctrlPr>
            </m:fPr>
            <m:num>
              <m:r>
                <w:rPr>
                  <w:rFonts w:ascii="Cambria Math" w:hAnsi="Cambria Math"/>
                  <w:sz w:val="20"/>
                  <w:szCs w:val="20"/>
                </w:rPr>
                <m:t>12</m:t>
              </m:r>
            </m:num>
            <m:den>
              <m:r>
                <w:rPr>
                  <w:rFonts w:ascii="Cambria Math" w:hAnsi="Cambria Math"/>
                  <w:sz w:val="20"/>
                  <w:szCs w:val="20"/>
                </w:rPr>
                <m:t>6</m:t>
              </m:r>
            </m:den>
          </m:f>
        </m:oMath>
      </m:oMathPara>
    </w:p>
    <w:p w:rsidR="00524F96" w:rsidRDefault="00524F96" w:rsidP="00524F96">
      <w:pPr>
        <w:pStyle w:val="Prrafodelista"/>
        <w:ind w:left="1080"/>
        <w:rPr>
          <w:rFonts w:ascii="Candara" w:hAnsi="Candara"/>
          <w:sz w:val="20"/>
          <w:szCs w:val="20"/>
        </w:rPr>
      </w:pPr>
    </w:p>
    <w:p w:rsidR="00F607EB" w:rsidRDefault="00F607EB" w:rsidP="00524F96">
      <w:pPr>
        <w:pStyle w:val="Prrafodelista"/>
        <w:ind w:left="1080"/>
        <w:rPr>
          <w:rFonts w:ascii="Candara" w:hAnsi="Candara"/>
          <w:sz w:val="20"/>
          <w:szCs w:val="20"/>
        </w:rPr>
      </w:pPr>
    </w:p>
    <w:p w:rsidR="00F607EB" w:rsidRPr="004721FA" w:rsidRDefault="00F607EB" w:rsidP="00524F96">
      <w:pPr>
        <w:pStyle w:val="Prrafodelista"/>
        <w:ind w:left="1080"/>
        <w:rPr>
          <w:rFonts w:ascii="Candara" w:hAnsi="Candara"/>
          <w:sz w:val="20"/>
          <w:szCs w:val="20"/>
        </w:rPr>
      </w:pPr>
    </w:p>
    <w:p w:rsidR="00B0618B" w:rsidRPr="004721FA" w:rsidRDefault="00524F96" w:rsidP="00B0618B">
      <w:pPr>
        <w:pStyle w:val="Prrafodelista"/>
        <w:numPr>
          <w:ilvl w:val="0"/>
          <w:numId w:val="5"/>
        </w:numPr>
        <w:spacing w:after="0"/>
        <w:rPr>
          <w:rFonts w:ascii="Candara" w:hAnsi="Candara"/>
          <w:sz w:val="20"/>
          <w:szCs w:val="20"/>
        </w:rPr>
      </w:pPr>
      <w:r>
        <w:rPr>
          <w:rFonts w:ascii="Candara" w:hAnsi="Candara"/>
          <w:b/>
          <w:sz w:val="20"/>
          <w:szCs w:val="20"/>
        </w:rPr>
        <w:t>Simplifica las siguientes fracciones hasta obtener su fracción irreducible.</w:t>
      </w:r>
      <w:r w:rsidR="00B0618B" w:rsidRPr="00B0618B">
        <w:rPr>
          <w:rFonts w:ascii="Candara" w:hAnsi="Candara"/>
          <w:sz w:val="20"/>
          <w:szCs w:val="20"/>
        </w:rPr>
        <w:t xml:space="preserve"> </w:t>
      </w:r>
    </w:p>
    <w:p w:rsidR="00B0618B" w:rsidRPr="004721FA" w:rsidRDefault="00B0618B" w:rsidP="00B0618B">
      <w:pPr>
        <w:pStyle w:val="Prrafodelista"/>
        <w:numPr>
          <w:ilvl w:val="0"/>
          <w:numId w:val="7"/>
        </w:numPr>
        <w:rPr>
          <w:rFonts w:ascii="Candara" w:hAnsi="Candara"/>
          <w:sz w:val="24"/>
          <w:szCs w:val="24"/>
        </w:rPr>
      </w:pPr>
      <m:oMath>
        <m:f>
          <m:fPr>
            <m:ctrlPr>
              <w:rPr>
                <w:rFonts w:ascii="Cambria Math" w:hAnsi="Cambria Math"/>
                <w:i/>
                <w:sz w:val="24"/>
                <w:szCs w:val="24"/>
              </w:rPr>
            </m:ctrlPr>
          </m:fPr>
          <m:num>
            <m:r>
              <w:rPr>
                <w:rFonts w:ascii="Cambria Math" w:hAnsi="Cambria Math"/>
                <w:sz w:val="24"/>
                <w:szCs w:val="24"/>
              </w:rPr>
              <m:t>12</m:t>
            </m:r>
          </m:num>
          <m:den>
            <m:r>
              <w:rPr>
                <w:rFonts w:ascii="Cambria Math" w:hAnsi="Cambria Math"/>
                <w:sz w:val="24"/>
                <w:szCs w:val="24"/>
              </w:rPr>
              <m:t>50</m:t>
            </m:r>
          </m:den>
        </m:f>
      </m:oMath>
    </w:p>
    <w:p w:rsidR="00B0618B" w:rsidRPr="004721FA" w:rsidRDefault="00B0618B" w:rsidP="00B0618B">
      <w:pPr>
        <w:pStyle w:val="Prrafodelista"/>
        <w:ind w:left="1440"/>
        <w:rPr>
          <w:rFonts w:ascii="Candara" w:hAnsi="Candara"/>
          <w:sz w:val="10"/>
          <w:szCs w:val="10"/>
        </w:rPr>
      </w:pPr>
    </w:p>
    <w:p w:rsidR="00B0618B" w:rsidRPr="004721FA" w:rsidRDefault="00B0618B" w:rsidP="00B0618B">
      <w:pPr>
        <w:pStyle w:val="Prrafodelista"/>
        <w:numPr>
          <w:ilvl w:val="0"/>
          <w:numId w:val="7"/>
        </w:numPr>
        <w:rPr>
          <w:rFonts w:ascii="Candara" w:eastAsiaTheme="minorEastAsia" w:hAnsi="Candara"/>
          <w:sz w:val="24"/>
          <w:szCs w:val="24"/>
        </w:rPr>
      </w:pP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21</m:t>
            </m:r>
          </m:den>
        </m:f>
      </m:oMath>
    </w:p>
    <w:p w:rsidR="00B0618B" w:rsidRDefault="00B0618B" w:rsidP="00B0618B">
      <w:pPr>
        <w:pStyle w:val="Prrafodelista"/>
        <w:numPr>
          <w:ilvl w:val="0"/>
          <w:numId w:val="7"/>
        </w:numPr>
        <w:rPr>
          <w:rFonts w:ascii="Candara" w:eastAsiaTheme="minorEastAsia" w:hAnsi="Candara"/>
          <w:sz w:val="24"/>
          <w:szCs w:val="24"/>
        </w:rPr>
      </w:pPr>
      <m:oMath>
        <m:f>
          <m:fPr>
            <m:ctrlPr>
              <w:rPr>
                <w:rFonts w:ascii="Cambria Math" w:hAnsi="Cambria Math"/>
                <w:i/>
                <w:sz w:val="24"/>
                <w:szCs w:val="24"/>
              </w:rPr>
            </m:ctrlPr>
          </m:fPr>
          <m:num>
            <m:r>
              <w:rPr>
                <w:rFonts w:ascii="Cambria Math" w:hAnsi="Cambria Math"/>
                <w:sz w:val="24"/>
                <w:szCs w:val="24"/>
              </w:rPr>
              <m:t>100</m:t>
            </m:r>
          </m:num>
          <m:den>
            <m:r>
              <w:rPr>
                <w:rFonts w:ascii="Cambria Math" w:hAnsi="Cambria Math"/>
                <w:sz w:val="24"/>
                <w:szCs w:val="24"/>
              </w:rPr>
              <m:t>25</m:t>
            </m:r>
          </m:den>
        </m:f>
      </m:oMath>
    </w:p>
    <w:p w:rsidR="00B0618B" w:rsidRPr="004721FA" w:rsidRDefault="00B0618B" w:rsidP="00B0618B">
      <w:pPr>
        <w:pStyle w:val="Prrafodelista"/>
        <w:ind w:left="1440"/>
        <w:rPr>
          <w:rFonts w:ascii="Candara" w:eastAsiaTheme="minorEastAsia" w:hAnsi="Candara"/>
          <w:sz w:val="10"/>
          <w:szCs w:val="10"/>
        </w:rPr>
      </w:pPr>
    </w:p>
    <w:p w:rsidR="00B0618B" w:rsidRPr="004721FA" w:rsidRDefault="00B0618B" w:rsidP="00B0618B">
      <w:pPr>
        <w:pStyle w:val="Prrafodelista"/>
        <w:numPr>
          <w:ilvl w:val="0"/>
          <w:numId w:val="7"/>
        </w:numPr>
        <w:rPr>
          <w:rFonts w:ascii="Candara" w:eastAsiaTheme="minorEastAsia" w:hAnsi="Candara"/>
          <w:sz w:val="24"/>
          <w:szCs w:val="24"/>
        </w:rPr>
      </w:pP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24</m:t>
            </m:r>
          </m:den>
        </m:f>
      </m:oMath>
    </w:p>
    <w:p w:rsidR="00B0618B" w:rsidRDefault="00B0618B" w:rsidP="00B0618B">
      <w:pPr>
        <w:pStyle w:val="Prrafodelista"/>
        <w:numPr>
          <w:ilvl w:val="0"/>
          <w:numId w:val="7"/>
        </w:numPr>
        <w:rPr>
          <w:rFonts w:ascii="Candara" w:eastAsiaTheme="minorEastAsia" w:hAnsi="Candara"/>
          <w:sz w:val="24"/>
          <w:szCs w:val="24"/>
        </w:rPr>
      </w:pPr>
      <m:oMath>
        <m:f>
          <m:fPr>
            <m:ctrlPr>
              <w:rPr>
                <w:rFonts w:ascii="Cambria Math" w:hAnsi="Cambria Math"/>
                <w:i/>
                <w:sz w:val="24"/>
                <w:szCs w:val="24"/>
              </w:rPr>
            </m:ctrlPr>
          </m:fPr>
          <m:num>
            <m:r>
              <w:rPr>
                <w:rFonts w:ascii="Cambria Math" w:hAnsi="Cambria Math"/>
                <w:sz w:val="24"/>
                <w:szCs w:val="24"/>
              </w:rPr>
              <m:t>15</m:t>
            </m:r>
          </m:num>
          <m:den>
            <m:r>
              <w:rPr>
                <w:rFonts w:ascii="Cambria Math" w:hAnsi="Cambria Math"/>
                <w:sz w:val="24"/>
                <w:szCs w:val="24"/>
              </w:rPr>
              <m:t>60</m:t>
            </m:r>
          </m:den>
        </m:f>
      </m:oMath>
    </w:p>
    <w:p w:rsidR="00B0618B" w:rsidRPr="004721FA" w:rsidRDefault="00B0618B" w:rsidP="00B0618B">
      <w:pPr>
        <w:pStyle w:val="Prrafodelista"/>
        <w:ind w:left="1440"/>
        <w:rPr>
          <w:rFonts w:ascii="Candara" w:eastAsiaTheme="minorEastAsia" w:hAnsi="Candara"/>
          <w:sz w:val="10"/>
          <w:szCs w:val="10"/>
        </w:rPr>
      </w:pPr>
    </w:p>
    <w:p w:rsidR="00B0618B" w:rsidRPr="004721FA" w:rsidRDefault="00B0618B" w:rsidP="00B0618B">
      <w:pPr>
        <w:pStyle w:val="Prrafodelista"/>
        <w:numPr>
          <w:ilvl w:val="0"/>
          <w:numId w:val="7"/>
        </w:numPr>
        <w:rPr>
          <w:rFonts w:ascii="Candara" w:eastAsiaTheme="minorEastAsia" w:hAnsi="Candara"/>
          <w:sz w:val="24"/>
          <w:szCs w:val="24"/>
        </w:rPr>
      </w:pPr>
      <m:oMath>
        <m:f>
          <m:fPr>
            <m:ctrlPr>
              <w:rPr>
                <w:rFonts w:ascii="Cambria Math" w:hAnsi="Cambria Math"/>
                <w:i/>
                <w:sz w:val="24"/>
                <w:szCs w:val="24"/>
              </w:rPr>
            </m:ctrlPr>
          </m:fPr>
          <m:num>
            <m:r>
              <w:rPr>
                <w:rFonts w:ascii="Cambria Math" w:hAnsi="Cambria Math"/>
                <w:sz w:val="24"/>
                <w:szCs w:val="24"/>
              </w:rPr>
              <m:t>13</m:t>
            </m:r>
          </m:num>
          <m:den>
            <m:r>
              <w:rPr>
                <w:rFonts w:ascii="Cambria Math" w:hAnsi="Cambria Math"/>
                <w:sz w:val="24"/>
                <w:szCs w:val="24"/>
              </w:rPr>
              <m:t>52</m:t>
            </m:r>
          </m:den>
        </m:f>
      </m:oMath>
    </w:p>
    <w:p w:rsidR="00B0618B" w:rsidRDefault="00B0618B" w:rsidP="00B0618B">
      <w:pPr>
        <w:spacing w:after="0"/>
        <w:rPr>
          <w:rFonts w:ascii="Candara" w:hAnsi="Candara"/>
          <w:sz w:val="20"/>
          <w:szCs w:val="20"/>
        </w:rPr>
      </w:pPr>
    </w:p>
    <w:p w:rsidR="00F607EB" w:rsidRDefault="00F607EB" w:rsidP="00B0618B">
      <w:pPr>
        <w:spacing w:after="0"/>
        <w:rPr>
          <w:rFonts w:ascii="Candara" w:hAnsi="Candara"/>
          <w:sz w:val="20"/>
          <w:szCs w:val="20"/>
        </w:rPr>
      </w:pPr>
    </w:p>
    <w:p w:rsidR="00F607EB" w:rsidRPr="00B0618B" w:rsidRDefault="00F607EB" w:rsidP="00B0618B">
      <w:pPr>
        <w:spacing w:after="0"/>
        <w:rPr>
          <w:rFonts w:ascii="Candara" w:hAnsi="Candara"/>
          <w:sz w:val="20"/>
          <w:szCs w:val="20"/>
        </w:rPr>
      </w:pPr>
    </w:p>
    <w:p w:rsidR="00B0618B" w:rsidRPr="00891A20" w:rsidRDefault="00B0618B" w:rsidP="00B0618B">
      <w:pPr>
        <w:pStyle w:val="Prrafodelista"/>
        <w:numPr>
          <w:ilvl w:val="0"/>
          <w:numId w:val="5"/>
        </w:numPr>
        <w:spacing w:after="0"/>
        <w:rPr>
          <w:rFonts w:ascii="Candara" w:hAnsi="Candara"/>
          <w:sz w:val="20"/>
          <w:szCs w:val="20"/>
        </w:rPr>
      </w:pPr>
      <w:r>
        <w:rPr>
          <w:rFonts w:ascii="Candara" w:hAnsi="Candara"/>
          <w:b/>
          <w:sz w:val="20"/>
          <w:szCs w:val="20"/>
        </w:rPr>
        <w:t>Indica si las siguientes igualdades son correctas.</w:t>
      </w:r>
    </w:p>
    <w:p w:rsidR="00B0618B" w:rsidRPr="00B0618B" w:rsidRDefault="00B0618B" w:rsidP="00B0618B">
      <w:pPr>
        <w:pStyle w:val="Prrafodelista"/>
        <w:spacing w:after="0"/>
        <w:ind w:left="1080"/>
        <w:rPr>
          <w:rFonts w:ascii="Candara" w:hAnsi="Candara"/>
          <w:sz w:val="20"/>
          <w:szCs w:val="20"/>
        </w:rPr>
      </w:pPr>
    </w:p>
    <w:p w:rsidR="00B0618B" w:rsidRDefault="00B0618B" w:rsidP="00B0618B">
      <w:pPr>
        <w:pStyle w:val="Prrafodelista"/>
        <w:ind w:left="1080"/>
        <w:rPr>
          <w:rFonts w:ascii="Candara" w:eastAsiaTheme="minorEastAsia" w:hAnsi="Candara"/>
          <w:sz w:val="20"/>
          <w:szCs w:val="20"/>
        </w:rPr>
      </w:pPr>
      <m:oMathPara>
        <m:oMathParaPr>
          <m:jc m:val="left"/>
        </m:oMathParaPr>
        <m:oMath>
          <m:r>
            <m:rPr>
              <m:sty m:val="p"/>
            </m:rPr>
            <w:rPr>
              <w:rFonts w:ascii="Cambria Math" w:hAnsi="Cambria Math"/>
              <w:sz w:val="20"/>
              <w:szCs w:val="20"/>
            </w:rPr>
            <m:t>a)</m:t>
          </m:r>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5</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4</m:t>
              </m:r>
            </m:num>
            <m:den>
              <m:r>
                <w:rPr>
                  <w:rFonts w:ascii="Cambria Math" w:hAnsi="Cambria Math"/>
                  <w:sz w:val="20"/>
                  <w:szCs w:val="20"/>
                </w:rPr>
                <m:t>10</m:t>
              </m:r>
            </m:den>
          </m:f>
          <m:r>
            <w:rPr>
              <w:rFonts w:ascii="Cambria Math" w:eastAsiaTheme="minorEastAsia" w:hAnsi="Cambria Math"/>
              <w:sz w:val="20"/>
              <w:szCs w:val="20"/>
            </w:rPr>
            <m:t xml:space="preserve">                         </m:t>
          </m:r>
          <m:r>
            <m:rPr>
              <m:sty m:val="p"/>
            </m:rPr>
            <w:rPr>
              <w:rFonts w:ascii="Cambria Math" w:eastAsiaTheme="minorEastAsia" w:hAnsi="Cambria Math"/>
              <w:sz w:val="20"/>
              <w:szCs w:val="20"/>
            </w:rPr>
            <m:t>b)</m:t>
          </m:r>
          <m:r>
            <w:rPr>
              <w:rFonts w:ascii="Cambria Math" w:eastAsiaTheme="minorEastAsia" w:hAnsi="Cambria Math"/>
              <w:sz w:val="20"/>
              <w:szCs w:val="20"/>
            </w:rPr>
            <m:t xml:space="preserve"> </m:t>
          </m:r>
          <m:f>
            <m:fPr>
              <m:ctrlPr>
                <w:rPr>
                  <w:rFonts w:ascii="Cambria Math" w:hAnsi="Cambria Math"/>
                  <w:i/>
                  <w:sz w:val="20"/>
                  <w:szCs w:val="20"/>
                </w:rPr>
              </m:ctrlPr>
            </m:fPr>
            <m:num>
              <m:r>
                <w:rPr>
                  <w:rFonts w:ascii="Cambria Math" w:hAnsi="Cambria Math"/>
                  <w:sz w:val="20"/>
                  <w:szCs w:val="20"/>
                </w:rPr>
                <m:t>4</m:t>
              </m:r>
            </m:num>
            <m:den>
              <m:r>
                <w:rPr>
                  <w:rFonts w:ascii="Cambria Math" w:hAnsi="Cambria Math"/>
                  <w:sz w:val="20"/>
                  <w:szCs w:val="20"/>
                </w:rPr>
                <m:t>8</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6</m:t>
              </m:r>
            </m:den>
          </m:f>
          <m:r>
            <w:rPr>
              <w:rFonts w:ascii="Cambria Math" w:hAnsi="Cambria Math"/>
              <w:sz w:val="20"/>
              <w:szCs w:val="20"/>
            </w:rPr>
            <m:t xml:space="preserve">                         </m:t>
          </m:r>
          <m:r>
            <m:rPr>
              <m:sty m:val="p"/>
            </m:rPr>
            <w:rPr>
              <w:rFonts w:ascii="Cambria Math" w:hAnsi="Cambria Math"/>
              <w:sz w:val="20"/>
              <w:szCs w:val="20"/>
            </w:rPr>
            <m:t>c)</m:t>
          </m:r>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15</m:t>
              </m:r>
            </m:num>
            <m:den>
              <m:r>
                <w:rPr>
                  <w:rFonts w:ascii="Cambria Math" w:hAnsi="Cambria Math"/>
                  <w:sz w:val="20"/>
                  <w:szCs w:val="20"/>
                </w:rPr>
                <m:t>11</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11</m:t>
              </m:r>
            </m:num>
            <m:den>
              <m:r>
                <w:rPr>
                  <w:rFonts w:ascii="Cambria Math" w:hAnsi="Cambria Math"/>
                  <w:sz w:val="20"/>
                  <w:szCs w:val="20"/>
                </w:rPr>
                <m:t>8</m:t>
              </m:r>
            </m:den>
          </m:f>
          <m:r>
            <m:rPr>
              <m:sty m:val="p"/>
            </m:rPr>
            <w:rPr>
              <w:rFonts w:ascii="Cambria Math" w:hAnsi="Cambria Math"/>
              <w:sz w:val="20"/>
              <w:szCs w:val="20"/>
            </w:rPr>
            <m:t xml:space="preserve">                         d) </m:t>
          </m:r>
          <m:f>
            <m:fPr>
              <m:ctrlPr>
                <w:rPr>
                  <w:rFonts w:ascii="Cambria Math"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12</m:t>
              </m:r>
            </m:den>
          </m:f>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3</m:t>
              </m:r>
            </m:num>
            <m:den>
              <m:r>
                <m:rPr>
                  <m:sty m:val="p"/>
                </m:rPr>
                <w:rPr>
                  <w:rFonts w:ascii="Cambria Math" w:hAnsi="Cambria Math"/>
                  <w:sz w:val="20"/>
                  <w:szCs w:val="20"/>
                </w:rPr>
                <m:t>30</m:t>
              </m:r>
            </m:den>
          </m:f>
          <m:r>
            <m:rPr>
              <m:sty m:val="p"/>
            </m:rPr>
            <w:rPr>
              <w:rFonts w:ascii="Cambria Math" w:hAnsi="Cambria Math"/>
              <w:sz w:val="20"/>
              <w:szCs w:val="20"/>
            </w:rPr>
            <m:t xml:space="preserve">                         e)</m:t>
          </m:r>
          <m:f>
            <m:fPr>
              <m:ctrlPr>
                <w:rPr>
                  <w:rFonts w:ascii="Cambria Math" w:hAnsi="Cambria Math"/>
                  <w:sz w:val="20"/>
                  <w:szCs w:val="20"/>
                </w:rPr>
              </m:ctrlPr>
            </m:fPr>
            <m:num>
              <m:r>
                <m:rPr>
                  <m:sty m:val="p"/>
                </m:rPr>
                <w:rPr>
                  <w:rFonts w:ascii="Cambria Math" w:hAnsi="Cambria Math"/>
                  <w:sz w:val="20"/>
                  <w:szCs w:val="20"/>
                </w:rPr>
                <m:t>11</m:t>
              </m:r>
            </m:num>
            <m:den>
              <m:r>
                <m:rPr>
                  <m:sty m:val="p"/>
                </m:rPr>
                <w:rPr>
                  <w:rFonts w:ascii="Cambria Math" w:hAnsi="Cambria Math"/>
                  <w:sz w:val="20"/>
                  <w:szCs w:val="20"/>
                </w:rPr>
                <m:t>12</m:t>
              </m:r>
            </m:den>
          </m:f>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12</m:t>
              </m:r>
            </m:num>
            <m:den>
              <m:r>
                <m:rPr>
                  <m:sty m:val="p"/>
                </m:rPr>
                <w:rPr>
                  <w:rFonts w:ascii="Cambria Math" w:hAnsi="Cambria Math"/>
                  <w:sz w:val="20"/>
                  <w:szCs w:val="20"/>
                </w:rPr>
                <m:t>13</m:t>
              </m:r>
            </m:den>
          </m:f>
        </m:oMath>
      </m:oMathPara>
    </w:p>
    <w:p w:rsidR="00726D8A" w:rsidRDefault="00726D8A" w:rsidP="00B0618B">
      <w:pPr>
        <w:pStyle w:val="Prrafodelista"/>
        <w:ind w:left="1080"/>
        <w:rPr>
          <w:rFonts w:ascii="Candara" w:eastAsiaTheme="minorEastAsia" w:hAnsi="Candara"/>
          <w:sz w:val="20"/>
          <w:szCs w:val="20"/>
        </w:rPr>
      </w:pPr>
    </w:p>
    <w:p w:rsidR="00726D8A" w:rsidRDefault="00726D8A" w:rsidP="00B0618B">
      <w:pPr>
        <w:pStyle w:val="Prrafodelista"/>
        <w:ind w:left="1080"/>
        <w:rPr>
          <w:rFonts w:ascii="Candara" w:eastAsiaTheme="minorEastAsia" w:hAnsi="Candara"/>
          <w:sz w:val="20"/>
          <w:szCs w:val="20"/>
        </w:rPr>
      </w:pPr>
    </w:p>
    <w:p w:rsidR="00F607EB" w:rsidRDefault="00F607EB" w:rsidP="00B0618B">
      <w:pPr>
        <w:pStyle w:val="Prrafodelista"/>
        <w:ind w:left="1080"/>
        <w:rPr>
          <w:rFonts w:ascii="Candara" w:eastAsiaTheme="minorEastAsia" w:hAnsi="Candara"/>
          <w:sz w:val="20"/>
          <w:szCs w:val="20"/>
        </w:rPr>
      </w:pPr>
    </w:p>
    <w:p w:rsidR="00726D8A" w:rsidRDefault="00726D8A" w:rsidP="00B0618B">
      <w:pPr>
        <w:pStyle w:val="Prrafodelista"/>
        <w:ind w:left="1080"/>
        <w:rPr>
          <w:rFonts w:ascii="Candara" w:eastAsiaTheme="minorEastAsia" w:hAnsi="Candara"/>
          <w:sz w:val="20"/>
          <w:szCs w:val="20"/>
        </w:rPr>
      </w:pPr>
    </w:p>
    <w:p w:rsidR="00726D8A" w:rsidRDefault="00726D8A" w:rsidP="00B0618B">
      <w:pPr>
        <w:pStyle w:val="Prrafodelista"/>
        <w:ind w:left="1080"/>
        <w:rPr>
          <w:rFonts w:ascii="Candara" w:eastAsiaTheme="minorEastAsia" w:hAnsi="Candara"/>
          <w:sz w:val="20"/>
          <w:szCs w:val="20"/>
        </w:rPr>
      </w:pPr>
    </w:p>
    <w:p w:rsidR="00F607EB" w:rsidRDefault="00F607EB" w:rsidP="00B0618B">
      <w:pPr>
        <w:pStyle w:val="Prrafodelista"/>
        <w:ind w:left="1080"/>
        <w:rPr>
          <w:rFonts w:ascii="Candara" w:eastAsiaTheme="minorEastAsia" w:hAnsi="Candara"/>
          <w:sz w:val="20"/>
          <w:szCs w:val="20"/>
        </w:rPr>
      </w:pPr>
    </w:p>
    <w:p w:rsidR="00726D8A" w:rsidRPr="004721FA" w:rsidRDefault="00726D8A" w:rsidP="00726D8A">
      <w:pPr>
        <w:pStyle w:val="Prrafodelista"/>
        <w:numPr>
          <w:ilvl w:val="0"/>
          <w:numId w:val="5"/>
        </w:numPr>
        <w:spacing w:after="0"/>
        <w:rPr>
          <w:rFonts w:ascii="Candara" w:hAnsi="Candara"/>
          <w:sz w:val="20"/>
          <w:szCs w:val="20"/>
        </w:rPr>
      </w:pPr>
      <w:r>
        <w:rPr>
          <w:rFonts w:ascii="Candara" w:hAnsi="Candara"/>
          <w:b/>
          <w:sz w:val="20"/>
          <w:szCs w:val="20"/>
        </w:rPr>
        <w:t>Convierte las siguientes fracciones a fracciones con común denominador.</w:t>
      </w:r>
    </w:p>
    <w:p w:rsidR="00726D8A" w:rsidRPr="00891A20" w:rsidRDefault="00726D8A" w:rsidP="00726D8A">
      <w:pPr>
        <w:pStyle w:val="Prrafodelista"/>
        <w:ind w:left="1080"/>
        <w:rPr>
          <w:rFonts w:ascii="Candara" w:eastAsiaTheme="minorEastAsia" w:hAnsi="Candara"/>
          <w:sz w:val="20"/>
          <w:szCs w:val="20"/>
        </w:rPr>
      </w:pPr>
      <m:oMathPara>
        <m:oMathParaPr>
          <m:jc m:val="left"/>
        </m:oMathParaPr>
        <m:oMath>
          <m:r>
            <m:rPr>
              <m:sty m:val="p"/>
            </m:rPr>
            <w:rPr>
              <w:rFonts w:ascii="Cambria Math" w:hAnsi="Cambria Math"/>
              <w:sz w:val="20"/>
              <w:szCs w:val="20"/>
            </w:rPr>
            <m:t>a)</m:t>
          </m:r>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3</m:t>
              </m:r>
            </m:den>
          </m:f>
          <m:r>
            <w:rPr>
              <w:rFonts w:ascii="Cambria Math" w:hAnsi="Cambria Math"/>
              <w:sz w:val="20"/>
              <w:szCs w:val="20"/>
            </w:rPr>
            <m:t xml:space="preserve"> y </m:t>
          </m:r>
          <m:f>
            <m:fPr>
              <m:ctrlPr>
                <w:rPr>
                  <w:rFonts w:ascii="Cambria Math" w:hAnsi="Cambria Math"/>
                  <w:i/>
                  <w:sz w:val="20"/>
                  <w:szCs w:val="20"/>
                </w:rPr>
              </m:ctrlPr>
            </m:fPr>
            <m:num>
              <m:r>
                <w:rPr>
                  <w:rFonts w:ascii="Cambria Math" w:hAnsi="Cambria Math"/>
                  <w:sz w:val="20"/>
                  <w:szCs w:val="20"/>
                </w:rPr>
                <m:t>4</m:t>
              </m:r>
            </m:num>
            <m:den>
              <m:r>
                <w:rPr>
                  <w:rFonts w:ascii="Cambria Math" w:hAnsi="Cambria Math"/>
                  <w:sz w:val="20"/>
                  <w:szCs w:val="20"/>
                </w:rPr>
                <m:t>5</m:t>
              </m:r>
            </m:den>
          </m:f>
          <m:r>
            <w:rPr>
              <w:rFonts w:ascii="Cambria Math" w:eastAsiaTheme="minorEastAsia" w:hAnsi="Cambria Math"/>
              <w:sz w:val="20"/>
              <w:szCs w:val="20"/>
            </w:rPr>
            <m:t xml:space="preserve">                                     </m:t>
          </m:r>
          <m:r>
            <m:rPr>
              <m:sty m:val="p"/>
            </m:rPr>
            <w:rPr>
              <w:rFonts w:ascii="Cambria Math" w:eastAsiaTheme="minorEastAsia" w:hAnsi="Cambria Math"/>
              <w:sz w:val="20"/>
              <w:szCs w:val="20"/>
            </w:rPr>
            <m:t>b)</m:t>
          </m:r>
          <m:r>
            <w:rPr>
              <w:rFonts w:ascii="Cambria Math" w:eastAsiaTheme="minorEastAsia" w:hAnsi="Cambria Math"/>
              <w:sz w:val="20"/>
              <w:szCs w:val="20"/>
            </w:rPr>
            <m:t xml:space="preserve"> </m:t>
          </m:r>
          <m:f>
            <m:fPr>
              <m:ctrlPr>
                <w:rPr>
                  <w:rFonts w:ascii="Cambria Math" w:hAnsi="Cambria Math"/>
                  <w:i/>
                  <w:sz w:val="20"/>
                  <w:szCs w:val="20"/>
                </w:rPr>
              </m:ctrlPr>
            </m:fPr>
            <m:num>
              <m:r>
                <w:rPr>
                  <w:rFonts w:ascii="Cambria Math" w:hAnsi="Cambria Math"/>
                  <w:sz w:val="20"/>
                  <w:szCs w:val="20"/>
                </w:rPr>
                <m:t>5</m:t>
              </m:r>
            </m:num>
            <m:den>
              <m:r>
                <w:rPr>
                  <w:rFonts w:ascii="Cambria Math" w:hAnsi="Cambria Math"/>
                  <w:sz w:val="20"/>
                  <w:szCs w:val="20"/>
                </w:rPr>
                <m:t>3</m:t>
              </m:r>
            </m:den>
          </m:f>
          <m:r>
            <w:rPr>
              <w:rFonts w:ascii="Cambria Math" w:hAnsi="Cambria Math"/>
              <w:sz w:val="20"/>
              <w:szCs w:val="20"/>
            </w:rPr>
            <m:t xml:space="preserve"> y </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8</m:t>
              </m:r>
            </m:den>
          </m:f>
          <m:r>
            <w:rPr>
              <w:rFonts w:ascii="Cambria Math" w:hAnsi="Cambria Math"/>
              <w:sz w:val="20"/>
              <w:szCs w:val="20"/>
            </w:rPr>
            <m:t xml:space="preserve">                                     </m:t>
          </m:r>
          <m:r>
            <m:rPr>
              <m:sty m:val="p"/>
            </m:rPr>
            <w:rPr>
              <w:rFonts w:ascii="Cambria Math" w:hAnsi="Cambria Math"/>
              <w:sz w:val="20"/>
              <w:szCs w:val="20"/>
            </w:rPr>
            <m:t>c)</m:t>
          </m:r>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4</m:t>
              </m:r>
            </m:den>
          </m:f>
          <m:r>
            <w:rPr>
              <w:rFonts w:ascii="Cambria Math" w:hAnsi="Cambria Math"/>
              <w:sz w:val="20"/>
              <w:szCs w:val="20"/>
            </w:rPr>
            <m:t xml:space="preserve"> y </m:t>
          </m:r>
          <m:f>
            <m:fPr>
              <m:ctrlPr>
                <w:rPr>
                  <w:rFonts w:ascii="Cambria Math" w:hAnsi="Cambria Math"/>
                  <w:i/>
                  <w:sz w:val="20"/>
                  <w:szCs w:val="20"/>
                </w:rPr>
              </m:ctrlPr>
            </m:fPr>
            <m:num>
              <m:r>
                <w:rPr>
                  <w:rFonts w:ascii="Cambria Math" w:hAnsi="Cambria Math"/>
                  <w:sz w:val="20"/>
                  <w:szCs w:val="20"/>
                </w:rPr>
                <m:t>8</m:t>
              </m:r>
            </m:num>
            <m:den>
              <m:r>
                <w:rPr>
                  <w:rFonts w:ascii="Cambria Math" w:hAnsi="Cambria Math"/>
                  <w:sz w:val="20"/>
                  <w:szCs w:val="20"/>
                </w:rPr>
                <m:t>11</m:t>
              </m:r>
            </m:den>
          </m:f>
          <m:r>
            <m:rPr>
              <m:sty m:val="p"/>
            </m:rPr>
            <w:rPr>
              <w:rFonts w:ascii="Cambria Math" w:hAnsi="Cambria Math"/>
              <w:sz w:val="20"/>
              <w:szCs w:val="20"/>
            </w:rPr>
            <m:t xml:space="preserve">                                     d) </m:t>
          </m:r>
          <m:f>
            <m:fPr>
              <m:ctrlPr>
                <w:rPr>
                  <w:rFonts w:ascii="Cambria Math" w:hAnsi="Cambria Math"/>
                  <w:sz w:val="20"/>
                  <w:szCs w:val="20"/>
                </w:rPr>
              </m:ctrlPr>
            </m:fPr>
            <m:num>
              <m:r>
                <m:rPr>
                  <m:sty m:val="p"/>
                </m:rPr>
                <w:rPr>
                  <w:rFonts w:ascii="Cambria Math" w:hAnsi="Cambria Math"/>
                  <w:sz w:val="20"/>
                  <w:szCs w:val="20"/>
                </w:rPr>
                <m:t>2</m:t>
              </m:r>
            </m:num>
            <m:den>
              <m:r>
                <m:rPr>
                  <m:sty m:val="p"/>
                </m:rPr>
                <w:rPr>
                  <w:rFonts w:ascii="Cambria Math" w:hAnsi="Cambria Math"/>
                  <w:sz w:val="20"/>
                  <w:szCs w:val="20"/>
                </w:rPr>
                <m:t>5</m:t>
              </m:r>
            </m:den>
          </m:f>
          <m:r>
            <m:rPr>
              <m:sty m:val="p"/>
            </m:rPr>
            <w:rPr>
              <w:rFonts w:ascii="Cambria Math" w:hAnsi="Cambria Math"/>
              <w:sz w:val="20"/>
              <w:szCs w:val="20"/>
            </w:rPr>
            <m:t xml:space="preserve"> , </m:t>
          </m:r>
          <m:f>
            <m:fPr>
              <m:ctrlPr>
                <w:rPr>
                  <w:rFonts w:ascii="Cambria Math" w:hAnsi="Cambria Math"/>
                  <w:sz w:val="20"/>
                  <w:szCs w:val="20"/>
                </w:rPr>
              </m:ctrlPr>
            </m:fPr>
            <m:num>
              <m:r>
                <m:rPr>
                  <m:sty m:val="p"/>
                </m:rPr>
                <w:rPr>
                  <w:rFonts w:ascii="Cambria Math" w:hAnsi="Cambria Math"/>
                  <w:sz w:val="20"/>
                  <w:szCs w:val="20"/>
                </w:rPr>
                <m:t>3</m:t>
              </m:r>
            </m:num>
            <m:den>
              <m:r>
                <m:rPr>
                  <m:sty m:val="p"/>
                </m:rPr>
                <w:rPr>
                  <w:rFonts w:ascii="Cambria Math" w:hAnsi="Cambria Math"/>
                  <w:sz w:val="20"/>
                  <w:szCs w:val="20"/>
                </w:rPr>
                <m:t>2</m:t>
              </m:r>
            </m:den>
          </m:f>
          <m:r>
            <m:rPr>
              <m:sty m:val="p"/>
            </m:rPr>
            <w:rPr>
              <w:rFonts w:ascii="Cambria Math" w:hAnsi="Cambria Math"/>
              <w:sz w:val="20"/>
              <w:szCs w:val="20"/>
            </w:rPr>
            <m:t xml:space="preserve"> </m:t>
          </m:r>
          <m:r>
            <w:rPr>
              <w:rFonts w:ascii="Cambria Math" w:hAnsi="Cambria Math"/>
              <w:sz w:val="20"/>
              <w:szCs w:val="20"/>
            </w:rPr>
            <m:t>y</m:t>
          </m:r>
          <m:r>
            <m:rPr>
              <m:sty m:val="p"/>
            </m:rPr>
            <w:rPr>
              <w:rFonts w:ascii="Cambria Math" w:hAnsi="Cambria Math"/>
              <w:sz w:val="20"/>
              <w:szCs w:val="20"/>
            </w:rPr>
            <m:t xml:space="preserve"> </m:t>
          </m:r>
          <m:f>
            <m:fPr>
              <m:ctrlPr>
                <w:rPr>
                  <w:rFonts w:ascii="Cambria Math" w:hAnsi="Cambria Math"/>
                  <w:sz w:val="20"/>
                  <w:szCs w:val="20"/>
                </w:rPr>
              </m:ctrlPr>
            </m:fPr>
            <m:num>
              <m:r>
                <m:rPr>
                  <m:sty m:val="p"/>
                </m:rPr>
                <w:rPr>
                  <w:rFonts w:ascii="Cambria Math" w:hAnsi="Cambria Math"/>
                  <w:sz w:val="20"/>
                  <w:szCs w:val="20"/>
                </w:rPr>
                <m:t>8</m:t>
              </m:r>
            </m:num>
            <m:den>
              <m:r>
                <m:rPr>
                  <m:sty m:val="p"/>
                </m:rPr>
                <w:rPr>
                  <w:rFonts w:ascii="Cambria Math" w:hAnsi="Cambria Math"/>
                  <w:sz w:val="20"/>
                  <w:szCs w:val="20"/>
                </w:rPr>
                <m:t>3</m:t>
              </m:r>
            </m:den>
          </m:f>
        </m:oMath>
      </m:oMathPara>
    </w:p>
    <w:p w:rsidR="00726D8A" w:rsidRDefault="00726D8A" w:rsidP="00B0618B">
      <w:pPr>
        <w:pStyle w:val="Prrafodelista"/>
        <w:ind w:left="1080"/>
        <w:rPr>
          <w:rFonts w:ascii="Candara" w:eastAsiaTheme="minorEastAsia" w:hAnsi="Candara"/>
          <w:sz w:val="20"/>
          <w:szCs w:val="20"/>
        </w:rPr>
      </w:pPr>
    </w:p>
    <w:p w:rsidR="00B0618B" w:rsidRDefault="00B0618B" w:rsidP="00B0618B">
      <w:pPr>
        <w:pStyle w:val="Prrafodelista"/>
        <w:ind w:left="1080"/>
        <w:rPr>
          <w:rFonts w:ascii="Candara" w:eastAsiaTheme="minorEastAsia" w:hAnsi="Candara"/>
          <w:sz w:val="20"/>
          <w:szCs w:val="20"/>
        </w:rPr>
      </w:pPr>
    </w:p>
    <w:p w:rsidR="00B0618B" w:rsidRDefault="00B0618B" w:rsidP="00B0618B">
      <w:pPr>
        <w:pStyle w:val="Prrafodelista"/>
        <w:ind w:left="1080"/>
        <w:rPr>
          <w:rFonts w:ascii="Candara" w:eastAsiaTheme="minorEastAsia" w:hAnsi="Candara"/>
          <w:sz w:val="20"/>
          <w:szCs w:val="20"/>
        </w:rPr>
      </w:pPr>
    </w:p>
    <w:p w:rsidR="00B0618B" w:rsidRPr="00891A20" w:rsidRDefault="00B0618B" w:rsidP="00B0618B">
      <w:pPr>
        <w:pStyle w:val="Prrafodelista"/>
        <w:ind w:left="1080"/>
        <w:rPr>
          <w:rFonts w:ascii="Candara" w:eastAsiaTheme="minorEastAsia" w:hAnsi="Candara"/>
          <w:sz w:val="20"/>
          <w:szCs w:val="20"/>
        </w:rPr>
      </w:pPr>
    </w:p>
    <w:p w:rsidR="00524F96" w:rsidRDefault="00524F96" w:rsidP="00B0618B">
      <w:pPr>
        <w:rPr>
          <w:rFonts w:ascii="Candara" w:eastAsiaTheme="minorEastAsia" w:hAnsi="Candara"/>
          <w:sz w:val="24"/>
          <w:szCs w:val="24"/>
        </w:rPr>
      </w:pPr>
    </w:p>
    <w:p w:rsidR="00B0618B" w:rsidRDefault="00B0618B" w:rsidP="00B0618B">
      <w:pPr>
        <w:rPr>
          <w:rFonts w:ascii="Candara" w:eastAsiaTheme="minorEastAsia" w:hAnsi="Candara"/>
          <w:sz w:val="24"/>
          <w:szCs w:val="24"/>
        </w:rPr>
      </w:pPr>
    </w:p>
    <w:p w:rsidR="00B0618B" w:rsidRPr="00B0618B" w:rsidRDefault="00B0618B" w:rsidP="00B0618B">
      <w:pPr>
        <w:rPr>
          <w:oMath/>
          <w:rFonts w:ascii="Cambria Math" w:hAnsi="Cambria Math"/>
          <w:sz w:val="24"/>
          <w:szCs w:val="24"/>
        </w:rPr>
        <w:sectPr w:rsidR="00B0618B" w:rsidRPr="00B0618B" w:rsidSect="007954C9">
          <w:type w:val="continuous"/>
          <w:pgSz w:w="12240" w:h="15840"/>
          <w:pgMar w:top="567" w:right="567" w:bottom="567" w:left="567" w:header="708" w:footer="708" w:gutter="0"/>
          <w:cols w:space="708"/>
          <w:docGrid w:linePitch="360"/>
        </w:sectPr>
      </w:pPr>
    </w:p>
    <w:p w:rsidR="00524F96" w:rsidRPr="00F607EB" w:rsidRDefault="00524F96" w:rsidP="00F607EB">
      <w:pPr>
        <w:rPr>
          <w:rFonts w:ascii="Candara" w:hAnsi="Candara"/>
          <w:sz w:val="20"/>
          <w:szCs w:val="20"/>
        </w:rPr>
      </w:pPr>
    </w:p>
    <w:p w:rsidR="00524F96" w:rsidRPr="00891A20" w:rsidRDefault="00524F96" w:rsidP="00524F96">
      <w:pPr>
        <w:pStyle w:val="Prrafodelista"/>
        <w:numPr>
          <w:ilvl w:val="0"/>
          <w:numId w:val="5"/>
        </w:numPr>
        <w:spacing w:after="0"/>
        <w:rPr>
          <w:rFonts w:ascii="Candara" w:hAnsi="Candara"/>
          <w:sz w:val="20"/>
          <w:szCs w:val="20"/>
        </w:rPr>
      </w:pPr>
      <w:r>
        <w:rPr>
          <w:rFonts w:ascii="Candara" w:hAnsi="Candara"/>
          <w:b/>
          <w:sz w:val="20"/>
          <w:szCs w:val="20"/>
        </w:rPr>
        <w:t>Contesta.</w:t>
      </w:r>
    </w:p>
    <w:p w:rsidR="00524F96" w:rsidRDefault="00524F96" w:rsidP="00524F96">
      <w:pPr>
        <w:pStyle w:val="Prrafodelista"/>
        <w:numPr>
          <w:ilvl w:val="0"/>
          <w:numId w:val="8"/>
        </w:numPr>
        <w:spacing w:after="0"/>
        <w:rPr>
          <w:rFonts w:ascii="Candara" w:hAnsi="Candara"/>
          <w:sz w:val="20"/>
          <w:szCs w:val="20"/>
        </w:rPr>
      </w:pPr>
      <w:r>
        <w:rPr>
          <w:rFonts w:ascii="Candara" w:hAnsi="Candara"/>
          <w:sz w:val="20"/>
          <w:szCs w:val="20"/>
        </w:rPr>
        <w:t>¿Qué número debe ir en la línea para tener fracciones con común denominador?</w:t>
      </w:r>
    </w:p>
    <w:p w:rsidR="00524F96" w:rsidRDefault="00524F96" w:rsidP="00524F96">
      <w:pPr>
        <w:pStyle w:val="Prrafodelista"/>
        <w:spacing w:after="0"/>
        <w:ind w:left="1440"/>
        <w:rPr>
          <w:rFonts w:ascii="Candara" w:hAnsi="Candara"/>
          <w:sz w:val="20"/>
          <w:szCs w:val="20"/>
        </w:rPr>
      </w:pPr>
      <m:oMathPara>
        <m:oMathParaPr>
          <m:jc m:val="center"/>
        </m:oMathParaPr>
        <m:oMath>
          <m:f>
            <m:fPr>
              <m:ctrlPr>
                <w:rPr>
                  <w:rFonts w:ascii="Cambria Math" w:hAnsi="Cambria Math"/>
                  <w:i/>
                  <w:sz w:val="20"/>
                  <w:szCs w:val="20"/>
                </w:rPr>
              </m:ctrlPr>
            </m:fPr>
            <m:num/>
            <m:den>
              <m:r>
                <w:rPr>
                  <w:rFonts w:ascii="Cambria Math" w:hAnsi="Cambria Math"/>
                  <w:sz w:val="20"/>
                  <w:szCs w:val="20"/>
                </w:rPr>
                <m:t>8</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12</m:t>
              </m:r>
            </m:den>
          </m:f>
        </m:oMath>
      </m:oMathPara>
    </w:p>
    <w:p w:rsidR="00524F96" w:rsidRPr="00E53786" w:rsidRDefault="00524F96" w:rsidP="00524F96">
      <w:pPr>
        <w:pStyle w:val="Prrafodelista"/>
        <w:numPr>
          <w:ilvl w:val="0"/>
          <w:numId w:val="8"/>
        </w:numPr>
        <w:spacing w:after="0"/>
        <w:rPr>
          <w:rFonts w:ascii="Candara" w:hAnsi="Candara"/>
          <w:sz w:val="20"/>
          <w:szCs w:val="20"/>
        </w:rPr>
      </w:pPr>
      <w:r>
        <w:rPr>
          <w:rFonts w:ascii="Candara" w:hAnsi="Candara"/>
          <w:sz w:val="20"/>
          <w:szCs w:val="20"/>
        </w:rPr>
        <w:t xml:space="preserve">Como </w:t>
      </w:r>
      <m:oMath>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4</m:t>
            </m:r>
          </m:den>
        </m:f>
        <m:r>
          <w:rPr>
            <w:rFonts w:ascii="Cambria Math" w:hAnsi="Cambria Math"/>
            <w:sz w:val="20"/>
            <w:szCs w:val="20"/>
          </w:rPr>
          <m:t>=0.75</m:t>
        </m:r>
      </m:oMath>
      <w:r>
        <w:rPr>
          <w:rFonts w:ascii="Candara" w:eastAsiaTheme="minorEastAsia" w:hAnsi="Candara"/>
          <w:sz w:val="20"/>
          <w:szCs w:val="20"/>
        </w:rPr>
        <w:t xml:space="preserve"> y </w:t>
      </w:r>
      <m:oMath>
        <m:f>
          <m:fPr>
            <m:ctrlPr>
              <w:rPr>
                <w:rFonts w:ascii="Cambria Math" w:eastAsiaTheme="minorEastAsia" w:hAnsi="Cambria Math"/>
                <w:i/>
                <w:sz w:val="20"/>
                <w:szCs w:val="20"/>
              </w:rPr>
            </m:ctrlPr>
          </m:fPr>
          <m:num>
            <m:r>
              <w:rPr>
                <w:rFonts w:ascii="Cambria Math" w:eastAsiaTheme="minorEastAsia" w:hAnsi="Cambria Math"/>
                <w:sz w:val="20"/>
                <w:szCs w:val="20"/>
              </w:rPr>
              <m:t>15</m:t>
            </m:r>
          </m:num>
          <m:den>
            <m:r>
              <w:rPr>
                <w:rFonts w:ascii="Cambria Math" w:eastAsiaTheme="minorEastAsia" w:hAnsi="Cambria Math"/>
                <w:sz w:val="20"/>
                <w:szCs w:val="20"/>
              </w:rPr>
              <m:t>20</m:t>
            </m:r>
          </m:den>
        </m:f>
        <m:r>
          <w:rPr>
            <w:rFonts w:ascii="Cambria Math" w:eastAsiaTheme="minorEastAsia" w:hAnsi="Cambria Math"/>
            <w:sz w:val="20"/>
            <w:szCs w:val="20"/>
          </w:rPr>
          <m:t>=0.75</m:t>
        </m:r>
      </m:oMath>
      <w:r>
        <w:rPr>
          <w:rFonts w:ascii="Candara" w:eastAsiaTheme="minorEastAsia" w:hAnsi="Candara"/>
          <w:sz w:val="20"/>
          <w:szCs w:val="20"/>
        </w:rPr>
        <w:t>, ¿qué puedes decir de esas dos fracciones?</w:t>
      </w:r>
    </w:p>
    <w:p w:rsidR="00524F96" w:rsidRPr="00E53786" w:rsidRDefault="00524F96" w:rsidP="00524F96">
      <w:pPr>
        <w:pStyle w:val="Prrafodelista"/>
        <w:numPr>
          <w:ilvl w:val="0"/>
          <w:numId w:val="8"/>
        </w:numPr>
        <w:spacing w:after="0"/>
        <w:rPr>
          <w:rFonts w:ascii="Candara" w:hAnsi="Candara"/>
          <w:sz w:val="20"/>
          <w:szCs w:val="20"/>
        </w:rPr>
      </w:pPr>
      <w:r>
        <w:rPr>
          <w:rFonts w:ascii="Candara" w:eastAsiaTheme="minorEastAsia" w:hAnsi="Candara"/>
          <w:sz w:val="20"/>
          <w:szCs w:val="20"/>
        </w:rPr>
        <w:t xml:space="preserve">Se tienen las fracciones </w:t>
      </w:r>
      <m:oMath>
        <m:f>
          <m:fPr>
            <m:ctrlPr>
              <w:rPr>
                <w:rFonts w:ascii="Cambria Math" w:eastAsiaTheme="minorEastAsia" w:hAnsi="Cambria Math"/>
                <w:i/>
                <w:sz w:val="18"/>
                <w:szCs w:val="18"/>
              </w:rPr>
            </m:ctrlPr>
          </m:fPr>
          <m:num>
            <m:r>
              <w:rPr>
                <w:rFonts w:ascii="Cambria Math" w:eastAsiaTheme="minorEastAsia" w:hAnsi="Cambria Math"/>
                <w:sz w:val="18"/>
                <w:szCs w:val="18"/>
              </w:rPr>
              <m:t>6</m:t>
            </m:r>
          </m:num>
          <m:den>
            <m:r>
              <w:rPr>
                <w:rFonts w:ascii="Cambria Math" w:eastAsiaTheme="minorEastAsia" w:hAnsi="Cambria Math"/>
                <w:sz w:val="18"/>
                <w:szCs w:val="18"/>
              </w:rPr>
              <m:t>5</m:t>
            </m:r>
          </m:den>
        </m:f>
        <m:r>
          <w:rPr>
            <w:rFonts w:ascii="Cambria Math" w:eastAsiaTheme="minorEastAsia" w:hAnsi="Cambria Math"/>
            <w:sz w:val="18"/>
            <w:szCs w:val="18"/>
          </w:rPr>
          <m:t xml:space="preserve"> </m:t>
        </m:r>
        <m:r>
          <m:rPr>
            <m:sty m:val="p"/>
          </m:rPr>
          <w:rPr>
            <w:rFonts w:ascii="Cambria Math" w:eastAsiaTheme="minorEastAsia" w:hAnsi="Cambria Math"/>
            <w:sz w:val="18"/>
            <w:szCs w:val="18"/>
          </w:rPr>
          <m:t>y</m:t>
        </m:r>
        <m:r>
          <w:rPr>
            <w:rFonts w:ascii="Cambria Math" w:eastAsiaTheme="minorEastAsia" w:hAnsi="Cambria Math"/>
            <w:sz w:val="18"/>
            <w:szCs w:val="18"/>
          </w:rPr>
          <m:t xml:space="preserve"> </m:t>
        </m:r>
        <m:f>
          <m:fPr>
            <m:ctrlPr>
              <w:rPr>
                <w:rFonts w:ascii="Cambria Math" w:eastAsiaTheme="minorEastAsia" w:hAnsi="Cambria Math"/>
                <w:i/>
                <w:sz w:val="18"/>
                <w:szCs w:val="18"/>
              </w:rPr>
            </m:ctrlPr>
          </m:fPr>
          <m:num>
            <m:r>
              <w:rPr>
                <w:rFonts w:ascii="Cambria Math" w:eastAsiaTheme="minorEastAsia" w:hAnsi="Cambria Math"/>
                <w:sz w:val="18"/>
                <w:szCs w:val="18"/>
              </w:rPr>
              <m:t>3</m:t>
            </m:r>
          </m:num>
          <m:den>
            <m:r>
              <w:rPr>
                <w:rFonts w:ascii="Cambria Math" w:eastAsiaTheme="minorEastAsia" w:hAnsi="Cambria Math"/>
                <w:sz w:val="18"/>
                <w:szCs w:val="18"/>
              </w:rPr>
              <m:t>8</m:t>
            </m:r>
          </m:den>
        </m:f>
      </m:oMath>
      <w:r>
        <w:rPr>
          <w:rFonts w:ascii="Candara" w:eastAsiaTheme="minorEastAsia" w:hAnsi="Candara"/>
          <w:sz w:val="18"/>
          <w:szCs w:val="18"/>
        </w:rPr>
        <w:t xml:space="preserve">. </w:t>
      </w:r>
      <w:r>
        <w:rPr>
          <w:rFonts w:ascii="Candara" w:eastAsiaTheme="minorEastAsia" w:hAnsi="Candara"/>
          <w:sz w:val="20"/>
          <w:szCs w:val="20"/>
        </w:rPr>
        <w:t>Escribe el número que corresponda en cada espacio para tener fracciones con común denominador.</w:t>
      </w:r>
    </w:p>
    <w:p w:rsidR="00524F96" w:rsidRPr="00E53786" w:rsidRDefault="00524F96" w:rsidP="00524F96">
      <w:pPr>
        <w:pStyle w:val="Prrafodelista"/>
        <w:spacing w:after="0"/>
        <w:ind w:left="1440"/>
        <w:rPr>
          <w:rFonts w:ascii="Candara" w:hAnsi="Candara"/>
          <w:sz w:val="20"/>
          <w:szCs w:val="20"/>
        </w:rPr>
      </w:pPr>
      <m:oMathPara>
        <m:oMathParaPr>
          <m:jc m:val="center"/>
        </m:oMathParaPr>
        <m:oMath>
          <m:f>
            <m:fPr>
              <m:ctrlPr>
                <w:rPr>
                  <w:rFonts w:ascii="Cambria Math" w:hAnsi="Cambria Math"/>
                  <w:i/>
                  <w:sz w:val="20"/>
                  <w:szCs w:val="20"/>
                </w:rPr>
              </m:ctrlPr>
            </m:fPr>
            <m:num>
              <m:r>
                <w:rPr>
                  <w:rFonts w:ascii="Cambria Math" w:hAnsi="Cambria Math"/>
                  <w:sz w:val="20"/>
                  <w:szCs w:val="20"/>
                </w:rPr>
                <m:t>6</m:t>
              </m:r>
            </m:num>
            <m:den>
              <m:r>
                <w:rPr>
                  <w:rFonts w:ascii="Cambria Math" w:hAnsi="Cambria Math"/>
                  <w:sz w:val="20"/>
                  <w:szCs w:val="20"/>
                </w:rPr>
                <m:t>5</m:t>
              </m:r>
            </m:den>
          </m:f>
          <m:r>
            <w:rPr>
              <w:rFonts w:ascii="Cambria Math" w:hAnsi="Cambria Math"/>
              <w:sz w:val="20"/>
              <w:szCs w:val="20"/>
            </w:rPr>
            <m:t>=</m:t>
          </m:r>
          <m:f>
            <m:fPr>
              <m:ctrlPr>
                <w:rPr>
                  <w:rFonts w:ascii="Cambria Math" w:hAnsi="Cambria Math"/>
                  <w:i/>
                  <w:sz w:val="20"/>
                  <w:szCs w:val="20"/>
                </w:rPr>
              </m:ctrlPr>
            </m:fPr>
            <m:num/>
            <m:den>
              <m:r>
                <w:rPr>
                  <w:rFonts w:ascii="Cambria Math" w:hAnsi="Cambria Math"/>
                  <w:sz w:val="20"/>
                  <w:szCs w:val="20"/>
                </w:rPr>
                <m:t>40</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8</m:t>
              </m:r>
            </m:den>
          </m:f>
          <m:r>
            <w:rPr>
              <w:rFonts w:ascii="Cambria Math" w:hAnsi="Cambria Math"/>
              <w:sz w:val="20"/>
              <w:szCs w:val="20"/>
            </w:rPr>
            <m:t>=</m:t>
          </m:r>
          <m:f>
            <m:fPr>
              <m:ctrlPr>
                <w:rPr>
                  <w:rFonts w:ascii="Cambria Math" w:hAnsi="Cambria Math"/>
                  <w:i/>
                  <w:sz w:val="20"/>
                  <w:szCs w:val="20"/>
                </w:rPr>
              </m:ctrlPr>
            </m:fPr>
            <m:num/>
            <m:den>
              <m:r>
                <w:rPr>
                  <w:rFonts w:ascii="Cambria Math" w:hAnsi="Cambria Math"/>
                  <w:sz w:val="20"/>
                  <w:szCs w:val="20"/>
                </w:rPr>
                <m:t>40</m:t>
              </m:r>
            </m:den>
          </m:f>
        </m:oMath>
      </m:oMathPara>
    </w:p>
    <w:p w:rsidR="00524F96" w:rsidRDefault="00524F96" w:rsidP="00524F96">
      <w:pPr>
        <w:pStyle w:val="Prrafodelista"/>
        <w:spacing w:after="0"/>
        <w:ind w:left="1440"/>
        <w:rPr>
          <w:rFonts w:ascii="Candara" w:hAnsi="Candara"/>
          <w:sz w:val="20"/>
          <w:szCs w:val="20"/>
        </w:rPr>
      </w:pPr>
    </w:p>
    <w:p w:rsidR="00524F96" w:rsidRPr="00E53786" w:rsidRDefault="00524F96" w:rsidP="00524F96">
      <w:pPr>
        <w:pStyle w:val="Prrafodelista"/>
        <w:numPr>
          <w:ilvl w:val="0"/>
          <w:numId w:val="8"/>
        </w:numPr>
        <w:spacing w:after="0"/>
        <w:rPr>
          <w:rFonts w:ascii="Candara" w:hAnsi="Candara"/>
          <w:sz w:val="20"/>
          <w:szCs w:val="20"/>
        </w:rPr>
      </w:pPr>
      <w:r>
        <w:rPr>
          <w:rFonts w:ascii="Candara" w:hAnsi="Candara"/>
          <w:sz w:val="20"/>
          <w:szCs w:val="20"/>
        </w:rPr>
        <w:t xml:space="preserve">¿Es </w:t>
      </w:r>
      <m:oMath>
        <m:f>
          <m:fPr>
            <m:ctrlPr>
              <w:rPr>
                <w:rFonts w:ascii="Cambria Math" w:hAnsi="Cambria Math"/>
                <w:i/>
                <w:sz w:val="20"/>
                <w:szCs w:val="20"/>
              </w:rPr>
            </m:ctrlPr>
          </m:fPr>
          <m:num>
            <m:r>
              <w:rPr>
                <w:rFonts w:ascii="Cambria Math" w:hAnsi="Cambria Math"/>
                <w:sz w:val="20"/>
                <w:szCs w:val="20"/>
              </w:rPr>
              <m:t>9</m:t>
            </m:r>
          </m:num>
          <m:den>
            <m:r>
              <w:rPr>
                <w:rFonts w:ascii="Cambria Math" w:hAnsi="Cambria Math"/>
                <w:sz w:val="20"/>
                <w:szCs w:val="20"/>
              </w:rPr>
              <m:t>12</m:t>
            </m:r>
          </m:den>
        </m:f>
      </m:oMath>
      <w:r>
        <w:rPr>
          <w:rFonts w:ascii="Candara" w:eastAsiaTheme="minorEastAsia" w:hAnsi="Candara"/>
          <w:sz w:val="20"/>
          <w:szCs w:val="20"/>
        </w:rPr>
        <w:t xml:space="preserve"> la fracción irreducible de </w:t>
      </w:r>
      <m:oMath>
        <m:f>
          <m:fPr>
            <m:ctrlPr>
              <w:rPr>
                <w:rFonts w:ascii="Cambria Math" w:eastAsiaTheme="minorEastAsia" w:hAnsi="Cambria Math"/>
                <w:i/>
                <w:sz w:val="20"/>
                <w:szCs w:val="20"/>
              </w:rPr>
            </m:ctrlPr>
          </m:fPr>
          <m:num>
            <m:r>
              <w:rPr>
                <w:rFonts w:ascii="Cambria Math" w:eastAsiaTheme="minorEastAsia" w:hAnsi="Cambria Math"/>
                <w:sz w:val="20"/>
                <w:szCs w:val="20"/>
              </w:rPr>
              <m:t>18</m:t>
            </m:r>
          </m:num>
          <m:den>
            <m:r>
              <w:rPr>
                <w:rFonts w:ascii="Cambria Math" w:eastAsiaTheme="minorEastAsia" w:hAnsi="Cambria Math"/>
                <w:sz w:val="20"/>
                <w:szCs w:val="20"/>
              </w:rPr>
              <m:t>24</m:t>
            </m:r>
          </m:den>
        </m:f>
      </m:oMath>
      <w:r>
        <w:rPr>
          <w:rFonts w:ascii="Candara" w:eastAsiaTheme="minorEastAsia" w:hAnsi="Candara"/>
          <w:sz w:val="20"/>
          <w:szCs w:val="20"/>
        </w:rPr>
        <w:t>? ¿Por qué?</w:t>
      </w:r>
    </w:p>
    <w:p w:rsidR="00524F96" w:rsidRPr="007D455C" w:rsidRDefault="00524F96" w:rsidP="00524F96">
      <w:pPr>
        <w:pStyle w:val="Prrafodelista"/>
        <w:spacing w:after="0"/>
        <w:ind w:left="1440"/>
        <w:rPr>
          <w:rFonts w:ascii="Candara" w:hAnsi="Candara"/>
          <w:sz w:val="20"/>
          <w:szCs w:val="20"/>
        </w:rPr>
      </w:pPr>
    </w:p>
    <w:p w:rsidR="00524F96" w:rsidRPr="00352674" w:rsidRDefault="00524F96" w:rsidP="00524F96">
      <w:pPr>
        <w:pStyle w:val="Prrafodelista"/>
        <w:numPr>
          <w:ilvl w:val="0"/>
          <w:numId w:val="8"/>
        </w:numPr>
        <w:spacing w:after="0"/>
        <w:rPr>
          <w:rFonts w:ascii="Candara" w:hAnsi="Candara"/>
          <w:sz w:val="20"/>
          <w:szCs w:val="20"/>
        </w:rPr>
      </w:pPr>
      <w:r>
        <w:rPr>
          <w:rFonts w:ascii="Candara" w:eastAsiaTheme="minorEastAsia" w:hAnsi="Candara"/>
          <w:sz w:val="20"/>
          <w:szCs w:val="20"/>
        </w:rPr>
        <w:t xml:space="preserve">El valor decimal de </w:t>
      </w:r>
      <m:oMath>
        <m:f>
          <m:fPr>
            <m:ctrlPr>
              <w:rPr>
                <w:rFonts w:ascii="Cambria Math" w:eastAsiaTheme="minorEastAsia" w:hAnsi="Cambria Math"/>
                <w:i/>
                <w:sz w:val="20"/>
                <w:szCs w:val="20"/>
              </w:rPr>
            </m:ctrlPr>
          </m:fPr>
          <m:num>
            <m:r>
              <w:rPr>
                <w:rFonts w:ascii="Cambria Math" w:eastAsiaTheme="minorEastAsia" w:hAnsi="Cambria Math"/>
                <w:sz w:val="20"/>
                <w:szCs w:val="20"/>
              </w:rPr>
              <m:t>3</m:t>
            </m:r>
          </m:num>
          <m:den>
            <m:r>
              <w:rPr>
                <w:rFonts w:ascii="Cambria Math" w:eastAsiaTheme="minorEastAsia" w:hAnsi="Cambria Math"/>
                <w:sz w:val="20"/>
                <w:szCs w:val="20"/>
              </w:rPr>
              <m:t>10</m:t>
            </m:r>
          </m:den>
        </m:f>
      </m:oMath>
      <w:r>
        <w:rPr>
          <w:rFonts w:ascii="Candara" w:eastAsiaTheme="minorEastAsia" w:hAnsi="Candara"/>
          <w:sz w:val="20"/>
          <w:szCs w:val="20"/>
        </w:rPr>
        <w:t xml:space="preserve"> es </w:t>
      </w:r>
      <m:oMath>
        <m:r>
          <w:rPr>
            <w:rFonts w:ascii="Cambria Math" w:eastAsiaTheme="minorEastAsia" w:hAnsi="Cambria Math"/>
            <w:sz w:val="20"/>
            <w:szCs w:val="20"/>
          </w:rPr>
          <m:t>0.3</m:t>
        </m:r>
      </m:oMath>
      <w:r>
        <w:rPr>
          <w:rFonts w:ascii="Candara" w:eastAsiaTheme="minorEastAsia" w:hAnsi="Candara"/>
          <w:sz w:val="20"/>
          <w:szCs w:val="20"/>
        </w:rPr>
        <w:t xml:space="preserve"> y el de </w:t>
      </w:r>
      <m:oMath>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3</m:t>
            </m:r>
          </m:den>
        </m:f>
      </m:oMath>
      <w:r>
        <w:rPr>
          <w:rFonts w:ascii="Candara" w:eastAsiaTheme="minorEastAsia" w:hAnsi="Candara"/>
          <w:sz w:val="20"/>
          <w:szCs w:val="20"/>
        </w:rPr>
        <w:t xml:space="preserve"> es </w:t>
      </w:r>
      <m:oMath>
        <m:r>
          <w:rPr>
            <w:rFonts w:ascii="Cambria Math" w:eastAsiaTheme="minorEastAsia" w:hAnsi="Cambria Math"/>
            <w:sz w:val="20"/>
            <w:szCs w:val="20"/>
          </w:rPr>
          <m:t>0.</m:t>
        </m:r>
        <m:acc>
          <m:accPr>
            <m:chr m:val="̅"/>
            <m:ctrlPr>
              <w:rPr>
                <w:rFonts w:ascii="Cambria Math" w:eastAsiaTheme="minorEastAsia" w:hAnsi="Cambria Math"/>
                <w:i/>
                <w:sz w:val="20"/>
                <w:szCs w:val="20"/>
              </w:rPr>
            </m:ctrlPr>
          </m:accPr>
          <m:e>
            <m:r>
              <w:rPr>
                <w:rFonts w:ascii="Cambria Math" w:eastAsiaTheme="minorEastAsia" w:hAnsi="Cambria Math"/>
                <w:sz w:val="20"/>
                <w:szCs w:val="20"/>
              </w:rPr>
              <m:t>3</m:t>
            </m:r>
          </m:e>
        </m:acc>
      </m:oMath>
      <w:r>
        <w:rPr>
          <w:rFonts w:ascii="Candara" w:eastAsiaTheme="minorEastAsia" w:hAnsi="Candara"/>
          <w:sz w:val="20"/>
          <w:szCs w:val="20"/>
        </w:rPr>
        <w:t xml:space="preserve">. ¿Son fracciones equivalentes </w:t>
      </w:r>
      <m:oMath>
        <m:f>
          <m:fPr>
            <m:ctrlPr>
              <w:rPr>
                <w:rFonts w:ascii="Cambria Math" w:eastAsiaTheme="minorEastAsia" w:hAnsi="Cambria Math"/>
                <w:i/>
                <w:sz w:val="20"/>
                <w:szCs w:val="20"/>
              </w:rPr>
            </m:ctrlPr>
          </m:fPr>
          <m:num>
            <m:r>
              <w:rPr>
                <w:rFonts w:ascii="Cambria Math" w:eastAsiaTheme="minorEastAsia" w:hAnsi="Cambria Math"/>
                <w:sz w:val="20"/>
                <w:szCs w:val="20"/>
              </w:rPr>
              <m:t>3</m:t>
            </m:r>
          </m:num>
          <m:den>
            <m:r>
              <w:rPr>
                <w:rFonts w:ascii="Cambria Math" w:eastAsiaTheme="minorEastAsia" w:hAnsi="Cambria Math"/>
                <w:sz w:val="20"/>
                <w:szCs w:val="20"/>
              </w:rPr>
              <m:t>10</m:t>
            </m:r>
          </m:den>
        </m:f>
      </m:oMath>
      <w:r>
        <w:rPr>
          <w:rFonts w:ascii="Candara" w:eastAsiaTheme="minorEastAsia" w:hAnsi="Candara"/>
          <w:sz w:val="20"/>
          <w:szCs w:val="20"/>
        </w:rPr>
        <w:t xml:space="preserve"> y </w:t>
      </w:r>
      <m:oMath>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3</m:t>
            </m:r>
          </m:den>
        </m:f>
      </m:oMath>
      <w:r>
        <w:rPr>
          <w:rFonts w:ascii="Candara" w:eastAsiaTheme="minorEastAsia" w:hAnsi="Candara"/>
          <w:sz w:val="20"/>
          <w:szCs w:val="20"/>
        </w:rPr>
        <w:t xml:space="preserve"> ? ¿Por qué? </w:t>
      </w:r>
    </w:p>
    <w:p w:rsidR="00524F96" w:rsidRDefault="00524F96" w:rsidP="00524F96">
      <w:pPr>
        <w:spacing w:after="0"/>
        <w:rPr>
          <w:rFonts w:ascii="Candara" w:hAnsi="Candara"/>
          <w:sz w:val="20"/>
          <w:szCs w:val="20"/>
        </w:rPr>
      </w:pPr>
      <w:r>
        <w:rPr>
          <w:rFonts w:ascii="Candara" w:hAnsi="Candara"/>
          <w:noProof/>
          <w:sz w:val="20"/>
          <w:szCs w:val="20"/>
          <w:lang w:eastAsia="es-MX"/>
        </w:rPr>
        <w:pict>
          <v:shape id="Cuadro de texto 5" o:spid="_x0000_s1031" type="#_x0000_t202" style="position:absolute;margin-left:19.75pt;margin-top:11.7pt;width:534.2pt;height:19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" filled="f">
            <v:textbox>
              <w:txbxContent>
                <w:p w:rsidR="002240FF" w:rsidRDefault="002240FF" w:rsidP="00524F96">
                  <w:pPr>
                    <w:rPr>
                      <w:lang w:val="es-ES"/>
                    </w:rPr>
                  </w:pPr>
                  <w:r>
                    <w:rPr>
                      <w:lang w:val="es-ES"/>
                    </w:rPr>
                    <w:t>La parte sombreada de cada una de las figuras representa una parte del total de la figura. Asocia cada figura con la fracción que le corresponde, y escribe una fracción equivalente que guarde relación con la figura:</w:t>
                  </w:r>
                </w:p>
                <w:p w:rsidR="002240FF" w:rsidRDefault="002240FF" w:rsidP="00524F96">
                  <w:pPr>
                    <w:rPr>
                      <w:rFonts w:eastAsiaTheme="minorEastAsia"/>
                      <w:lang w:val="es-ES"/>
                    </w:rPr>
                  </w:pPr>
                  <m:oMathPara>
                    <m:oMath>
                      <m:f>
                        <m:fPr>
                          <m:ctrlPr>
                            <w:rPr>
                              <w:rFonts w:ascii="Cambria Math" w:hAnsi="Cambria Math"/>
                              <w:i/>
                              <w:lang w:val="es-ES"/>
                            </w:rPr>
                          </m:ctrlPr>
                        </m:fPr>
                        <m:num>
                          <m:r>
                            <w:rPr>
                              <w:rFonts w:ascii="Cambria Math" w:hAnsi="Cambria Math"/>
                              <w:lang w:val="es-ES"/>
                            </w:rPr>
                            <m:t>1</m:t>
                          </m:r>
                        </m:num>
                        <m:den>
                          <m:r>
                            <w:rPr>
                              <w:rFonts w:ascii="Cambria Math" w:hAnsi="Cambria Math"/>
                              <w:lang w:val="es-ES"/>
                            </w:rPr>
                            <m:t>2</m:t>
                          </m:r>
                        </m:den>
                      </m:f>
                      <m:r>
                        <w:rPr>
                          <w:rFonts w:ascii="Cambria Math" w:hAnsi="Cambria Math"/>
                          <w:lang w:val="es-ES"/>
                        </w:rPr>
                        <m:t>=</m:t>
                      </m:r>
                    </m:oMath>
                  </m:oMathPara>
                </w:p>
                <w:p w:rsidR="002240FF" w:rsidRPr="007D455C" w:rsidRDefault="002240FF" w:rsidP="00524F96">
                  <w:pPr>
                    <w:rPr>
                      <w:rFonts w:eastAsiaTheme="minorEastAsia"/>
                      <w:sz w:val="2"/>
                      <w:szCs w:val="2"/>
                      <w:lang w:val="es-ES"/>
                    </w:rPr>
                  </w:pPr>
                </w:p>
                <w:p w:rsidR="002240FF" w:rsidRDefault="002240FF" w:rsidP="00524F96">
                  <w:pPr>
                    <w:rPr>
                      <w:rFonts w:eastAsiaTheme="minorEastAsia"/>
                      <w:lang w:val="es-ES"/>
                    </w:rPr>
                  </w:pPr>
                  <m:oMathPara>
                    <m:oMath>
                      <m:f>
                        <m:fPr>
                          <m:ctrlPr>
                            <w:rPr>
                              <w:rFonts w:ascii="Cambria Math" w:hAnsi="Cambria Math"/>
                              <w:i/>
                              <w:lang w:val="es-ES"/>
                            </w:rPr>
                          </m:ctrlPr>
                        </m:fPr>
                        <m:num>
                          <m:r>
                            <w:rPr>
                              <w:rFonts w:ascii="Cambria Math" w:hAnsi="Cambria Math"/>
                              <w:lang w:val="es-ES"/>
                            </w:rPr>
                            <m:t>4</m:t>
                          </m:r>
                        </m:num>
                        <m:den>
                          <m:r>
                            <w:rPr>
                              <w:rFonts w:ascii="Cambria Math" w:hAnsi="Cambria Math"/>
                              <w:lang w:val="es-ES"/>
                            </w:rPr>
                            <m:t>7</m:t>
                          </m:r>
                        </m:den>
                      </m:f>
                      <m:r>
                        <w:rPr>
                          <w:rFonts w:ascii="Cambria Math" w:hAnsi="Cambria Math"/>
                          <w:lang w:val="es-ES"/>
                        </w:rPr>
                        <m:t>=</m:t>
                      </m:r>
                    </m:oMath>
                  </m:oMathPara>
                </w:p>
                <w:p w:rsidR="002240FF" w:rsidRPr="007D455C" w:rsidRDefault="002240FF" w:rsidP="00524F96">
                  <w:pPr>
                    <w:rPr>
                      <w:rFonts w:eastAsiaTheme="minorEastAsia"/>
                      <w:sz w:val="2"/>
                      <w:szCs w:val="2"/>
                      <w:lang w:val="es-ES"/>
                    </w:rPr>
                  </w:pPr>
                </w:p>
                <w:p w:rsidR="002240FF" w:rsidRDefault="002240FF" w:rsidP="00524F96">
                  <w:pPr>
                    <w:rPr>
                      <w:lang w:val="es-ES"/>
                    </w:rPr>
                  </w:pPr>
                  <m:oMathPara>
                    <m:oMath>
                      <m:f>
                        <m:fPr>
                          <m:ctrlPr>
                            <w:rPr>
                              <w:rFonts w:ascii="Cambria Math" w:hAnsi="Cambria Math"/>
                              <w:i/>
                              <w:lang w:val="es-ES"/>
                            </w:rPr>
                          </m:ctrlPr>
                        </m:fPr>
                        <m:num>
                          <m:r>
                            <w:rPr>
                              <w:rFonts w:ascii="Cambria Math" w:hAnsi="Cambria Math"/>
                              <w:lang w:val="es-ES"/>
                            </w:rPr>
                            <m:t>3</m:t>
                          </m:r>
                        </m:num>
                        <m:den>
                          <m:r>
                            <w:rPr>
                              <w:rFonts w:ascii="Cambria Math" w:hAnsi="Cambria Math"/>
                              <w:lang w:val="es-ES"/>
                            </w:rPr>
                            <m:t>4</m:t>
                          </m:r>
                        </m:den>
                      </m:f>
                      <m:r>
                        <w:rPr>
                          <w:rFonts w:ascii="Cambria Math" w:hAnsi="Cambria Math"/>
                          <w:lang w:val="es-ES"/>
                        </w:rPr>
                        <m:t>=</m:t>
                      </m:r>
                    </m:oMath>
                  </m:oMathPara>
                </w:p>
              </w:txbxContent>
            </v:textbox>
          </v:shape>
        </w:pict>
      </w:r>
    </w:p>
    <w:p w:rsidR="00524F96" w:rsidRPr="00352674" w:rsidRDefault="00524F96" w:rsidP="00524F96">
      <w:pPr>
        <w:spacing w:after="0"/>
        <w:rPr>
          <w:rFonts w:ascii="Candara" w:hAnsi="Candara"/>
          <w:sz w:val="20"/>
          <w:szCs w:val="20"/>
        </w:rPr>
      </w:pPr>
    </w:p>
    <w:p w:rsidR="00524F96" w:rsidRDefault="00524F96" w:rsidP="00524F96">
      <w:pPr>
        <w:spacing w:after="0"/>
        <w:rPr>
          <w:rFonts w:ascii="Candara" w:hAnsi="Candara"/>
          <w:sz w:val="20"/>
          <w:szCs w:val="20"/>
        </w:rPr>
      </w:pPr>
    </w:p>
    <w:p w:rsidR="00524F96" w:rsidRPr="00352674" w:rsidRDefault="00524F96" w:rsidP="00524F96">
      <w:pPr>
        <w:spacing w:after="0"/>
        <w:rPr>
          <w:rFonts w:ascii="Candara" w:hAnsi="Candara"/>
          <w:sz w:val="20"/>
          <w:szCs w:val="20"/>
        </w:rPr>
      </w:pPr>
      <w:r>
        <w:rPr>
          <w:rFonts w:ascii="Candara" w:hAnsi="Candara"/>
          <w:noProof/>
          <w:sz w:val="20"/>
          <w:szCs w:val="20"/>
          <w:lang w:eastAsia="es-MX"/>
        </w:rPr>
        <w:drawing>
          <wp:anchor distT="0" distB="0" distL="114300" distR="114300" simplePos="0" relativeHeight="251669504" behindDoc="0" locked="0" layoutInCell="1" allowOverlap="1">
            <wp:simplePos x="0" y="0"/>
            <wp:positionH relativeFrom="column">
              <wp:posOffset>443865</wp:posOffset>
            </wp:positionH>
            <wp:positionV relativeFrom="paragraph">
              <wp:posOffset>93980</wp:posOffset>
            </wp:positionV>
            <wp:extent cx="1188085" cy="706755"/>
            <wp:effectExtent l="19050" t="0" r="0" b="0"/>
            <wp:wrapThrough wrapText="bothSides">
              <wp:wrapPolygon edited="0">
                <wp:start x="-346" y="0"/>
                <wp:lineTo x="-346" y="20960"/>
                <wp:lineTo x="21473" y="20960"/>
                <wp:lineTo x="21473" y="0"/>
                <wp:lineTo x="-346" y="0"/>
              </wp:wrapPolygon>
            </wp:wrapThrough>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188085" cy="706755"/>
                    </a:xfrm>
                    <a:prstGeom prst="rect">
                      <a:avLst/>
                    </a:prstGeom>
                    <a:noFill/>
                    <a:ln w="9525">
                      <a:noFill/>
                      <a:miter lim="800000"/>
                      <a:headEnd/>
                      <a:tailEnd/>
                    </a:ln>
                  </pic:spPr>
                </pic:pic>
              </a:graphicData>
            </a:graphic>
          </wp:anchor>
        </w:drawing>
      </w:r>
    </w:p>
    <w:p w:rsidR="00524F96" w:rsidRPr="00891A20" w:rsidRDefault="00524F96" w:rsidP="00524F96">
      <w:pPr>
        <w:pStyle w:val="Prrafodelista"/>
        <w:spacing w:after="0"/>
        <w:ind w:left="1080"/>
        <w:rPr>
          <w:rFonts w:ascii="Candara" w:hAnsi="Candara"/>
          <w:sz w:val="20"/>
          <w:szCs w:val="20"/>
        </w:rPr>
      </w:pPr>
    </w:p>
    <w:p w:rsidR="00524F96" w:rsidRPr="00891A20" w:rsidRDefault="00524F96" w:rsidP="00524F96">
      <w:pPr>
        <w:pStyle w:val="Prrafodelista"/>
        <w:spacing w:after="0"/>
        <w:ind w:left="1080"/>
        <w:rPr>
          <w:rFonts w:ascii="Candara" w:hAnsi="Candara"/>
          <w:sz w:val="20"/>
          <w:szCs w:val="20"/>
        </w:rPr>
      </w:pPr>
    </w:p>
    <w:p w:rsidR="00524F96" w:rsidRDefault="00524F96" w:rsidP="00524F96">
      <w:pPr>
        <w:spacing w:after="0"/>
        <w:rPr>
          <w:rFonts w:ascii="Candara" w:hAnsi="Candara"/>
          <w:sz w:val="20"/>
          <w:szCs w:val="20"/>
        </w:rPr>
      </w:pPr>
    </w:p>
    <w:p w:rsidR="00524F96" w:rsidRDefault="00524F96" w:rsidP="00524F96">
      <w:pPr>
        <w:spacing w:after="0"/>
        <w:rPr>
          <w:rFonts w:ascii="Candara" w:hAnsi="Candara"/>
          <w:sz w:val="20"/>
          <w:szCs w:val="20"/>
        </w:rPr>
      </w:pPr>
      <w:r>
        <w:rPr>
          <w:rFonts w:ascii="Candara" w:hAnsi="Candara"/>
          <w:noProof/>
          <w:sz w:val="20"/>
          <w:szCs w:val="20"/>
          <w:lang w:eastAsia="es-MX"/>
        </w:rPr>
        <w:drawing>
          <wp:anchor distT="0" distB="0" distL="114300" distR="114300" simplePos="0" relativeHeight="251668480" behindDoc="0" locked="0" layoutInCell="1" allowOverlap="1">
            <wp:simplePos x="0" y="0"/>
            <wp:positionH relativeFrom="column">
              <wp:posOffset>1176655</wp:posOffset>
            </wp:positionH>
            <wp:positionV relativeFrom="paragraph">
              <wp:posOffset>166370</wp:posOffset>
            </wp:positionV>
            <wp:extent cx="989330" cy="491490"/>
            <wp:effectExtent l="19050" t="0" r="1270" b="0"/>
            <wp:wrapThrough wrapText="bothSides">
              <wp:wrapPolygon edited="0">
                <wp:start x="-416" y="0"/>
                <wp:lineTo x="-416" y="20930"/>
                <wp:lineTo x="21628" y="20930"/>
                <wp:lineTo x="21628" y="0"/>
                <wp:lineTo x="-416" y="0"/>
              </wp:wrapPolygon>
            </wp:wrapThrough>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989330" cy="491490"/>
                    </a:xfrm>
                    <a:prstGeom prst="rect">
                      <a:avLst/>
                    </a:prstGeom>
                    <a:noFill/>
                    <a:ln w="9525">
                      <a:noFill/>
                      <a:miter lim="800000"/>
                      <a:headEnd/>
                      <a:tailEnd/>
                    </a:ln>
                  </pic:spPr>
                </pic:pic>
              </a:graphicData>
            </a:graphic>
          </wp:anchor>
        </w:drawing>
      </w:r>
    </w:p>
    <w:p w:rsidR="00524F96" w:rsidRDefault="00524F96" w:rsidP="00524F96">
      <w:pPr>
        <w:spacing w:after="0"/>
        <w:rPr>
          <w:rFonts w:ascii="Candara" w:hAnsi="Candara"/>
          <w:sz w:val="20"/>
          <w:szCs w:val="20"/>
        </w:rPr>
      </w:pPr>
    </w:p>
    <w:p w:rsidR="00524F96" w:rsidRDefault="00524F96" w:rsidP="00524F96">
      <w:pPr>
        <w:spacing w:after="0"/>
        <w:rPr>
          <w:rFonts w:ascii="Candara" w:hAnsi="Candara"/>
          <w:sz w:val="20"/>
          <w:szCs w:val="20"/>
        </w:rPr>
      </w:pPr>
    </w:p>
    <w:p w:rsidR="00524F96" w:rsidRDefault="00524F96" w:rsidP="00524F96">
      <w:pPr>
        <w:spacing w:after="0"/>
        <w:rPr>
          <w:rFonts w:ascii="Candara" w:hAnsi="Candara"/>
          <w:sz w:val="20"/>
          <w:szCs w:val="20"/>
        </w:rPr>
      </w:pPr>
    </w:p>
    <w:p w:rsidR="00524F96" w:rsidRDefault="00524F96" w:rsidP="00524F96">
      <w:pPr>
        <w:spacing w:after="0"/>
        <w:rPr>
          <w:rFonts w:ascii="Candara" w:hAnsi="Candara"/>
          <w:sz w:val="20"/>
          <w:szCs w:val="20"/>
        </w:rPr>
      </w:pPr>
      <w:r>
        <w:rPr>
          <w:rFonts w:ascii="Candara" w:hAnsi="Candara"/>
          <w:noProof/>
          <w:sz w:val="20"/>
          <w:szCs w:val="20"/>
          <w:lang w:eastAsia="es-MX"/>
        </w:rPr>
        <w:drawing>
          <wp:anchor distT="0" distB="0" distL="114300" distR="114300" simplePos="0" relativeHeight="251667456" behindDoc="0" locked="0" layoutInCell="1" allowOverlap="1">
            <wp:simplePos x="0" y="0"/>
            <wp:positionH relativeFrom="column">
              <wp:posOffset>702310</wp:posOffset>
            </wp:positionH>
            <wp:positionV relativeFrom="paragraph">
              <wp:posOffset>-3175</wp:posOffset>
            </wp:positionV>
            <wp:extent cx="877570" cy="551815"/>
            <wp:effectExtent l="19050" t="0" r="0" b="0"/>
            <wp:wrapThrough wrapText="bothSides">
              <wp:wrapPolygon edited="0">
                <wp:start x="-469" y="0"/>
                <wp:lineTo x="-469" y="20879"/>
                <wp:lineTo x="21569" y="20879"/>
                <wp:lineTo x="21569" y="0"/>
                <wp:lineTo x="-469" y="0"/>
              </wp:wrapPolygon>
            </wp:wrapThrough>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77570" cy="551815"/>
                    </a:xfrm>
                    <a:prstGeom prst="rect">
                      <a:avLst/>
                    </a:prstGeom>
                    <a:noFill/>
                    <a:ln w="9525">
                      <a:noFill/>
                      <a:miter lim="800000"/>
                      <a:headEnd/>
                      <a:tailEnd/>
                    </a:ln>
                  </pic:spPr>
                </pic:pic>
              </a:graphicData>
            </a:graphic>
          </wp:anchor>
        </w:drawing>
      </w:r>
    </w:p>
    <w:p w:rsidR="00524F96" w:rsidRDefault="00524F96" w:rsidP="00524F96">
      <w:pPr>
        <w:spacing w:after="0"/>
        <w:rPr>
          <w:rFonts w:ascii="Candara" w:hAnsi="Candara"/>
          <w:sz w:val="20"/>
          <w:szCs w:val="20"/>
        </w:rPr>
      </w:pPr>
    </w:p>
    <w:p w:rsidR="00524F96" w:rsidRDefault="00524F96" w:rsidP="00524F96">
      <w:pPr>
        <w:spacing w:after="0"/>
        <w:rPr>
          <w:rFonts w:ascii="Candara" w:hAnsi="Candara"/>
          <w:sz w:val="20"/>
          <w:szCs w:val="20"/>
        </w:rPr>
      </w:pPr>
    </w:p>
    <w:p w:rsidR="00524F96" w:rsidRDefault="00524F96" w:rsidP="00524F96">
      <w:pPr>
        <w:spacing w:after="0" w:line="240" w:lineRule="auto"/>
        <w:jc w:val="both"/>
        <w:rPr>
          <w:b/>
        </w:rPr>
      </w:pPr>
    </w:p>
    <w:p w:rsidR="00524F96" w:rsidRDefault="00524F96" w:rsidP="00524F96">
      <w:pPr>
        <w:spacing w:after="0" w:line="240" w:lineRule="auto"/>
        <w:jc w:val="both"/>
        <w:rPr>
          <w:b/>
        </w:rPr>
      </w:pPr>
    </w:p>
    <w:p w:rsidR="00524F96" w:rsidRDefault="00524F96" w:rsidP="00524F96">
      <w:pPr>
        <w:spacing w:after="0" w:line="240" w:lineRule="auto"/>
        <w:jc w:val="both"/>
        <w:rPr>
          <w:b/>
        </w:rPr>
      </w:pPr>
    </w:p>
    <w:p w:rsidR="00524F96" w:rsidRPr="00765004" w:rsidRDefault="00524F96" w:rsidP="00524F96">
      <w:pPr>
        <w:spacing w:after="0" w:line="240" w:lineRule="auto"/>
        <w:jc w:val="both"/>
        <w:rPr>
          <w:b/>
          <w:sz w:val="24"/>
        </w:rPr>
      </w:pPr>
      <w:r w:rsidRPr="00765004">
        <w:rPr>
          <w:b/>
          <w:sz w:val="24"/>
        </w:rPr>
        <w:t>Números primos</w:t>
      </w:r>
    </w:p>
    <w:p w:rsidR="00524F96" w:rsidRPr="00781A40" w:rsidRDefault="00524F96" w:rsidP="00524F96">
      <w:pPr>
        <w:spacing w:after="0" w:line="240" w:lineRule="auto"/>
        <w:jc w:val="both"/>
        <w:rPr>
          <w:sz w:val="20"/>
        </w:rPr>
      </w:pPr>
      <w:r w:rsidRPr="00781A40">
        <w:rPr>
          <w:sz w:val="20"/>
        </w:rPr>
        <w:t>Son los números naturales que sólo son divisibles entre 1 y entre sí mismos.</w:t>
      </w:r>
    </w:p>
    <w:p w:rsidR="00524F96" w:rsidRPr="00781A40" w:rsidRDefault="00524F96" w:rsidP="00524F96">
      <w:pPr>
        <w:spacing w:after="0" w:line="240" w:lineRule="auto"/>
        <w:jc w:val="both"/>
        <w:rPr>
          <w:sz w:val="20"/>
        </w:rPr>
      </w:pPr>
      <w:r w:rsidRPr="00781A40">
        <w:rPr>
          <w:sz w:val="20"/>
        </w:rPr>
        <w:t>Ejemplos</w:t>
      </w:r>
      <w:proofErr w:type="gramStart"/>
      <w:r w:rsidRPr="00781A40">
        <w:rPr>
          <w:sz w:val="20"/>
        </w:rPr>
        <w:t>:  2</w:t>
      </w:r>
      <w:proofErr w:type="gramEnd"/>
      <w:r w:rsidRPr="00781A40">
        <w:rPr>
          <w:sz w:val="20"/>
        </w:rPr>
        <w:t>, 3, 5, 7, 11, 13, …</w:t>
      </w:r>
    </w:p>
    <w:p w:rsidR="00524F96" w:rsidRDefault="00524F96" w:rsidP="00524F96">
      <w:pPr>
        <w:spacing w:after="0" w:line="240" w:lineRule="auto"/>
        <w:jc w:val="both"/>
      </w:pPr>
    </w:p>
    <w:p w:rsidR="00524F96" w:rsidRPr="00781A40" w:rsidRDefault="00524F96" w:rsidP="00524F96">
      <w:pPr>
        <w:spacing w:after="0" w:line="240" w:lineRule="auto"/>
        <w:jc w:val="both"/>
        <w:rPr>
          <w:b/>
        </w:rPr>
      </w:pPr>
      <w:r w:rsidRPr="00781A40">
        <w:rPr>
          <w:b/>
        </w:rPr>
        <w:t>Números compuestos</w:t>
      </w:r>
    </w:p>
    <w:p w:rsidR="00524F96" w:rsidRPr="00781A40" w:rsidRDefault="00524F96" w:rsidP="00524F96">
      <w:pPr>
        <w:spacing w:after="0" w:line="240" w:lineRule="auto"/>
        <w:jc w:val="both"/>
        <w:rPr>
          <w:sz w:val="20"/>
        </w:rPr>
      </w:pPr>
      <w:r w:rsidRPr="00781A40">
        <w:rPr>
          <w:sz w:val="20"/>
        </w:rPr>
        <w:t>Son los números naturales que admiten más de dos divisores.</w:t>
      </w:r>
    </w:p>
    <w:p w:rsidR="00524F96" w:rsidRPr="00781A40" w:rsidRDefault="00524F96" w:rsidP="00524F96">
      <w:pPr>
        <w:spacing w:after="0" w:line="240" w:lineRule="auto"/>
        <w:jc w:val="both"/>
        <w:rPr>
          <w:sz w:val="20"/>
        </w:rPr>
      </w:pPr>
      <w:r w:rsidRPr="00781A40">
        <w:rPr>
          <w:sz w:val="20"/>
        </w:rPr>
        <w:t>Ejemplos</w:t>
      </w:r>
      <w:proofErr w:type="gramStart"/>
      <w:r w:rsidRPr="00781A40">
        <w:rPr>
          <w:sz w:val="20"/>
        </w:rPr>
        <w:t>:  20</w:t>
      </w:r>
      <w:proofErr w:type="gramEnd"/>
      <w:r w:rsidRPr="00781A40">
        <w:rPr>
          <w:sz w:val="20"/>
        </w:rPr>
        <w:t>, 18, 24, 60, …</w:t>
      </w:r>
    </w:p>
    <w:p w:rsidR="00524F96" w:rsidRDefault="00524F96" w:rsidP="00524F96">
      <w:pPr>
        <w:spacing w:after="0" w:line="240" w:lineRule="auto"/>
        <w:jc w:val="both"/>
      </w:pPr>
    </w:p>
    <w:p w:rsidR="00524F96" w:rsidRPr="00BF0AEF" w:rsidRDefault="00524F96" w:rsidP="00524F96">
      <w:pPr>
        <w:spacing w:after="0" w:line="240" w:lineRule="auto"/>
        <w:jc w:val="both"/>
        <w:rPr>
          <w:b/>
        </w:rPr>
      </w:pPr>
      <w:r w:rsidRPr="00BF0AEF">
        <w:rPr>
          <w:b/>
        </w:rPr>
        <w:t>Descomposición de un número primo en factores primos</w:t>
      </w:r>
    </w:p>
    <w:p w:rsidR="00524F96" w:rsidRPr="00781A40" w:rsidRDefault="00524F96" w:rsidP="00524F96">
      <w:pPr>
        <w:spacing w:after="0" w:line="240" w:lineRule="auto"/>
        <w:jc w:val="both"/>
        <w:rPr>
          <w:sz w:val="20"/>
        </w:rPr>
      </w:pPr>
      <w:r w:rsidRPr="00781A40">
        <w:rPr>
          <w:sz w:val="20"/>
        </w:rPr>
        <w:t>Todo número compuesto se puede descomponer en factores primos</w:t>
      </w:r>
    </w:p>
    <w:p w:rsidR="00524F96" w:rsidRDefault="00524F96" w:rsidP="00524F96">
      <w:pPr>
        <w:spacing w:after="0" w:line="240" w:lineRule="auto"/>
        <w:jc w:val="both"/>
        <w:rPr>
          <w:sz w:val="20"/>
        </w:rPr>
      </w:pPr>
      <w:r w:rsidRPr="00781A40">
        <w:rPr>
          <w:sz w:val="20"/>
        </w:rPr>
        <w:t>Ejemplo</w:t>
      </w:r>
      <w:proofErr w:type="gramStart"/>
      <w:r w:rsidRPr="00781A40">
        <w:rPr>
          <w:sz w:val="20"/>
        </w:rPr>
        <w:t>:  20</w:t>
      </w:r>
      <w:proofErr w:type="gramEnd"/>
      <w:r w:rsidRPr="00781A40">
        <w:rPr>
          <w:sz w:val="20"/>
        </w:rPr>
        <w:t xml:space="preserve"> = 2 </w:t>
      </w:r>
      <w:r w:rsidRPr="00781A40">
        <w:rPr>
          <w:sz w:val="20"/>
        </w:rPr>
        <w:sym w:font="Symbol" w:char="F0B4"/>
      </w:r>
      <w:r w:rsidRPr="00781A40">
        <w:rPr>
          <w:sz w:val="20"/>
        </w:rPr>
        <w:t xml:space="preserve"> 2 </w:t>
      </w:r>
      <w:r w:rsidRPr="00781A40">
        <w:rPr>
          <w:sz w:val="20"/>
        </w:rPr>
        <w:sym w:font="Symbol" w:char="F0B4"/>
      </w:r>
      <w:r w:rsidRPr="00781A40">
        <w:rPr>
          <w:sz w:val="20"/>
        </w:rPr>
        <w:t xml:space="preserve"> 5</w:t>
      </w:r>
    </w:p>
    <w:p w:rsidR="00F607EB" w:rsidRDefault="00F607EB" w:rsidP="00524F96">
      <w:pPr>
        <w:spacing w:after="0" w:line="240" w:lineRule="auto"/>
        <w:jc w:val="both"/>
        <w:rPr>
          <w:sz w:val="20"/>
        </w:rPr>
      </w:pPr>
    </w:p>
    <w:p w:rsidR="00F607EB" w:rsidRDefault="00F607EB" w:rsidP="00524F96">
      <w:pPr>
        <w:spacing w:after="0" w:line="240" w:lineRule="auto"/>
        <w:jc w:val="both"/>
        <w:rPr>
          <w:sz w:val="20"/>
        </w:rPr>
      </w:pPr>
    </w:p>
    <w:p w:rsidR="00524F96" w:rsidRDefault="00524F96" w:rsidP="00524F96">
      <w:pPr>
        <w:spacing w:after="0" w:line="240" w:lineRule="auto"/>
        <w:jc w:val="both"/>
        <w:rPr>
          <w:sz w:val="20"/>
        </w:rPr>
      </w:pPr>
    </w:p>
    <w:p w:rsidR="00524F96" w:rsidRPr="00781A40" w:rsidRDefault="00524F96" w:rsidP="00524F96">
      <w:pPr>
        <w:spacing w:after="0" w:line="240" w:lineRule="auto"/>
        <w:jc w:val="both"/>
        <w:rPr>
          <w:sz w:val="20"/>
        </w:rPr>
      </w:pPr>
    </w:p>
    <w:p w:rsidR="00524F96" w:rsidRPr="00781A40" w:rsidRDefault="00524F96" w:rsidP="00524F96">
      <w:pPr>
        <w:spacing w:after="0" w:line="240" w:lineRule="auto"/>
        <w:jc w:val="both"/>
        <w:rPr>
          <w:sz w:val="20"/>
        </w:rPr>
      </w:pPr>
      <w:r w:rsidRPr="003817D6">
        <w:rPr>
          <w:b/>
        </w:rPr>
        <w:t>Mínimo común múltiplo</w:t>
      </w:r>
      <w:r w:rsidRPr="00781A40">
        <w:rPr>
          <w:sz w:val="20"/>
        </w:rPr>
        <w:t xml:space="preserve"> (</w:t>
      </w:r>
      <w:proofErr w:type="spellStart"/>
      <w:r w:rsidRPr="00781A40">
        <w:rPr>
          <w:sz w:val="20"/>
        </w:rPr>
        <w:t>m.c.m</w:t>
      </w:r>
      <w:proofErr w:type="spellEnd"/>
      <w:r w:rsidRPr="00781A40">
        <w:rPr>
          <w:sz w:val="20"/>
        </w:rPr>
        <w:t>) de dos o más números naturales.</w:t>
      </w:r>
    </w:p>
    <w:p w:rsidR="00524F96" w:rsidRPr="00781A40" w:rsidRDefault="00524F96" w:rsidP="00524F96">
      <w:pPr>
        <w:spacing w:after="0" w:line="240" w:lineRule="auto"/>
        <w:jc w:val="both"/>
        <w:rPr>
          <w:sz w:val="20"/>
        </w:rPr>
      </w:pPr>
      <w:r w:rsidRPr="00781A40">
        <w:rPr>
          <w:sz w:val="20"/>
        </w:rPr>
        <w:t>Es el menor de los múltiplos comunes a esos números.</w:t>
      </w:r>
    </w:p>
    <w:p w:rsidR="00524F96" w:rsidRPr="00781A40" w:rsidRDefault="00524F96" w:rsidP="00524F96">
      <w:pPr>
        <w:spacing w:after="0" w:line="240" w:lineRule="auto"/>
        <w:jc w:val="both"/>
        <w:rPr>
          <w:sz w:val="20"/>
        </w:rPr>
      </w:pPr>
      <w:proofErr w:type="spellStart"/>
      <w:r w:rsidRPr="00781A40">
        <w:rPr>
          <w:sz w:val="20"/>
        </w:rPr>
        <w:t>m.c.m.</w:t>
      </w:r>
      <w:proofErr w:type="spellEnd"/>
      <w:r w:rsidRPr="00781A40">
        <w:rPr>
          <w:sz w:val="20"/>
        </w:rPr>
        <w:t xml:space="preserve"> (6, 15) = 30</w:t>
      </w:r>
    </w:p>
    <w:tbl>
      <w:tblPr>
        <w:tblW w:w="1140" w:type="dxa"/>
        <w:tblInd w:w="55" w:type="dxa"/>
        <w:tblCellMar>
          <w:left w:w="70" w:type="dxa"/>
          <w:right w:w="70" w:type="dxa"/>
        </w:tblCellMar>
        <w:tblLook w:val="04A0"/>
      </w:tblPr>
      <w:tblGrid>
        <w:gridCol w:w="260"/>
        <w:gridCol w:w="200"/>
        <w:gridCol w:w="420"/>
        <w:gridCol w:w="260"/>
      </w:tblGrid>
      <w:tr w:rsidR="00524F96" w:rsidRPr="003817D6" w:rsidTr="002240FF">
        <w:trPr>
          <w:trHeight w:val="288"/>
        </w:trPr>
        <w:tc>
          <w:tcPr>
            <w:tcW w:w="260" w:type="dxa"/>
            <w:tcBorders>
              <w:top w:val="nil"/>
              <w:left w:val="nil"/>
              <w:bottom w:val="nil"/>
              <w:right w:val="nil"/>
            </w:tcBorders>
            <w:shd w:val="clear" w:color="auto" w:fill="auto"/>
            <w:noWrap/>
            <w:vAlign w:val="bottom"/>
            <w:hideMark/>
          </w:tcPr>
          <w:p w:rsidR="00524F96" w:rsidRPr="003817D6" w:rsidRDefault="00524F96" w:rsidP="002240FF">
            <w:pPr>
              <w:spacing w:after="0" w:line="240" w:lineRule="auto"/>
              <w:jc w:val="right"/>
              <w:rPr>
                <w:rFonts w:ascii="Calibri" w:eastAsia="Times New Roman" w:hAnsi="Calibri" w:cs="Calibri"/>
                <w:color w:val="000000"/>
                <w:lang w:eastAsia="es-MX"/>
              </w:rPr>
            </w:pPr>
            <w:r w:rsidRPr="003817D6">
              <w:rPr>
                <w:rFonts w:ascii="Calibri" w:eastAsia="Times New Roman" w:hAnsi="Calibri" w:cs="Calibri"/>
                <w:color w:val="000000"/>
                <w:lang w:eastAsia="es-MX"/>
              </w:rPr>
              <w:t>6</w:t>
            </w:r>
          </w:p>
        </w:tc>
        <w:tc>
          <w:tcPr>
            <w:tcW w:w="200" w:type="dxa"/>
            <w:tcBorders>
              <w:top w:val="nil"/>
              <w:left w:val="nil"/>
              <w:bottom w:val="nil"/>
              <w:right w:val="nil"/>
            </w:tcBorders>
            <w:shd w:val="clear" w:color="auto" w:fill="auto"/>
            <w:noWrap/>
            <w:vAlign w:val="bottom"/>
            <w:hideMark/>
          </w:tcPr>
          <w:p w:rsidR="00524F96" w:rsidRPr="003817D6" w:rsidRDefault="00524F96" w:rsidP="002240FF">
            <w:pPr>
              <w:spacing w:after="0" w:line="240" w:lineRule="auto"/>
              <w:rPr>
                <w:rFonts w:ascii="Calibri" w:eastAsia="Times New Roman" w:hAnsi="Calibri" w:cs="Calibri"/>
                <w:color w:val="000000"/>
                <w:lang w:eastAsia="es-MX"/>
              </w:rPr>
            </w:pPr>
          </w:p>
        </w:tc>
        <w:tc>
          <w:tcPr>
            <w:tcW w:w="420" w:type="dxa"/>
            <w:tcBorders>
              <w:top w:val="nil"/>
              <w:left w:val="nil"/>
              <w:bottom w:val="nil"/>
              <w:right w:val="single" w:sz="4" w:space="0" w:color="auto"/>
            </w:tcBorders>
            <w:shd w:val="clear" w:color="auto" w:fill="auto"/>
            <w:noWrap/>
            <w:vAlign w:val="bottom"/>
            <w:hideMark/>
          </w:tcPr>
          <w:p w:rsidR="00524F96" w:rsidRPr="003817D6" w:rsidRDefault="00524F96" w:rsidP="002240FF">
            <w:pPr>
              <w:spacing w:after="0" w:line="240" w:lineRule="auto"/>
              <w:jc w:val="right"/>
              <w:rPr>
                <w:rFonts w:ascii="Calibri" w:eastAsia="Times New Roman" w:hAnsi="Calibri" w:cs="Calibri"/>
                <w:color w:val="000000"/>
                <w:lang w:eastAsia="es-MX"/>
              </w:rPr>
            </w:pPr>
            <w:r w:rsidRPr="003817D6">
              <w:rPr>
                <w:rFonts w:ascii="Calibri" w:eastAsia="Times New Roman" w:hAnsi="Calibri" w:cs="Calibri"/>
                <w:color w:val="000000"/>
                <w:lang w:eastAsia="es-MX"/>
              </w:rPr>
              <w:t>15</w:t>
            </w:r>
          </w:p>
        </w:tc>
        <w:tc>
          <w:tcPr>
            <w:tcW w:w="260" w:type="dxa"/>
            <w:tcBorders>
              <w:top w:val="nil"/>
              <w:left w:val="nil"/>
              <w:bottom w:val="nil"/>
              <w:right w:val="nil"/>
            </w:tcBorders>
            <w:shd w:val="clear" w:color="auto" w:fill="auto"/>
            <w:noWrap/>
            <w:vAlign w:val="bottom"/>
            <w:hideMark/>
          </w:tcPr>
          <w:p w:rsidR="00524F96" w:rsidRPr="003817D6" w:rsidRDefault="00524F96" w:rsidP="002240FF">
            <w:pPr>
              <w:spacing w:after="0" w:line="240" w:lineRule="auto"/>
              <w:jc w:val="right"/>
              <w:rPr>
                <w:rFonts w:ascii="Calibri" w:eastAsia="Times New Roman" w:hAnsi="Calibri" w:cs="Calibri"/>
                <w:color w:val="000000"/>
                <w:lang w:eastAsia="es-MX"/>
              </w:rPr>
            </w:pPr>
            <w:r w:rsidRPr="003817D6">
              <w:rPr>
                <w:rFonts w:ascii="Calibri" w:eastAsia="Times New Roman" w:hAnsi="Calibri" w:cs="Calibri"/>
                <w:color w:val="000000"/>
                <w:lang w:eastAsia="es-MX"/>
              </w:rPr>
              <w:t>2</w:t>
            </w:r>
          </w:p>
        </w:tc>
      </w:tr>
      <w:tr w:rsidR="00524F96" w:rsidRPr="003817D6" w:rsidTr="002240FF">
        <w:trPr>
          <w:trHeight w:val="288"/>
        </w:trPr>
        <w:tc>
          <w:tcPr>
            <w:tcW w:w="260" w:type="dxa"/>
            <w:tcBorders>
              <w:top w:val="nil"/>
              <w:left w:val="nil"/>
              <w:bottom w:val="nil"/>
              <w:right w:val="nil"/>
            </w:tcBorders>
            <w:shd w:val="clear" w:color="auto" w:fill="auto"/>
            <w:noWrap/>
            <w:vAlign w:val="bottom"/>
            <w:hideMark/>
          </w:tcPr>
          <w:p w:rsidR="00524F96" w:rsidRPr="003817D6" w:rsidRDefault="00524F96" w:rsidP="002240FF">
            <w:pPr>
              <w:spacing w:after="0" w:line="240" w:lineRule="auto"/>
              <w:jc w:val="right"/>
              <w:rPr>
                <w:rFonts w:ascii="Calibri" w:eastAsia="Times New Roman" w:hAnsi="Calibri" w:cs="Calibri"/>
                <w:color w:val="000000"/>
                <w:lang w:eastAsia="es-MX"/>
              </w:rPr>
            </w:pPr>
            <w:r w:rsidRPr="003817D6">
              <w:rPr>
                <w:rFonts w:ascii="Calibri" w:eastAsia="Times New Roman" w:hAnsi="Calibri" w:cs="Calibri"/>
                <w:color w:val="000000"/>
                <w:lang w:eastAsia="es-MX"/>
              </w:rPr>
              <w:t>3</w:t>
            </w:r>
          </w:p>
        </w:tc>
        <w:tc>
          <w:tcPr>
            <w:tcW w:w="200" w:type="dxa"/>
            <w:tcBorders>
              <w:top w:val="nil"/>
              <w:left w:val="nil"/>
              <w:bottom w:val="nil"/>
              <w:right w:val="nil"/>
            </w:tcBorders>
            <w:shd w:val="clear" w:color="auto" w:fill="auto"/>
            <w:noWrap/>
            <w:vAlign w:val="bottom"/>
            <w:hideMark/>
          </w:tcPr>
          <w:p w:rsidR="00524F96" w:rsidRPr="003817D6" w:rsidRDefault="00524F96" w:rsidP="002240FF">
            <w:pPr>
              <w:spacing w:after="0" w:line="240" w:lineRule="auto"/>
              <w:rPr>
                <w:rFonts w:ascii="Calibri" w:eastAsia="Times New Roman" w:hAnsi="Calibri" w:cs="Calibri"/>
                <w:color w:val="000000"/>
                <w:lang w:eastAsia="es-MX"/>
              </w:rPr>
            </w:pPr>
          </w:p>
        </w:tc>
        <w:tc>
          <w:tcPr>
            <w:tcW w:w="420" w:type="dxa"/>
            <w:tcBorders>
              <w:top w:val="nil"/>
              <w:left w:val="nil"/>
              <w:bottom w:val="nil"/>
              <w:right w:val="single" w:sz="4" w:space="0" w:color="auto"/>
            </w:tcBorders>
            <w:shd w:val="clear" w:color="auto" w:fill="auto"/>
            <w:noWrap/>
            <w:vAlign w:val="bottom"/>
            <w:hideMark/>
          </w:tcPr>
          <w:p w:rsidR="00524F96" w:rsidRPr="003817D6" w:rsidRDefault="00524F96" w:rsidP="002240FF">
            <w:pPr>
              <w:spacing w:after="0" w:line="240" w:lineRule="auto"/>
              <w:jc w:val="right"/>
              <w:rPr>
                <w:rFonts w:ascii="Calibri" w:eastAsia="Times New Roman" w:hAnsi="Calibri" w:cs="Calibri"/>
                <w:color w:val="000000"/>
                <w:lang w:eastAsia="es-MX"/>
              </w:rPr>
            </w:pPr>
            <w:r w:rsidRPr="003817D6">
              <w:rPr>
                <w:rFonts w:ascii="Calibri" w:eastAsia="Times New Roman" w:hAnsi="Calibri" w:cs="Calibri"/>
                <w:color w:val="000000"/>
                <w:lang w:eastAsia="es-MX"/>
              </w:rPr>
              <w:t>15</w:t>
            </w:r>
          </w:p>
        </w:tc>
        <w:tc>
          <w:tcPr>
            <w:tcW w:w="260" w:type="dxa"/>
            <w:tcBorders>
              <w:top w:val="nil"/>
              <w:left w:val="nil"/>
              <w:bottom w:val="nil"/>
              <w:right w:val="nil"/>
            </w:tcBorders>
            <w:shd w:val="clear" w:color="auto" w:fill="auto"/>
            <w:noWrap/>
            <w:vAlign w:val="bottom"/>
            <w:hideMark/>
          </w:tcPr>
          <w:p w:rsidR="00524F96" w:rsidRPr="003817D6" w:rsidRDefault="00524F96" w:rsidP="002240FF">
            <w:pPr>
              <w:spacing w:after="0" w:line="240" w:lineRule="auto"/>
              <w:jc w:val="right"/>
              <w:rPr>
                <w:rFonts w:ascii="Calibri" w:eastAsia="Times New Roman" w:hAnsi="Calibri" w:cs="Calibri"/>
                <w:color w:val="000000"/>
                <w:lang w:eastAsia="es-MX"/>
              </w:rPr>
            </w:pPr>
            <w:r w:rsidRPr="003817D6">
              <w:rPr>
                <w:rFonts w:ascii="Calibri" w:eastAsia="Times New Roman" w:hAnsi="Calibri" w:cs="Calibri"/>
                <w:color w:val="000000"/>
                <w:lang w:eastAsia="es-MX"/>
              </w:rPr>
              <w:t>3</w:t>
            </w:r>
          </w:p>
        </w:tc>
      </w:tr>
      <w:tr w:rsidR="00524F96" w:rsidRPr="003817D6" w:rsidTr="002240FF">
        <w:trPr>
          <w:trHeight w:val="288"/>
        </w:trPr>
        <w:tc>
          <w:tcPr>
            <w:tcW w:w="260" w:type="dxa"/>
            <w:tcBorders>
              <w:top w:val="nil"/>
              <w:left w:val="nil"/>
              <w:bottom w:val="nil"/>
              <w:right w:val="nil"/>
            </w:tcBorders>
            <w:shd w:val="clear" w:color="auto" w:fill="auto"/>
            <w:noWrap/>
            <w:vAlign w:val="bottom"/>
            <w:hideMark/>
          </w:tcPr>
          <w:p w:rsidR="00524F96" w:rsidRPr="003817D6" w:rsidRDefault="00524F96" w:rsidP="002240FF">
            <w:pPr>
              <w:spacing w:after="0" w:line="240" w:lineRule="auto"/>
              <w:jc w:val="right"/>
              <w:rPr>
                <w:rFonts w:ascii="Calibri" w:eastAsia="Times New Roman" w:hAnsi="Calibri" w:cs="Calibri"/>
                <w:color w:val="000000"/>
                <w:lang w:eastAsia="es-MX"/>
              </w:rPr>
            </w:pPr>
            <w:r w:rsidRPr="003817D6">
              <w:rPr>
                <w:rFonts w:ascii="Calibri" w:eastAsia="Times New Roman" w:hAnsi="Calibri" w:cs="Calibri"/>
                <w:color w:val="000000"/>
                <w:lang w:eastAsia="es-MX"/>
              </w:rPr>
              <w:t>1</w:t>
            </w:r>
          </w:p>
        </w:tc>
        <w:tc>
          <w:tcPr>
            <w:tcW w:w="200" w:type="dxa"/>
            <w:tcBorders>
              <w:top w:val="nil"/>
              <w:left w:val="nil"/>
              <w:bottom w:val="nil"/>
              <w:right w:val="nil"/>
            </w:tcBorders>
            <w:shd w:val="clear" w:color="auto" w:fill="auto"/>
            <w:noWrap/>
            <w:vAlign w:val="bottom"/>
            <w:hideMark/>
          </w:tcPr>
          <w:p w:rsidR="00524F96" w:rsidRPr="003817D6" w:rsidRDefault="00524F96" w:rsidP="002240FF">
            <w:pPr>
              <w:spacing w:after="0" w:line="240" w:lineRule="auto"/>
              <w:rPr>
                <w:rFonts w:ascii="Calibri" w:eastAsia="Times New Roman" w:hAnsi="Calibri" w:cs="Calibri"/>
                <w:color w:val="000000"/>
                <w:lang w:eastAsia="es-MX"/>
              </w:rPr>
            </w:pPr>
          </w:p>
        </w:tc>
        <w:tc>
          <w:tcPr>
            <w:tcW w:w="420" w:type="dxa"/>
            <w:tcBorders>
              <w:top w:val="nil"/>
              <w:left w:val="nil"/>
              <w:bottom w:val="nil"/>
              <w:right w:val="single" w:sz="4" w:space="0" w:color="auto"/>
            </w:tcBorders>
            <w:shd w:val="clear" w:color="auto" w:fill="auto"/>
            <w:noWrap/>
            <w:vAlign w:val="bottom"/>
            <w:hideMark/>
          </w:tcPr>
          <w:p w:rsidR="00524F96" w:rsidRPr="003817D6" w:rsidRDefault="00524F96" w:rsidP="002240FF">
            <w:pPr>
              <w:spacing w:after="0" w:line="240" w:lineRule="auto"/>
              <w:jc w:val="right"/>
              <w:rPr>
                <w:rFonts w:ascii="Calibri" w:eastAsia="Times New Roman" w:hAnsi="Calibri" w:cs="Calibri"/>
                <w:color w:val="000000"/>
                <w:lang w:eastAsia="es-MX"/>
              </w:rPr>
            </w:pPr>
            <w:r w:rsidRPr="003817D6">
              <w:rPr>
                <w:rFonts w:ascii="Calibri" w:eastAsia="Times New Roman" w:hAnsi="Calibri" w:cs="Calibri"/>
                <w:color w:val="000000"/>
                <w:lang w:eastAsia="es-MX"/>
              </w:rPr>
              <w:t>5</w:t>
            </w:r>
          </w:p>
        </w:tc>
        <w:tc>
          <w:tcPr>
            <w:tcW w:w="260" w:type="dxa"/>
            <w:tcBorders>
              <w:top w:val="nil"/>
              <w:left w:val="nil"/>
              <w:bottom w:val="nil"/>
              <w:right w:val="nil"/>
            </w:tcBorders>
            <w:shd w:val="clear" w:color="auto" w:fill="auto"/>
            <w:noWrap/>
            <w:vAlign w:val="bottom"/>
            <w:hideMark/>
          </w:tcPr>
          <w:p w:rsidR="00524F96" w:rsidRPr="003817D6" w:rsidRDefault="00524F96" w:rsidP="002240FF">
            <w:pPr>
              <w:spacing w:after="0" w:line="240" w:lineRule="auto"/>
              <w:jc w:val="right"/>
              <w:rPr>
                <w:rFonts w:ascii="Calibri" w:eastAsia="Times New Roman" w:hAnsi="Calibri" w:cs="Calibri"/>
                <w:color w:val="000000"/>
                <w:lang w:eastAsia="es-MX"/>
              </w:rPr>
            </w:pPr>
            <w:r w:rsidRPr="003817D6">
              <w:rPr>
                <w:rFonts w:ascii="Calibri" w:eastAsia="Times New Roman" w:hAnsi="Calibri" w:cs="Calibri"/>
                <w:color w:val="000000"/>
                <w:lang w:eastAsia="es-MX"/>
              </w:rPr>
              <w:t>5</w:t>
            </w:r>
          </w:p>
        </w:tc>
      </w:tr>
      <w:tr w:rsidR="00524F96" w:rsidRPr="003817D6" w:rsidTr="002240FF">
        <w:trPr>
          <w:trHeight w:val="288"/>
        </w:trPr>
        <w:tc>
          <w:tcPr>
            <w:tcW w:w="260" w:type="dxa"/>
            <w:tcBorders>
              <w:top w:val="nil"/>
              <w:left w:val="nil"/>
              <w:bottom w:val="nil"/>
              <w:right w:val="nil"/>
            </w:tcBorders>
            <w:shd w:val="clear" w:color="auto" w:fill="auto"/>
            <w:noWrap/>
            <w:vAlign w:val="bottom"/>
            <w:hideMark/>
          </w:tcPr>
          <w:p w:rsidR="00524F96" w:rsidRPr="003817D6" w:rsidRDefault="00524F96" w:rsidP="002240FF">
            <w:pPr>
              <w:spacing w:after="0" w:line="240" w:lineRule="auto"/>
              <w:jc w:val="right"/>
              <w:rPr>
                <w:rFonts w:ascii="Calibri" w:eastAsia="Times New Roman" w:hAnsi="Calibri" w:cs="Calibri"/>
                <w:color w:val="000000"/>
                <w:lang w:eastAsia="es-MX"/>
              </w:rPr>
            </w:pPr>
            <w:r w:rsidRPr="003817D6">
              <w:rPr>
                <w:rFonts w:ascii="Calibri" w:eastAsia="Times New Roman" w:hAnsi="Calibri" w:cs="Calibri"/>
                <w:color w:val="000000"/>
                <w:lang w:eastAsia="es-MX"/>
              </w:rPr>
              <w:t>1</w:t>
            </w:r>
          </w:p>
        </w:tc>
        <w:tc>
          <w:tcPr>
            <w:tcW w:w="200" w:type="dxa"/>
            <w:tcBorders>
              <w:top w:val="nil"/>
              <w:left w:val="nil"/>
              <w:bottom w:val="nil"/>
              <w:right w:val="nil"/>
            </w:tcBorders>
            <w:shd w:val="clear" w:color="auto" w:fill="auto"/>
            <w:noWrap/>
            <w:vAlign w:val="bottom"/>
            <w:hideMark/>
          </w:tcPr>
          <w:p w:rsidR="00524F96" w:rsidRPr="003817D6" w:rsidRDefault="00524F96" w:rsidP="002240FF">
            <w:pPr>
              <w:spacing w:after="0" w:line="240" w:lineRule="auto"/>
              <w:rPr>
                <w:rFonts w:ascii="Calibri" w:eastAsia="Times New Roman" w:hAnsi="Calibri" w:cs="Calibri"/>
                <w:color w:val="000000"/>
                <w:lang w:eastAsia="es-MX"/>
              </w:rPr>
            </w:pPr>
          </w:p>
        </w:tc>
        <w:tc>
          <w:tcPr>
            <w:tcW w:w="420" w:type="dxa"/>
            <w:tcBorders>
              <w:top w:val="nil"/>
              <w:left w:val="nil"/>
              <w:bottom w:val="nil"/>
              <w:right w:val="single" w:sz="4" w:space="0" w:color="auto"/>
            </w:tcBorders>
            <w:shd w:val="clear" w:color="auto" w:fill="auto"/>
            <w:noWrap/>
            <w:vAlign w:val="bottom"/>
            <w:hideMark/>
          </w:tcPr>
          <w:p w:rsidR="00524F96" w:rsidRPr="003817D6" w:rsidRDefault="00524F96" w:rsidP="002240FF">
            <w:pPr>
              <w:spacing w:after="0" w:line="240" w:lineRule="auto"/>
              <w:jc w:val="right"/>
              <w:rPr>
                <w:rFonts w:ascii="Calibri" w:eastAsia="Times New Roman" w:hAnsi="Calibri" w:cs="Calibri"/>
                <w:color w:val="000000"/>
                <w:lang w:eastAsia="es-MX"/>
              </w:rPr>
            </w:pPr>
            <w:r w:rsidRPr="003817D6">
              <w:rPr>
                <w:rFonts w:ascii="Calibri" w:eastAsia="Times New Roman" w:hAnsi="Calibri" w:cs="Calibri"/>
                <w:color w:val="000000"/>
                <w:lang w:eastAsia="es-MX"/>
              </w:rPr>
              <w:t>1</w:t>
            </w:r>
          </w:p>
        </w:tc>
        <w:tc>
          <w:tcPr>
            <w:tcW w:w="260" w:type="dxa"/>
            <w:tcBorders>
              <w:top w:val="nil"/>
              <w:left w:val="nil"/>
              <w:bottom w:val="nil"/>
              <w:right w:val="nil"/>
            </w:tcBorders>
            <w:shd w:val="clear" w:color="auto" w:fill="auto"/>
            <w:noWrap/>
            <w:vAlign w:val="bottom"/>
            <w:hideMark/>
          </w:tcPr>
          <w:p w:rsidR="00524F96" w:rsidRPr="003817D6" w:rsidRDefault="00524F96" w:rsidP="002240FF">
            <w:pPr>
              <w:spacing w:after="0" w:line="240" w:lineRule="auto"/>
              <w:rPr>
                <w:rFonts w:ascii="Calibri" w:eastAsia="Times New Roman" w:hAnsi="Calibri" w:cs="Calibri"/>
                <w:color w:val="000000"/>
                <w:lang w:eastAsia="es-MX"/>
              </w:rPr>
            </w:pPr>
          </w:p>
        </w:tc>
      </w:tr>
    </w:tbl>
    <w:p w:rsidR="00524F96" w:rsidRDefault="00524F96" w:rsidP="00524F96">
      <w:pPr>
        <w:spacing w:after="0" w:line="240" w:lineRule="auto"/>
        <w:jc w:val="both"/>
      </w:pPr>
      <w:r>
        <w:t xml:space="preserve">El </w:t>
      </w:r>
      <w:proofErr w:type="spellStart"/>
      <w:r>
        <w:t>m.c.m.</w:t>
      </w:r>
      <w:proofErr w:type="spellEnd"/>
      <w:r>
        <w:t xml:space="preserve"> se obtiene multiplicando los divisores 2 </w:t>
      </w:r>
      <w:r>
        <w:sym w:font="Symbol" w:char="F0B4"/>
      </w:r>
      <w:r>
        <w:t xml:space="preserve"> 3 </w:t>
      </w:r>
      <w:r>
        <w:sym w:font="Symbol" w:char="F0B4"/>
      </w:r>
      <w:r>
        <w:t xml:space="preserve"> 5 = 30</w:t>
      </w:r>
    </w:p>
    <w:p w:rsidR="00524F96" w:rsidRDefault="00524F96" w:rsidP="00524F96">
      <w:pPr>
        <w:spacing w:after="0" w:line="240" w:lineRule="auto"/>
        <w:jc w:val="center"/>
        <w:rPr>
          <w:b/>
          <w:u w:val="single"/>
        </w:rPr>
      </w:pPr>
    </w:p>
    <w:p w:rsidR="00524F96" w:rsidRDefault="00524F96" w:rsidP="00524F96">
      <w:pPr>
        <w:spacing w:after="0" w:line="240" w:lineRule="auto"/>
        <w:jc w:val="center"/>
        <w:rPr>
          <w:b/>
          <w:u w:val="single"/>
        </w:rPr>
      </w:pPr>
    </w:p>
    <w:p w:rsidR="00524F96" w:rsidRDefault="00524F96" w:rsidP="00524F96">
      <w:pPr>
        <w:spacing w:after="0" w:line="240" w:lineRule="auto"/>
        <w:jc w:val="center"/>
        <w:rPr>
          <w:b/>
          <w:u w:val="single"/>
        </w:rPr>
      </w:pPr>
    </w:p>
    <w:p w:rsidR="00524F96" w:rsidRDefault="00524F96" w:rsidP="00524F96">
      <w:pPr>
        <w:pStyle w:val="Prrafodelista"/>
        <w:spacing w:after="0"/>
        <w:jc w:val="center"/>
        <w:rPr>
          <w:rFonts w:ascii="Candara" w:hAnsi="Candara"/>
          <w:b/>
          <w:sz w:val="20"/>
          <w:szCs w:val="20"/>
        </w:rPr>
      </w:pPr>
      <w:r>
        <w:rPr>
          <w:rFonts w:ascii="Candara" w:hAnsi="Candara"/>
          <w:b/>
          <w:sz w:val="20"/>
          <w:szCs w:val="20"/>
        </w:rPr>
        <w:t>OPERACIONES CON FRACCIONES</w:t>
      </w:r>
    </w:p>
    <w:p w:rsidR="00524F96" w:rsidRDefault="00524F96" w:rsidP="00524F96">
      <w:pPr>
        <w:pStyle w:val="Prrafodelista"/>
        <w:spacing w:after="0"/>
        <w:rPr>
          <w:rFonts w:ascii="Candara" w:hAnsi="Candara"/>
          <w:b/>
          <w:sz w:val="20"/>
          <w:szCs w:val="20"/>
        </w:rPr>
      </w:pPr>
    </w:p>
    <w:p w:rsidR="00524F96" w:rsidRPr="00B648F3" w:rsidRDefault="00524F96" w:rsidP="00524F96">
      <w:pPr>
        <w:pStyle w:val="Prrafodelista"/>
        <w:spacing w:after="0"/>
        <w:jc w:val="both"/>
        <w:rPr>
          <w:rFonts w:ascii="Candara" w:hAnsi="Candara"/>
          <w:b/>
          <w:sz w:val="20"/>
          <w:szCs w:val="20"/>
        </w:rPr>
      </w:pPr>
      <w:r>
        <w:rPr>
          <w:rFonts w:ascii="Candara" w:hAnsi="Candara"/>
          <w:b/>
          <w:sz w:val="20"/>
          <w:szCs w:val="20"/>
        </w:rPr>
        <w:t>Suma y resta de fracciones</w:t>
      </w:r>
    </w:p>
    <w:p w:rsidR="00524F96" w:rsidRDefault="00524F96" w:rsidP="00524F96">
      <w:pPr>
        <w:pStyle w:val="Prrafodelista"/>
        <w:spacing w:after="0"/>
        <w:jc w:val="both"/>
        <w:rPr>
          <w:rFonts w:ascii="Candara" w:hAnsi="Candara"/>
          <w:sz w:val="20"/>
          <w:szCs w:val="20"/>
        </w:rPr>
      </w:pPr>
      <w:r>
        <w:rPr>
          <w:rFonts w:ascii="Candara" w:hAnsi="Candara"/>
          <w:sz w:val="20"/>
          <w:szCs w:val="20"/>
        </w:rPr>
        <w:t>La suma y/o resta de dos o más fracciones del mismo denominador es una fracción cuyo numerador es la suma y/o de los numeradores de las fracciones y cuyo denominador es el denominador común a ellas.</w:t>
      </w:r>
    </w:p>
    <w:p w:rsidR="00524F96" w:rsidRDefault="00524F96" w:rsidP="00524F96">
      <w:pPr>
        <w:pStyle w:val="Prrafodelista"/>
        <w:spacing w:after="0"/>
        <w:rPr>
          <w:rFonts w:ascii="Candara" w:hAnsi="Candara"/>
          <w:sz w:val="20"/>
          <w:szCs w:val="20"/>
        </w:rPr>
      </w:pPr>
    </w:p>
    <w:p w:rsidR="00524F96" w:rsidRDefault="00524F96" w:rsidP="00524F96">
      <w:pPr>
        <w:pStyle w:val="Prrafodelista"/>
        <w:spacing w:after="0"/>
        <w:rPr>
          <w:rFonts w:ascii="Candara" w:hAnsi="Candara"/>
          <w:sz w:val="20"/>
          <w:szCs w:val="20"/>
        </w:rPr>
      </w:pPr>
      <m:oMathPara>
        <m:oMath>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5</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7</m:t>
              </m:r>
            </m:num>
            <m:den>
              <m:r>
                <w:rPr>
                  <w:rFonts w:ascii="Cambria Math" w:hAnsi="Cambria Math"/>
                  <w:sz w:val="20"/>
                  <w:szCs w:val="20"/>
                </w:rPr>
                <m:t>5</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9</m:t>
              </m:r>
            </m:num>
            <m:den>
              <m:r>
                <w:rPr>
                  <w:rFonts w:ascii="Cambria Math" w:hAnsi="Cambria Math"/>
                  <w:sz w:val="20"/>
                  <w:szCs w:val="20"/>
                </w:rPr>
                <m:t>5</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5</m:t>
              </m:r>
            </m:num>
            <m:den>
              <m:r>
                <w:rPr>
                  <w:rFonts w:ascii="Cambria Math" w:hAnsi="Cambria Math"/>
                  <w:sz w:val="20"/>
                  <w:szCs w:val="20"/>
                </w:rPr>
                <m:t>8</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8</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8</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4</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3</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5</m:t>
              </m:r>
            </m:num>
            <m:den>
              <m:r>
                <w:rPr>
                  <w:rFonts w:ascii="Cambria Math" w:hAnsi="Cambria Math"/>
                  <w:sz w:val="20"/>
                  <w:szCs w:val="20"/>
                </w:rPr>
                <m:t>3</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3</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1+5-2</m:t>
              </m:r>
            </m:num>
            <m:den>
              <m:r>
                <w:rPr>
                  <w:rFonts w:ascii="Cambria Math" w:hAnsi="Cambria Math"/>
                  <w:sz w:val="20"/>
                  <w:szCs w:val="20"/>
                </w:rPr>
                <m:t>3</m:t>
              </m:r>
            </m:den>
          </m:f>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4</m:t>
              </m:r>
            </m:num>
            <m:den>
              <m:r>
                <w:rPr>
                  <w:rFonts w:ascii="Cambria Math" w:eastAsiaTheme="minorEastAsia" w:hAnsi="Cambria Math"/>
                  <w:sz w:val="20"/>
                  <w:szCs w:val="20"/>
                </w:rPr>
                <m:t>3</m:t>
              </m:r>
            </m:den>
          </m:f>
        </m:oMath>
      </m:oMathPara>
    </w:p>
    <w:p w:rsidR="00524F96" w:rsidRDefault="00524F96" w:rsidP="00524F96">
      <w:pPr>
        <w:pStyle w:val="Prrafodelista"/>
        <w:spacing w:after="0"/>
        <w:rPr>
          <w:rFonts w:ascii="Candara" w:hAnsi="Candara"/>
          <w:sz w:val="20"/>
          <w:szCs w:val="20"/>
        </w:rPr>
      </w:pPr>
    </w:p>
    <w:p w:rsidR="00524F96" w:rsidRDefault="00524F96" w:rsidP="00524F96">
      <w:pPr>
        <w:pStyle w:val="Prrafodelista"/>
        <w:spacing w:after="0"/>
        <w:jc w:val="both"/>
        <w:rPr>
          <w:rFonts w:ascii="Candara" w:hAnsi="Candara"/>
          <w:sz w:val="20"/>
          <w:szCs w:val="20"/>
        </w:rPr>
      </w:pPr>
      <w:r>
        <w:rPr>
          <w:rFonts w:ascii="Candara" w:hAnsi="Candara"/>
          <w:sz w:val="20"/>
          <w:szCs w:val="20"/>
        </w:rPr>
        <w:t>En caso de que las fracciones no tengan el mismo denominador se sustituyen por fracciones equivalentes, respectivamente, que tengan común denominador.</w:t>
      </w:r>
    </w:p>
    <w:p w:rsidR="00524F96" w:rsidRDefault="00524F96" w:rsidP="00524F96">
      <w:pPr>
        <w:pStyle w:val="Prrafodelista"/>
        <w:spacing w:after="0"/>
        <w:jc w:val="both"/>
        <w:rPr>
          <w:rFonts w:ascii="Candara" w:hAnsi="Candara"/>
          <w:sz w:val="20"/>
          <w:szCs w:val="20"/>
        </w:rPr>
      </w:pPr>
    </w:p>
    <w:p w:rsidR="00524F96" w:rsidRDefault="00524F96" w:rsidP="00524F96">
      <w:pPr>
        <w:pStyle w:val="Prrafodelista"/>
        <w:spacing w:after="0"/>
        <w:jc w:val="both"/>
        <w:rPr>
          <w:rFonts w:ascii="Candara" w:eastAsiaTheme="minorEastAsia" w:hAnsi="Candara"/>
          <w:sz w:val="20"/>
          <w:szCs w:val="20"/>
        </w:rPr>
      </w:pPr>
      <m:oMathPara>
        <m:oMath>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4</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3</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9</m:t>
              </m:r>
            </m:num>
            <m:den>
              <m:r>
                <w:rPr>
                  <w:rFonts w:ascii="Cambria Math" w:hAnsi="Cambria Math"/>
                  <w:sz w:val="20"/>
                  <w:szCs w:val="20"/>
                </w:rPr>
                <m:t>12</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4</m:t>
              </m:r>
            </m:num>
            <m:den>
              <m:r>
                <w:rPr>
                  <w:rFonts w:ascii="Cambria Math" w:hAnsi="Cambria Math"/>
                  <w:sz w:val="20"/>
                  <w:szCs w:val="20"/>
                </w:rPr>
                <m:t>12</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13</m:t>
              </m:r>
            </m:num>
            <m:den>
              <m:r>
                <w:rPr>
                  <w:rFonts w:ascii="Cambria Math" w:hAnsi="Cambria Math"/>
                  <w:sz w:val="20"/>
                  <w:szCs w:val="20"/>
                </w:rPr>
                <m:t>12</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5</m:t>
              </m:r>
            </m:num>
            <m:den>
              <m:r>
                <w:rPr>
                  <w:rFonts w:ascii="Cambria Math" w:hAnsi="Cambria Math"/>
                  <w:sz w:val="20"/>
                  <w:szCs w:val="20"/>
                </w:rPr>
                <m:t>9</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10</m:t>
              </m:r>
            </m:num>
            <m:den>
              <m:r>
                <w:rPr>
                  <w:rFonts w:ascii="Cambria Math" w:hAnsi="Cambria Math"/>
                  <w:sz w:val="20"/>
                  <w:szCs w:val="20"/>
                </w:rPr>
                <m:t>18</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9</m:t>
              </m:r>
            </m:num>
            <m:den>
              <m:r>
                <w:rPr>
                  <w:rFonts w:ascii="Cambria Math" w:hAnsi="Cambria Math"/>
                  <w:sz w:val="20"/>
                  <w:szCs w:val="20"/>
                </w:rPr>
                <m:t>18</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18</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5</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4</m:t>
              </m:r>
            </m:num>
            <m:den>
              <m:r>
                <w:rPr>
                  <w:rFonts w:ascii="Cambria Math" w:hAnsi="Cambria Math"/>
                  <w:sz w:val="20"/>
                  <w:szCs w:val="20"/>
                </w:rPr>
                <m:t>3</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9</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9</m:t>
              </m:r>
            </m:num>
            <m:den>
              <m:r>
                <w:rPr>
                  <w:rFonts w:ascii="Cambria Math" w:hAnsi="Cambria Math"/>
                  <w:sz w:val="20"/>
                  <w:szCs w:val="20"/>
                </w:rPr>
                <m:t>45</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60</m:t>
              </m:r>
            </m:num>
            <m:den>
              <m:r>
                <w:rPr>
                  <w:rFonts w:ascii="Cambria Math" w:hAnsi="Cambria Math"/>
                  <w:sz w:val="20"/>
                  <w:szCs w:val="20"/>
                </w:rPr>
                <m:t>45</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10</m:t>
              </m:r>
            </m:num>
            <m:den>
              <m:r>
                <w:rPr>
                  <w:rFonts w:ascii="Cambria Math" w:hAnsi="Cambria Math"/>
                  <w:sz w:val="20"/>
                  <w:szCs w:val="20"/>
                </w:rPr>
                <m:t>45</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-41</m:t>
              </m:r>
            </m:num>
            <m:den>
              <m:r>
                <w:rPr>
                  <w:rFonts w:ascii="Cambria Math" w:hAnsi="Cambria Math"/>
                  <w:sz w:val="20"/>
                  <w:szCs w:val="20"/>
                </w:rPr>
                <m:t>45</m:t>
              </m:r>
            </m:den>
          </m:f>
        </m:oMath>
      </m:oMathPara>
    </w:p>
    <w:p w:rsidR="00524F96" w:rsidRDefault="00524F96" w:rsidP="00524F96">
      <w:pPr>
        <w:pStyle w:val="Prrafodelista"/>
        <w:spacing w:after="0"/>
        <w:jc w:val="both"/>
        <w:rPr>
          <w:rFonts w:ascii="Candara" w:eastAsiaTheme="minorEastAsia" w:hAnsi="Candara"/>
          <w:sz w:val="20"/>
          <w:szCs w:val="20"/>
        </w:rPr>
      </w:pPr>
    </w:p>
    <w:p w:rsidR="00524F96" w:rsidRPr="001F765B" w:rsidRDefault="00524F96" w:rsidP="00524F96">
      <w:pPr>
        <w:pStyle w:val="Prrafodelista"/>
        <w:numPr>
          <w:ilvl w:val="0"/>
          <w:numId w:val="4"/>
        </w:numPr>
        <w:spacing w:after="0"/>
        <w:rPr>
          <w:rFonts w:ascii="Candara" w:hAnsi="Candara"/>
          <w:sz w:val="20"/>
          <w:szCs w:val="20"/>
        </w:rPr>
      </w:pPr>
      <w:r>
        <w:rPr>
          <w:rFonts w:ascii="Candara" w:hAnsi="Candara"/>
          <w:b/>
          <w:sz w:val="20"/>
          <w:szCs w:val="20"/>
        </w:rPr>
        <w:t>Realiza las operaciones que se indican en cada problema anotando en el paréntesis la letra que corresponda a la respuesta correcta:</w:t>
      </w:r>
    </w:p>
    <w:p w:rsidR="00524F96" w:rsidRDefault="00524F96" w:rsidP="00524F96">
      <w:pPr>
        <w:pStyle w:val="Prrafodelista"/>
        <w:spacing w:after="0"/>
        <w:rPr>
          <w:rFonts w:ascii="Candara" w:hAnsi="Candara"/>
          <w:sz w:val="20"/>
          <w:szCs w:val="20"/>
        </w:rPr>
      </w:pPr>
    </w:p>
    <w:tbl>
      <w:tblPr>
        <w:tblStyle w:val="Tablaconcuadrcula"/>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4"/>
        <w:gridCol w:w="385"/>
        <w:gridCol w:w="11"/>
        <w:gridCol w:w="13"/>
        <w:gridCol w:w="10"/>
        <w:gridCol w:w="419"/>
        <w:gridCol w:w="9"/>
        <w:gridCol w:w="16"/>
        <w:gridCol w:w="398"/>
        <w:gridCol w:w="438"/>
        <w:gridCol w:w="19"/>
        <w:gridCol w:w="17"/>
        <w:gridCol w:w="383"/>
        <w:gridCol w:w="7"/>
        <w:gridCol w:w="57"/>
        <w:gridCol w:w="357"/>
        <w:gridCol w:w="638"/>
        <w:gridCol w:w="862"/>
        <w:gridCol w:w="385"/>
        <w:gridCol w:w="34"/>
        <w:gridCol w:w="406"/>
        <w:gridCol w:w="14"/>
        <w:gridCol w:w="46"/>
        <w:gridCol w:w="338"/>
        <w:gridCol w:w="36"/>
        <w:gridCol w:w="39"/>
        <w:gridCol w:w="329"/>
        <w:gridCol w:w="52"/>
        <w:gridCol w:w="57"/>
        <w:gridCol w:w="348"/>
        <w:gridCol w:w="15"/>
        <w:gridCol w:w="21"/>
        <w:gridCol w:w="405"/>
        <w:gridCol w:w="12"/>
      </w:tblGrid>
      <w:tr w:rsidR="00524F96" w:rsidTr="002240FF">
        <w:trPr>
          <w:trHeight w:val="454"/>
          <w:jc w:val="center"/>
        </w:trPr>
        <w:tc>
          <w:tcPr>
            <w:tcW w:w="794" w:type="dxa"/>
            <w:vAlign w:val="center"/>
          </w:tcPr>
          <w:p w:rsidR="00524F96" w:rsidRDefault="00524F96" w:rsidP="002240FF">
            <w:pPr>
              <w:pStyle w:val="Prrafodelista"/>
              <w:ind w:left="0"/>
              <w:rPr>
                <w:rFonts w:ascii="Candara" w:hAnsi="Candara"/>
                <w:sz w:val="20"/>
                <w:szCs w:val="20"/>
              </w:rPr>
            </w:pPr>
            <w:r>
              <w:rPr>
                <w:rFonts w:ascii="Candara" w:hAnsi="Candara"/>
                <w:sz w:val="20"/>
                <w:szCs w:val="20"/>
              </w:rPr>
              <w:lastRenderedPageBreak/>
              <w:t>(       )</w:t>
            </w:r>
          </w:p>
        </w:tc>
        <w:tc>
          <w:tcPr>
            <w:tcW w:w="2539" w:type="dxa"/>
            <w:gridSpan w:val="15"/>
            <w:vAlign w:val="center"/>
          </w:tcPr>
          <w:p w:rsidR="00524F96" w:rsidRDefault="00524F96" w:rsidP="002240FF">
            <w:pPr>
              <w:pStyle w:val="Prrafodelista"/>
              <w:ind w:left="0"/>
              <w:jc w:val="center"/>
              <w:rPr>
                <w:rFonts w:ascii="Candara" w:hAnsi="Candara"/>
                <w:sz w:val="20"/>
                <w:szCs w:val="20"/>
              </w:rPr>
            </w:pPr>
            <m:oMathPara>
              <m:oMathParaPr>
                <m:jc m:val="left"/>
              </m:oMathParaPr>
              <m:oMath>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5</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5</m:t>
                    </m:r>
                  </m:den>
                </m:f>
                <m:r>
                  <w:rPr>
                    <w:rFonts w:ascii="Cambria Math" w:hAnsi="Cambria Math"/>
                    <w:sz w:val="20"/>
                    <w:szCs w:val="20"/>
                  </w:rPr>
                  <m:t>=</m:t>
                </m:r>
              </m:oMath>
            </m:oMathPara>
          </w:p>
        </w:tc>
        <w:tc>
          <w:tcPr>
            <w:tcW w:w="638" w:type="dxa"/>
            <w:vAlign w:val="center"/>
          </w:tcPr>
          <w:p w:rsidR="00524F96" w:rsidRDefault="00524F96" w:rsidP="002240FF">
            <w:pPr>
              <w:pStyle w:val="Prrafodelista"/>
              <w:ind w:left="0"/>
              <w:jc w:val="center"/>
              <w:rPr>
                <w:rFonts w:ascii="Candara" w:hAnsi="Candara"/>
                <w:sz w:val="20"/>
                <w:szCs w:val="20"/>
              </w:rPr>
            </w:pPr>
          </w:p>
        </w:tc>
        <w:tc>
          <w:tcPr>
            <w:tcW w:w="862" w:type="dxa"/>
            <w:vAlign w:val="center"/>
          </w:tcPr>
          <w:p w:rsidR="00524F96" w:rsidRDefault="00524F96" w:rsidP="002240FF">
            <w:pPr>
              <w:pStyle w:val="Prrafodelista"/>
              <w:ind w:left="0"/>
              <w:jc w:val="center"/>
              <w:rPr>
                <w:rFonts w:ascii="Candara" w:hAnsi="Candara"/>
                <w:sz w:val="20"/>
                <w:szCs w:val="20"/>
              </w:rPr>
            </w:pPr>
            <w:r>
              <w:rPr>
                <w:rFonts w:ascii="Candara" w:hAnsi="Candara"/>
                <w:sz w:val="20"/>
                <w:szCs w:val="20"/>
              </w:rPr>
              <w:t>(       )</w:t>
            </w:r>
          </w:p>
        </w:tc>
        <w:tc>
          <w:tcPr>
            <w:tcW w:w="2523" w:type="dxa"/>
            <w:gridSpan w:val="16"/>
            <w:vAlign w:val="center"/>
          </w:tcPr>
          <w:p w:rsidR="00524F96" w:rsidRDefault="00524F96" w:rsidP="002240FF">
            <w:pPr>
              <w:pStyle w:val="Prrafodelista"/>
              <w:ind w:left="0"/>
              <w:jc w:val="center"/>
              <w:rPr>
                <w:rFonts w:ascii="Candara" w:hAnsi="Candara"/>
                <w:sz w:val="20"/>
                <w:szCs w:val="20"/>
              </w:rPr>
            </w:pPr>
            <m:oMathPara>
              <m:oMathParaPr>
                <m:jc m:val="left"/>
              </m:oMathParaPr>
              <m:oMath>
                <m:f>
                  <m:fPr>
                    <m:ctrlPr>
                      <w:rPr>
                        <w:rFonts w:ascii="Cambria Math" w:hAnsi="Cambria Math"/>
                        <w:i/>
                        <w:sz w:val="20"/>
                        <w:szCs w:val="20"/>
                      </w:rPr>
                    </m:ctrlPr>
                  </m:fPr>
                  <m:num>
                    <m:r>
                      <w:rPr>
                        <w:rFonts w:ascii="Cambria Math" w:hAnsi="Cambria Math"/>
                        <w:sz w:val="20"/>
                        <w:szCs w:val="20"/>
                      </w:rPr>
                      <m:t>4</m:t>
                    </m:r>
                  </m:num>
                  <m:den>
                    <m:r>
                      <w:rPr>
                        <w:rFonts w:ascii="Cambria Math" w:hAnsi="Cambria Math"/>
                        <w:sz w:val="20"/>
                        <w:szCs w:val="20"/>
                      </w:rPr>
                      <m:t>5</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5</m:t>
                    </m:r>
                  </m:den>
                </m:f>
                <m:r>
                  <w:rPr>
                    <w:rFonts w:ascii="Cambria Math" w:hAnsi="Cambria Math"/>
                    <w:sz w:val="20"/>
                    <w:szCs w:val="20"/>
                  </w:rPr>
                  <m:t>=</m:t>
                </m:r>
              </m:oMath>
            </m:oMathPara>
          </w:p>
        </w:tc>
      </w:tr>
      <w:tr w:rsidR="00524F96" w:rsidTr="002240FF">
        <w:trPr>
          <w:trHeight w:val="139"/>
          <w:jc w:val="center"/>
        </w:trPr>
        <w:tc>
          <w:tcPr>
            <w:tcW w:w="794" w:type="dxa"/>
            <w:vAlign w:val="center"/>
          </w:tcPr>
          <w:p w:rsidR="00524F96" w:rsidRPr="0006445F" w:rsidRDefault="00524F96" w:rsidP="002240FF">
            <w:pPr>
              <w:pStyle w:val="Prrafodelista"/>
              <w:ind w:left="0"/>
              <w:rPr>
                <w:rFonts w:ascii="Candara" w:hAnsi="Candara"/>
                <w:sz w:val="6"/>
                <w:szCs w:val="6"/>
              </w:rPr>
            </w:pPr>
          </w:p>
        </w:tc>
        <w:tc>
          <w:tcPr>
            <w:tcW w:w="385" w:type="dxa"/>
            <w:vAlign w:val="center"/>
          </w:tcPr>
          <w:p w:rsidR="00524F96" w:rsidRPr="0006445F" w:rsidRDefault="00524F96" w:rsidP="002240FF">
            <w:pPr>
              <w:pStyle w:val="Prrafodelista"/>
              <w:ind w:left="0"/>
              <w:rPr>
                <w:rFonts w:ascii="Candara" w:hAnsi="Candara"/>
                <w:sz w:val="6"/>
                <w:szCs w:val="6"/>
              </w:rPr>
            </w:pPr>
          </w:p>
        </w:tc>
        <w:tc>
          <w:tcPr>
            <w:tcW w:w="478" w:type="dxa"/>
            <w:gridSpan w:val="6"/>
            <w:vAlign w:val="center"/>
          </w:tcPr>
          <w:p w:rsidR="00524F96" w:rsidRPr="0006445F" w:rsidRDefault="00524F96" w:rsidP="002240FF">
            <w:pPr>
              <w:pStyle w:val="Prrafodelista"/>
              <w:ind w:left="0"/>
              <w:rPr>
                <w:rFonts w:ascii="Candara" w:eastAsia="Calibri" w:hAnsi="Candara" w:cs="Times New Roman"/>
                <w:sz w:val="6"/>
                <w:szCs w:val="6"/>
              </w:rPr>
            </w:pPr>
          </w:p>
        </w:tc>
        <w:tc>
          <w:tcPr>
            <w:tcW w:w="398" w:type="dxa"/>
            <w:vAlign w:val="center"/>
          </w:tcPr>
          <w:p w:rsidR="00524F96" w:rsidRPr="0006445F" w:rsidRDefault="00524F96" w:rsidP="002240FF">
            <w:pPr>
              <w:pStyle w:val="Prrafodelista"/>
              <w:ind w:left="0"/>
              <w:rPr>
                <w:rFonts w:ascii="Candara" w:hAnsi="Candara"/>
                <w:sz w:val="6"/>
                <w:szCs w:val="6"/>
              </w:rPr>
            </w:pPr>
          </w:p>
        </w:tc>
        <w:tc>
          <w:tcPr>
            <w:tcW w:w="474" w:type="dxa"/>
            <w:gridSpan w:val="3"/>
            <w:vAlign w:val="center"/>
          </w:tcPr>
          <w:p w:rsidR="00524F96" w:rsidRPr="0006445F" w:rsidRDefault="00524F96" w:rsidP="002240FF">
            <w:pPr>
              <w:pStyle w:val="Prrafodelista"/>
              <w:ind w:left="0"/>
              <w:jc w:val="center"/>
              <w:rPr>
                <w:rFonts w:ascii="Candara" w:eastAsia="Calibri" w:hAnsi="Candara" w:cs="Times New Roman"/>
                <w:sz w:val="6"/>
                <w:szCs w:val="6"/>
              </w:rPr>
            </w:pPr>
          </w:p>
        </w:tc>
        <w:tc>
          <w:tcPr>
            <w:tcW w:w="447" w:type="dxa"/>
            <w:gridSpan w:val="3"/>
            <w:vAlign w:val="center"/>
          </w:tcPr>
          <w:p w:rsidR="00524F96" w:rsidRPr="0006445F" w:rsidRDefault="00524F96" w:rsidP="002240FF">
            <w:pPr>
              <w:pStyle w:val="Prrafodelista"/>
              <w:ind w:left="0"/>
              <w:jc w:val="center"/>
              <w:rPr>
                <w:rFonts w:ascii="Candara" w:hAnsi="Candara"/>
                <w:sz w:val="6"/>
                <w:szCs w:val="6"/>
              </w:rPr>
            </w:pPr>
          </w:p>
        </w:tc>
        <w:tc>
          <w:tcPr>
            <w:tcW w:w="357" w:type="dxa"/>
            <w:vAlign w:val="center"/>
          </w:tcPr>
          <w:p w:rsidR="00524F96" w:rsidRPr="0006445F" w:rsidRDefault="00524F96" w:rsidP="002240FF">
            <w:pPr>
              <w:pStyle w:val="Prrafodelista"/>
              <w:ind w:left="0"/>
              <w:jc w:val="center"/>
              <w:rPr>
                <w:rFonts w:ascii="Candara" w:eastAsia="Calibri" w:hAnsi="Candara" w:cs="Times New Roman"/>
                <w:sz w:val="6"/>
                <w:szCs w:val="6"/>
              </w:rPr>
            </w:pPr>
          </w:p>
        </w:tc>
        <w:tc>
          <w:tcPr>
            <w:tcW w:w="638" w:type="dxa"/>
            <w:vAlign w:val="center"/>
          </w:tcPr>
          <w:p w:rsidR="00524F96" w:rsidRPr="0006445F" w:rsidRDefault="00524F96" w:rsidP="002240FF">
            <w:pPr>
              <w:pStyle w:val="Prrafodelista"/>
              <w:ind w:left="0"/>
              <w:jc w:val="center"/>
              <w:rPr>
                <w:rFonts w:ascii="Candara" w:hAnsi="Candara"/>
                <w:sz w:val="6"/>
                <w:szCs w:val="6"/>
              </w:rPr>
            </w:pPr>
          </w:p>
        </w:tc>
        <w:tc>
          <w:tcPr>
            <w:tcW w:w="862" w:type="dxa"/>
            <w:vAlign w:val="center"/>
          </w:tcPr>
          <w:p w:rsidR="00524F96" w:rsidRPr="0006445F" w:rsidRDefault="00524F96" w:rsidP="002240FF">
            <w:pPr>
              <w:pStyle w:val="Prrafodelista"/>
              <w:ind w:left="0"/>
              <w:jc w:val="center"/>
              <w:rPr>
                <w:rFonts w:ascii="Candara" w:hAnsi="Candara"/>
                <w:sz w:val="6"/>
                <w:szCs w:val="6"/>
              </w:rPr>
            </w:pPr>
          </w:p>
        </w:tc>
        <w:tc>
          <w:tcPr>
            <w:tcW w:w="825" w:type="dxa"/>
            <w:gridSpan w:val="3"/>
            <w:vAlign w:val="center"/>
          </w:tcPr>
          <w:p w:rsidR="00524F96" w:rsidRPr="0006445F" w:rsidRDefault="00524F96" w:rsidP="002240FF">
            <w:pPr>
              <w:pStyle w:val="Prrafodelista"/>
              <w:ind w:left="0"/>
              <w:jc w:val="center"/>
              <w:rPr>
                <w:rFonts w:ascii="Candara" w:hAnsi="Candara"/>
                <w:sz w:val="6"/>
                <w:szCs w:val="6"/>
              </w:rPr>
            </w:pPr>
          </w:p>
        </w:tc>
        <w:tc>
          <w:tcPr>
            <w:tcW w:w="802" w:type="dxa"/>
            <w:gridSpan w:val="6"/>
            <w:vAlign w:val="center"/>
          </w:tcPr>
          <w:p w:rsidR="00524F96" w:rsidRPr="0006445F" w:rsidRDefault="00524F96" w:rsidP="002240FF">
            <w:pPr>
              <w:pStyle w:val="Prrafodelista"/>
              <w:ind w:left="0"/>
              <w:jc w:val="center"/>
              <w:rPr>
                <w:rFonts w:ascii="Candara" w:hAnsi="Candara"/>
                <w:sz w:val="6"/>
                <w:szCs w:val="6"/>
              </w:rPr>
            </w:pPr>
          </w:p>
        </w:tc>
        <w:tc>
          <w:tcPr>
            <w:tcW w:w="896" w:type="dxa"/>
            <w:gridSpan w:val="7"/>
            <w:vAlign w:val="center"/>
          </w:tcPr>
          <w:p w:rsidR="00524F96" w:rsidRPr="0006445F" w:rsidRDefault="00524F96" w:rsidP="002240FF">
            <w:pPr>
              <w:pStyle w:val="Prrafodelista"/>
              <w:ind w:left="0"/>
              <w:jc w:val="center"/>
              <w:rPr>
                <w:rFonts w:ascii="Candara" w:hAnsi="Candara"/>
                <w:sz w:val="6"/>
                <w:szCs w:val="6"/>
              </w:rPr>
            </w:pPr>
          </w:p>
        </w:tc>
      </w:tr>
      <w:tr w:rsidR="00524F96" w:rsidTr="002240FF">
        <w:trPr>
          <w:gridAfter w:val="1"/>
          <w:wAfter w:w="12" w:type="dxa"/>
          <w:jc w:val="center"/>
        </w:trPr>
        <w:tc>
          <w:tcPr>
            <w:tcW w:w="794" w:type="dxa"/>
            <w:vAlign w:val="center"/>
          </w:tcPr>
          <w:p w:rsidR="00524F96" w:rsidRDefault="00524F96" w:rsidP="002240FF">
            <w:pPr>
              <w:pStyle w:val="Prrafodelista"/>
              <w:ind w:left="0"/>
              <w:rPr>
                <w:rFonts w:ascii="Candara" w:hAnsi="Candara"/>
                <w:sz w:val="20"/>
                <w:szCs w:val="20"/>
              </w:rPr>
            </w:pPr>
          </w:p>
        </w:tc>
        <w:tc>
          <w:tcPr>
            <w:tcW w:w="385" w:type="dxa"/>
            <w:vAlign w:val="center"/>
          </w:tcPr>
          <w:p w:rsidR="00524F96" w:rsidRDefault="00524F96" w:rsidP="002240FF">
            <w:pPr>
              <w:pStyle w:val="Prrafodelista"/>
              <w:ind w:left="0"/>
              <w:rPr>
                <w:rFonts w:ascii="Candara" w:hAnsi="Candara"/>
                <w:sz w:val="20"/>
                <w:szCs w:val="20"/>
              </w:rPr>
            </w:pPr>
            <w:r>
              <w:rPr>
                <w:rFonts w:ascii="Candara" w:hAnsi="Candara"/>
                <w:sz w:val="20"/>
                <w:szCs w:val="20"/>
              </w:rPr>
              <w:t>a)</w:t>
            </w:r>
          </w:p>
        </w:tc>
        <w:tc>
          <w:tcPr>
            <w:tcW w:w="478" w:type="dxa"/>
            <w:gridSpan w:val="6"/>
            <w:vAlign w:val="center"/>
          </w:tcPr>
          <w:p w:rsidR="00524F96" w:rsidRDefault="00524F96" w:rsidP="002240FF">
            <w:pPr>
              <w:pStyle w:val="Prrafodelista"/>
              <w:ind w:left="0"/>
              <w:rPr>
                <w:rFonts w:ascii="Candara" w:hAnsi="Candara"/>
                <w:sz w:val="20"/>
                <w:szCs w:val="20"/>
              </w:rPr>
            </w:pPr>
            <m:oMathPara>
              <m:oMath>
                <m:f>
                  <m:fPr>
                    <m:ctrlPr>
                      <w:rPr>
                        <w:rFonts w:ascii="Cambria Math" w:hAnsi="Cambria Math"/>
                        <w:i/>
                        <w:sz w:val="20"/>
                        <w:szCs w:val="20"/>
                      </w:rPr>
                    </m:ctrlPr>
                  </m:fPr>
                  <m:num>
                    <m:r>
                      <w:rPr>
                        <w:rFonts w:ascii="Cambria Math" w:hAnsi="Cambria Math"/>
                        <w:sz w:val="20"/>
                        <w:szCs w:val="20"/>
                      </w:rPr>
                      <m:t>4</m:t>
                    </m:r>
                  </m:num>
                  <m:den>
                    <m:r>
                      <w:rPr>
                        <w:rFonts w:ascii="Cambria Math" w:hAnsi="Cambria Math"/>
                        <w:sz w:val="20"/>
                        <w:szCs w:val="20"/>
                      </w:rPr>
                      <m:t>10</m:t>
                    </m:r>
                  </m:den>
                </m:f>
              </m:oMath>
            </m:oMathPara>
          </w:p>
        </w:tc>
        <w:tc>
          <w:tcPr>
            <w:tcW w:w="398" w:type="dxa"/>
            <w:vAlign w:val="center"/>
          </w:tcPr>
          <w:p w:rsidR="00524F96" w:rsidRDefault="00524F96" w:rsidP="002240FF">
            <w:pPr>
              <w:pStyle w:val="Prrafodelista"/>
              <w:ind w:left="0"/>
              <w:rPr>
                <w:rFonts w:ascii="Candara" w:hAnsi="Candara"/>
                <w:sz w:val="20"/>
                <w:szCs w:val="20"/>
              </w:rPr>
            </w:pPr>
            <w:r>
              <w:rPr>
                <w:rFonts w:ascii="Candara" w:hAnsi="Candara"/>
                <w:sz w:val="20"/>
                <w:szCs w:val="20"/>
              </w:rPr>
              <w:t>b)</w:t>
            </w:r>
          </w:p>
        </w:tc>
        <w:tc>
          <w:tcPr>
            <w:tcW w:w="474" w:type="dxa"/>
            <w:gridSpan w:val="3"/>
            <w:vAlign w:val="center"/>
          </w:tcPr>
          <w:p w:rsidR="00524F96" w:rsidRDefault="00524F96" w:rsidP="002240FF">
            <w:pPr>
              <w:pStyle w:val="Prrafodelista"/>
              <w:ind w:left="0"/>
              <w:jc w:val="center"/>
              <w:rPr>
                <w:rFonts w:ascii="Candara" w:hAnsi="Candara"/>
                <w:sz w:val="20"/>
                <w:szCs w:val="20"/>
              </w:rPr>
            </w:pPr>
            <m:oMathPara>
              <m:oMath>
                <m:f>
                  <m:fPr>
                    <m:ctrlPr>
                      <w:rPr>
                        <w:rFonts w:ascii="Cambria Math" w:hAnsi="Cambria Math"/>
                        <w:i/>
                        <w:sz w:val="20"/>
                        <w:szCs w:val="20"/>
                      </w:rPr>
                    </m:ctrlPr>
                  </m:fPr>
                  <m:num>
                    <m:r>
                      <w:rPr>
                        <w:rFonts w:ascii="Cambria Math" w:hAnsi="Cambria Math"/>
                        <w:sz w:val="20"/>
                        <w:szCs w:val="20"/>
                      </w:rPr>
                      <m:t>4</m:t>
                    </m:r>
                  </m:num>
                  <m:den>
                    <m:r>
                      <w:rPr>
                        <w:rFonts w:ascii="Cambria Math" w:hAnsi="Cambria Math"/>
                        <w:sz w:val="20"/>
                        <w:szCs w:val="20"/>
                      </w:rPr>
                      <m:t>5</m:t>
                    </m:r>
                  </m:den>
                </m:f>
              </m:oMath>
            </m:oMathPara>
          </w:p>
        </w:tc>
        <w:tc>
          <w:tcPr>
            <w:tcW w:w="447" w:type="dxa"/>
            <w:gridSpan w:val="3"/>
            <w:vAlign w:val="center"/>
          </w:tcPr>
          <w:p w:rsidR="00524F96" w:rsidRDefault="00524F96" w:rsidP="002240FF">
            <w:pPr>
              <w:pStyle w:val="Prrafodelista"/>
              <w:ind w:left="0"/>
              <w:jc w:val="center"/>
              <w:rPr>
                <w:rFonts w:ascii="Candara" w:hAnsi="Candara"/>
                <w:sz w:val="20"/>
                <w:szCs w:val="20"/>
              </w:rPr>
            </w:pPr>
            <w:r>
              <w:rPr>
                <w:rFonts w:ascii="Candara" w:hAnsi="Candara"/>
                <w:sz w:val="20"/>
                <w:szCs w:val="20"/>
              </w:rPr>
              <w:t>c)</w:t>
            </w:r>
          </w:p>
        </w:tc>
        <w:tc>
          <w:tcPr>
            <w:tcW w:w="357" w:type="dxa"/>
            <w:vAlign w:val="center"/>
          </w:tcPr>
          <w:p w:rsidR="00524F96" w:rsidRDefault="00524F96" w:rsidP="002240FF">
            <w:pPr>
              <w:pStyle w:val="Prrafodelista"/>
              <w:ind w:left="0"/>
              <w:jc w:val="center"/>
              <w:rPr>
                <w:rFonts w:ascii="Candara" w:hAnsi="Candara"/>
                <w:sz w:val="20"/>
                <w:szCs w:val="20"/>
              </w:rPr>
            </w:pPr>
            <m:oMathPara>
              <m:oMath>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5</m:t>
                    </m:r>
                  </m:den>
                </m:f>
              </m:oMath>
            </m:oMathPara>
          </w:p>
        </w:tc>
        <w:tc>
          <w:tcPr>
            <w:tcW w:w="638" w:type="dxa"/>
            <w:vAlign w:val="center"/>
          </w:tcPr>
          <w:p w:rsidR="00524F96" w:rsidRDefault="00524F96" w:rsidP="002240FF">
            <w:pPr>
              <w:pStyle w:val="Prrafodelista"/>
              <w:ind w:left="0"/>
              <w:jc w:val="center"/>
              <w:rPr>
                <w:rFonts w:ascii="Candara" w:hAnsi="Candara"/>
                <w:sz w:val="20"/>
                <w:szCs w:val="20"/>
              </w:rPr>
            </w:pPr>
          </w:p>
        </w:tc>
        <w:tc>
          <w:tcPr>
            <w:tcW w:w="862" w:type="dxa"/>
            <w:vAlign w:val="center"/>
          </w:tcPr>
          <w:p w:rsidR="00524F96" w:rsidRDefault="00524F96" w:rsidP="002240FF">
            <w:pPr>
              <w:pStyle w:val="Prrafodelista"/>
              <w:ind w:left="0"/>
              <w:jc w:val="center"/>
              <w:rPr>
                <w:rFonts w:ascii="Candara" w:hAnsi="Candara"/>
                <w:sz w:val="20"/>
                <w:szCs w:val="20"/>
              </w:rPr>
            </w:pPr>
          </w:p>
        </w:tc>
        <w:tc>
          <w:tcPr>
            <w:tcW w:w="385" w:type="dxa"/>
            <w:vAlign w:val="center"/>
          </w:tcPr>
          <w:p w:rsidR="00524F96" w:rsidRDefault="00524F96" w:rsidP="002240FF">
            <w:pPr>
              <w:pStyle w:val="Prrafodelista"/>
              <w:ind w:left="0"/>
              <w:jc w:val="center"/>
              <w:rPr>
                <w:rFonts w:ascii="Candara" w:hAnsi="Candara"/>
                <w:sz w:val="20"/>
                <w:szCs w:val="20"/>
              </w:rPr>
            </w:pPr>
            <w:r>
              <w:rPr>
                <w:rFonts w:ascii="Candara" w:hAnsi="Candara"/>
                <w:sz w:val="20"/>
                <w:szCs w:val="20"/>
              </w:rPr>
              <w:t>a)</w:t>
            </w:r>
          </w:p>
        </w:tc>
        <w:tc>
          <w:tcPr>
            <w:tcW w:w="500" w:type="dxa"/>
            <w:gridSpan w:val="4"/>
            <w:vAlign w:val="center"/>
          </w:tcPr>
          <w:p w:rsidR="00524F96" w:rsidRDefault="00524F96" w:rsidP="002240FF">
            <w:pPr>
              <w:pStyle w:val="Prrafodelista"/>
              <w:ind w:left="0"/>
              <w:jc w:val="center"/>
              <w:rPr>
                <w:rFonts w:ascii="Candara" w:hAnsi="Candara"/>
                <w:sz w:val="20"/>
                <w:szCs w:val="20"/>
              </w:rPr>
            </w:pPr>
            <m:oMathPara>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5</m:t>
                    </m:r>
                  </m:den>
                </m:f>
              </m:oMath>
            </m:oMathPara>
          </w:p>
        </w:tc>
        <w:tc>
          <w:tcPr>
            <w:tcW w:w="413" w:type="dxa"/>
            <w:gridSpan w:val="3"/>
            <w:vAlign w:val="center"/>
          </w:tcPr>
          <w:p w:rsidR="00524F96" w:rsidRDefault="00524F96" w:rsidP="002240FF">
            <w:pPr>
              <w:pStyle w:val="Prrafodelista"/>
              <w:ind w:left="0"/>
              <w:jc w:val="center"/>
              <w:rPr>
                <w:rFonts w:ascii="Candara" w:hAnsi="Candara"/>
                <w:sz w:val="20"/>
                <w:szCs w:val="20"/>
              </w:rPr>
            </w:pPr>
            <w:r>
              <w:rPr>
                <w:rFonts w:ascii="Candara" w:hAnsi="Candara"/>
                <w:sz w:val="20"/>
                <w:szCs w:val="20"/>
              </w:rPr>
              <w:t>b)</w:t>
            </w:r>
          </w:p>
        </w:tc>
        <w:tc>
          <w:tcPr>
            <w:tcW w:w="438" w:type="dxa"/>
            <w:gridSpan w:val="3"/>
            <w:vAlign w:val="center"/>
          </w:tcPr>
          <w:p w:rsidR="00524F96" w:rsidRDefault="00524F96" w:rsidP="002240FF">
            <w:pPr>
              <w:pStyle w:val="Prrafodelista"/>
              <w:ind w:left="0"/>
              <w:jc w:val="center"/>
              <w:rPr>
                <w:rFonts w:ascii="Candara" w:hAnsi="Candara"/>
                <w:sz w:val="20"/>
                <w:szCs w:val="20"/>
              </w:rPr>
            </w:pPr>
            <m:oMathPara>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10</m:t>
                    </m:r>
                  </m:den>
                </m:f>
              </m:oMath>
            </m:oMathPara>
          </w:p>
        </w:tc>
        <w:tc>
          <w:tcPr>
            <w:tcW w:w="383" w:type="dxa"/>
            <w:gridSpan w:val="3"/>
            <w:vAlign w:val="center"/>
          </w:tcPr>
          <w:p w:rsidR="00524F96" w:rsidRDefault="00524F96" w:rsidP="002240FF">
            <w:pPr>
              <w:pStyle w:val="Prrafodelista"/>
              <w:ind w:left="0"/>
              <w:jc w:val="center"/>
              <w:rPr>
                <w:rFonts w:ascii="Candara" w:hAnsi="Candara"/>
                <w:sz w:val="20"/>
                <w:szCs w:val="20"/>
              </w:rPr>
            </w:pPr>
            <w:r>
              <w:rPr>
                <w:rFonts w:ascii="Candara" w:hAnsi="Candara"/>
                <w:sz w:val="20"/>
                <w:szCs w:val="20"/>
              </w:rPr>
              <w:t>c)</w:t>
            </w:r>
          </w:p>
        </w:tc>
        <w:tc>
          <w:tcPr>
            <w:tcW w:w="392" w:type="dxa"/>
            <w:vAlign w:val="center"/>
          </w:tcPr>
          <w:p w:rsidR="00524F96" w:rsidRDefault="00524F96" w:rsidP="002240FF">
            <w:pPr>
              <w:pStyle w:val="Prrafodelista"/>
              <w:ind w:left="0"/>
              <w:jc w:val="center"/>
              <w:rPr>
                <w:rFonts w:ascii="Candara" w:hAnsi="Candara"/>
                <w:sz w:val="20"/>
                <w:szCs w:val="20"/>
              </w:rPr>
            </w:pPr>
            <m:oMathPara>
              <m:oMath>
                <m:f>
                  <m:fPr>
                    <m:ctrlPr>
                      <w:rPr>
                        <w:rFonts w:ascii="Cambria Math" w:hAnsi="Cambria Math"/>
                        <w:i/>
                        <w:sz w:val="20"/>
                        <w:szCs w:val="20"/>
                      </w:rPr>
                    </m:ctrlPr>
                  </m:fPr>
                  <m:num>
                    <m:r>
                      <w:rPr>
                        <w:rFonts w:ascii="Cambria Math" w:hAnsi="Cambria Math"/>
                        <w:sz w:val="20"/>
                        <w:szCs w:val="20"/>
                      </w:rPr>
                      <m:t>7</m:t>
                    </m:r>
                  </m:num>
                  <m:den>
                    <m:r>
                      <w:rPr>
                        <w:rFonts w:ascii="Cambria Math" w:hAnsi="Cambria Math"/>
                        <w:sz w:val="20"/>
                        <w:szCs w:val="20"/>
                      </w:rPr>
                      <m:t>5</m:t>
                    </m:r>
                  </m:den>
                </m:f>
              </m:oMath>
            </m:oMathPara>
          </w:p>
        </w:tc>
      </w:tr>
      <w:tr w:rsidR="00524F96" w:rsidTr="002240FF">
        <w:trPr>
          <w:jc w:val="center"/>
        </w:trPr>
        <w:tc>
          <w:tcPr>
            <w:tcW w:w="794" w:type="dxa"/>
            <w:vAlign w:val="center"/>
          </w:tcPr>
          <w:p w:rsidR="00524F96" w:rsidRDefault="00524F96" w:rsidP="002240FF">
            <w:pPr>
              <w:pStyle w:val="Prrafodelista"/>
              <w:ind w:left="0"/>
              <w:rPr>
                <w:rFonts w:ascii="Candara" w:hAnsi="Candara"/>
                <w:sz w:val="20"/>
                <w:szCs w:val="20"/>
              </w:rPr>
            </w:pPr>
          </w:p>
        </w:tc>
        <w:tc>
          <w:tcPr>
            <w:tcW w:w="863" w:type="dxa"/>
            <w:gridSpan w:val="7"/>
            <w:vAlign w:val="center"/>
          </w:tcPr>
          <w:p w:rsidR="00524F96" w:rsidRDefault="00524F96" w:rsidP="002240FF">
            <w:pPr>
              <w:pStyle w:val="Prrafodelista"/>
              <w:ind w:left="0"/>
              <w:rPr>
                <w:rFonts w:ascii="Candara" w:hAnsi="Candara"/>
                <w:sz w:val="20"/>
                <w:szCs w:val="20"/>
              </w:rPr>
            </w:pPr>
          </w:p>
        </w:tc>
        <w:tc>
          <w:tcPr>
            <w:tcW w:w="872" w:type="dxa"/>
            <w:gridSpan w:val="4"/>
            <w:vAlign w:val="center"/>
          </w:tcPr>
          <w:p w:rsidR="00524F96" w:rsidRDefault="00524F96" w:rsidP="002240FF">
            <w:pPr>
              <w:pStyle w:val="Prrafodelista"/>
              <w:ind w:left="0"/>
              <w:jc w:val="center"/>
              <w:rPr>
                <w:rFonts w:ascii="Candara" w:hAnsi="Candara"/>
                <w:sz w:val="20"/>
                <w:szCs w:val="20"/>
              </w:rPr>
            </w:pPr>
          </w:p>
        </w:tc>
        <w:tc>
          <w:tcPr>
            <w:tcW w:w="804" w:type="dxa"/>
            <w:gridSpan w:val="4"/>
            <w:vAlign w:val="center"/>
          </w:tcPr>
          <w:p w:rsidR="00524F96" w:rsidRDefault="00524F96" w:rsidP="002240FF">
            <w:pPr>
              <w:pStyle w:val="Prrafodelista"/>
              <w:ind w:left="0"/>
              <w:jc w:val="center"/>
              <w:rPr>
                <w:rFonts w:ascii="Candara" w:hAnsi="Candara"/>
                <w:sz w:val="20"/>
                <w:szCs w:val="20"/>
              </w:rPr>
            </w:pPr>
          </w:p>
        </w:tc>
        <w:tc>
          <w:tcPr>
            <w:tcW w:w="638" w:type="dxa"/>
            <w:vAlign w:val="center"/>
          </w:tcPr>
          <w:p w:rsidR="00524F96" w:rsidRDefault="00524F96" w:rsidP="002240FF">
            <w:pPr>
              <w:pStyle w:val="Prrafodelista"/>
              <w:ind w:left="0"/>
              <w:jc w:val="center"/>
              <w:rPr>
                <w:rFonts w:ascii="Candara" w:hAnsi="Candara"/>
                <w:sz w:val="20"/>
                <w:szCs w:val="20"/>
              </w:rPr>
            </w:pPr>
          </w:p>
        </w:tc>
        <w:tc>
          <w:tcPr>
            <w:tcW w:w="862" w:type="dxa"/>
            <w:vAlign w:val="center"/>
          </w:tcPr>
          <w:p w:rsidR="00524F96" w:rsidRDefault="00524F96" w:rsidP="002240FF">
            <w:pPr>
              <w:pStyle w:val="Prrafodelista"/>
              <w:ind w:left="0"/>
              <w:jc w:val="center"/>
              <w:rPr>
                <w:rFonts w:ascii="Candara" w:hAnsi="Candara"/>
                <w:sz w:val="20"/>
                <w:szCs w:val="20"/>
              </w:rPr>
            </w:pPr>
          </w:p>
        </w:tc>
        <w:tc>
          <w:tcPr>
            <w:tcW w:w="825" w:type="dxa"/>
            <w:gridSpan w:val="3"/>
            <w:vAlign w:val="center"/>
          </w:tcPr>
          <w:p w:rsidR="00524F96" w:rsidRDefault="00524F96" w:rsidP="002240FF">
            <w:pPr>
              <w:pStyle w:val="Prrafodelista"/>
              <w:ind w:left="0"/>
              <w:jc w:val="center"/>
              <w:rPr>
                <w:rFonts w:ascii="Candara" w:hAnsi="Candara"/>
                <w:sz w:val="20"/>
                <w:szCs w:val="20"/>
              </w:rPr>
            </w:pPr>
          </w:p>
        </w:tc>
        <w:tc>
          <w:tcPr>
            <w:tcW w:w="802" w:type="dxa"/>
            <w:gridSpan w:val="6"/>
            <w:vAlign w:val="center"/>
          </w:tcPr>
          <w:p w:rsidR="00524F96" w:rsidRDefault="00524F96" w:rsidP="002240FF">
            <w:pPr>
              <w:pStyle w:val="Prrafodelista"/>
              <w:ind w:left="0"/>
              <w:jc w:val="center"/>
              <w:rPr>
                <w:rFonts w:ascii="Candara" w:hAnsi="Candara"/>
                <w:sz w:val="20"/>
                <w:szCs w:val="20"/>
              </w:rPr>
            </w:pPr>
          </w:p>
        </w:tc>
        <w:tc>
          <w:tcPr>
            <w:tcW w:w="896" w:type="dxa"/>
            <w:gridSpan w:val="7"/>
            <w:vAlign w:val="center"/>
          </w:tcPr>
          <w:p w:rsidR="00524F96" w:rsidRDefault="00524F96" w:rsidP="002240FF">
            <w:pPr>
              <w:pStyle w:val="Prrafodelista"/>
              <w:ind w:left="0"/>
              <w:jc w:val="center"/>
              <w:rPr>
                <w:rFonts w:ascii="Candara" w:hAnsi="Candara"/>
                <w:sz w:val="20"/>
                <w:szCs w:val="20"/>
              </w:rPr>
            </w:pPr>
          </w:p>
        </w:tc>
      </w:tr>
      <w:tr w:rsidR="00524F96" w:rsidTr="002240FF">
        <w:trPr>
          <w:jc w:val="center"/>
        </w:trPr>
        <w:tc>
          <w:tcPr>
            <w:tcW w:w="794" w:type="dxa"/>
            <w:vAlign w:val="center"/>
          </w:tcPr>
          <w:p w:rsidR="00524F96" w:rsidRDefault="00524F96" w:rsidP="002240FF">
            <w:pPr>
              <w:pStyle w:val="Prrafodelista"/>
              <w:ind w:left="0"/>
              <w:rPr>
                <w:rFonts w:ascii="Candara" w:hAnsi="Candara"/>
                <w:sz w:val="20"/>
                <w:szCs w:val="20"/>
              </w:rPr>
            </w:pPr>
            <w:r>
              <w:rPr>
                <w:rFonts w:ascii="Candara" w:hAnsi="Candara"/>
                <w:sz w:val="20"/>
                <w:szCs w:val="20"/>
              </w:rPr>
              <w:t>(       )</w:t>
            </w:r>
          </w:p>
        </w:tc>
        <w:tc>
          <w:tcPr>
            <w:tcW w:w="2539" w:type="dxa"/>
            <w:gridSpan w:val="15"/>
            <w:vAlign w:val="center"/>
          </w:tcPr>
          <w:p w:rsidR="00524F96" w:rsidRDefault="00524F96" w:rsidP="002240FF">
            <w:pPr>
              <w:pStyle w:val="Prrafodelista"/>
              <w:ind w:left="0"/>
              <w:jc w:val="center"/>
              <w:rPr>
                <w:rFonts w:ascii="Candara" w:hAnsi="Candara"/>
                <w:sz w:val="20"/>
                <w:szCs w:val="20"/>
              </w:rPr>
            </w:pPr>
            <m:oMathPara>
              <m:oMathParaPr>
                <m:jc m:val="left"/>
              </m:oMathParaPr>
              <m:oMath>
                <m:f>
                  <m:fPr>
                    <m:ctrlPr>
                      <w:rPr>
                        <w:rFonts w:ascii="Cambria Math" w:hAnsi="Cambria Math"/>
                        <w:i/>
                        <w:sz w:val="20"/>
                        <w:szCs w:val="20"/>
                      </w:rPr>
                    </m:ctrlPr>
                  </m:fPr>
                  <m:num>
                    <m:r>
                      <w:rPr>
                        <w:rFonts w:ascii="Cambria Math" w:hAnsi="Cambria Math"/>
                        <w:sz w:val="20"/>
                        <w:szCs w:val="20"/>
                      </w:rPr>
                      <m:t>9</m:t>
                    </m:r>
                  </m:num>
                  <m:den>
                    <m:r>
                      <w:rPr>
                        <w:rFonts w:ascii="Cambria Math" w:hAnsi="Cambria Math"/>
                        <w:sz w:val="20"/>
                        <w:szCs w:val="20"/>
                      </w:rPr>
                      <m:t>10</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7</m:t>
                    </m:r>
                  </m:num>
                  <m:den>
                    <m:r>
                      <w:rPr>
                        <w:rFonts w:ascii="Cambria Math" w:hAnsi="Cambria Math"/>
                        <w:sz w:val="20"/>
                        <w:szCs w:val="20"/>
                      </w:rPr>
                      <m:t>10</m:t>
                    </m:r>
                  </m:den>
                </m:f>
                <m:r>
                  <w:rPr>
                    <w:rFonts w:ascii="Cambria Math" w:hAnsi="Cambria Math"/>
                    <w:sz w:val="20"/>
                    <w:szCs w:val="20"/>
                  </w:rPr>
                  <m:t>=</m:t>
                </m:r>
              </m:oMath>
            </m:oMathPara>
          </w:p>
        </w:tc>
        <w:tc>
          <w:tcPr>
            <w:tcW w:w="638" w:type="dxa"/>
            <w:vAlign w:val="center"/>
          </w:tcPr>
          <w:p w:rsidR="00524F96" w:rsidRDefault="00524F96" w:rsidP="002240FF">
            <w:pPr>
              <w:pStyle w:val="Prrafodelista"/>
              <w:ind w:left="0"/>
              <w:jc w:val="center"/>
              <w:rPr>
                <w:rFonts w:ascii="Candara" w:hAnsi="Candara"/>
                <w:sz w:val="20"/>
                <w:szCs w:val="20"/>
              </w:rPr>
            </w:pPr>
          </w:p>
        </w:tc>
        <w:tc>
          <w:tcPr>
            <w:tcW w:w="862" w:type="dxa"/>
            <w:vAlign w:val="center"/>
          </w:tcPr>
          <w:p w:rsidR="00524F96" w:rsidRDefault="00524F96" w:rsidP="002240FF">
            <w:pPr>
              <w:pStyle w:val="Prrafodelista"/>
              <w:ind w:left="0"/>
              <w:jc w:val="center"/>
              <w:rPr>
                <w:rFonts w:ascii="Candara" w:hAnsi="Candara"/>
                <w:sz w:val="20"/>
                <w:szCs w:val="20"/>
              </w:rPr>
            </w:pPr>
            <w:r>
              <w:rPr>
                <w:rFonts w:ascii="Candara" w:hAnsi="Candara"/>
                <w:sz w:val="20"/>
                <w:szCs w:val="20"/>
              </w:rPr>
              <w:t>(       )</w:t>
            </w:r>
          </w:p>
        </w:tc>
        <w:tc>
          <w:tcPr>
            <w:tcW w:w="2523" w:type="dxa"/>
            <w:gridSpan w:val="16"/>
            <w:vAlign w:val="center"/>
          </w:tcPr>
          <w:p w:rsidR="00524F96" w:rsidRDefault="00524F96" w:rsidP="002240FF">
            <w:pPr>
              <w:pStyle w:val="Prrafodelista"/>
              <w:ind w:left="0"/>
              <w:jc w:val="center"/>
              <w:rPr>
                <w:rFonts w:ascii="Candara" w:hAnsi="Candara"/>
                <w:sz w:val="20"/>
                <w:szCs w:val="20"/>
              </w:rPr>
            </w:pPr>
            <m:oMathPara>
              <m:oMathParaPr>
                <m:jc m:val="left"/>
              </m:oMathParaPr>
              <m:oMath>
                <m:f>
                  <m:fPr>
                    <m:ctrlPr>
                      <w:rPr>
                        <w:rFonts w:ascii="Cambria Math" w:hAnsi="Cambria Math"/>
                        <w:i/>
                        <w:sz w:val="20"/>
                        <w:szCs w:val="20"/>
                      </w:rPr>
                    </m:ctrlPr>
                  </m:fPr>
                  <m:num>
                    <m:r>
                      <w:rPr>
                        <w:rFonts w:ascii="Cambria Math" w:hAnsi="Cambria Math"/>
                        <w:sz w:val="20"/>
                        <w:szCs w:val="20"/>
                      </w:rPr>
                      <m:t>4</m:t>
                    </m:r>
                  </m:num>
                  <m:den>
                    <m:r>
                      <w:rPr>
                        <w:rFonts w:ascii="Cambria Math" w:hAnsi="Cambria Math"/>
                        <w:sz w:val="20"/>
                        <w:szCs w:val="20"/>
                      </w:rPr>
                      <m:t>10</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5</m:t>
                    </m:r>
                  </m:num>
                  <m:den>
                    <m:r>
                      <w:rPr>
                        <w:rFonts w:ascii="Cambria Math" w:hAnsi="Cambria Math"/>
                        <w:sz w:val="20"/>
                        <w:szCs w:val="20"/>
                      </w:rPr>
                      <m:t>10</m:t>
                    </m:r>
                  </m:den>
                </m:f>
                <m:r>
                  <w:rPr>
                    <w:rFonts w:ascii="Cambria Math" w:hAnsi="Cambria Math"/>
                    <w:sz w:val="20"/>
                    <w:szCs w:val="20"/>
                  </w:rPr>
                  <m:t>=</m:t>
                </m:r>
              </m:oMath>
            </m:oMathPara>
          </w:p>
        </w:tc>
      </w:tr>
      <w:tr w:rsidR="00524F96" w:rsidTr="002240FF">
        <w:trPr>
          <w:jc w:val="center"/>
        </w:trPr>
        <w:tc>
          <w:tcPr>
            <w:tcW w:w="794" w:type="dxa"/>
            <w:vAlign w:val="center"/>
          </w:tcPr>
          <w:p w:rsidR="00524F96" w:rsidRPr="0006445F" w:rsidRDefault="00524F96" w:rsidP="002240FF">
            <w:pPr>
              <w:pStyle w:val="Prrafodelista"/>
              <w:ind w:left="0"/>
              <w:rPr>
                <w:rFonts w:ascii="Candara" w:hAnsi="Candara"/>
                <w:sz w:val="6"/>
                <w:szCs w:val="6"/>
              </w:rPr>
            </w:pPr>
          </w:p>
        </w:tc>
        <w:tc>
          <w:tcPr>
            <w:tcW w:w="863" w:type="dxa"/>
            <w:gridSpan w:val="7"/>
            <w:vAlign w:val="center"/>
          </w:tcPr>
          <w:p w:rsidR="00524F96" w:rsidRPr="0006445F" w:rsidRDefault="00524F96" w:rsidP="002240FF">
            <w:pPr>
              <w:pStyle w:val="Prrafodelista"/>
              <w:ind w:left="0"/>
              <w:rPr>
                <w:rFonts w:ascii="Candara" w:hAnsi="Candara"/>
                <w:sz w:val="6"/>
                <w:szCs w:val="6"/>
              </w:rPr>
            </w:pPr>
          </w:p>
        </w:tc>
        <w:tc>
          <w:tcPr>
            <w:tcW w:w="872" w:type="dxa"/>
            <w:gridSpan w:val="4"/>
            <w:vAlign w:val="center"/>
          </w:tcPr>
          <w:p w:rsidR="00524F96" w:rsidRPr="0006445F" w:rsidRDefault="00524F96" w:rsidP="002240FF">
            <w:pPr>
              <w:pStyle w:val="Prrafodelista"/>
              <w:ind w:left="0"/>
              <w:jc w:val="center"/>
              <w:rPr>
                <w:rFonts w:ascii="Candara" w:hAnsi="Candara"/>
                <w:sz w:val="6"/>
                <w:szCs w:val="6"/>
              </w:rPr>
            </w:pPr>
          </w:p>
        </w:tc>
        <w:tc>
          <w:tcPr>
            <w:tcW w:w="804" w:type="dxa"/>
            <w:gridSpan w:val="4"/>
            <w:vAlign w:val="center"/>
          </w:tcPr>
          <w:p w:rsidR="00524F96" w:rsidRPr="0006445F" w:rsidRDefault="00524F96" w:rsidP="002240FF">
            <w:pPr>
              <w:pStyle w:val="Prrafodelista"/>
              <w:ind w:left="0"/>
              <w:jc w:val="center"/>
              <w:rPr>
                <w:rFonts w:ascii="Candara" w:hAnsi="Candara"/>
                <w:sz w:val="6"/>
                <w:szCs w:val="6"/>
              </w:rPr>
            </w:pPr>
          </w:p>
        </w:tc>
        <w:tc>
          <w:tcPr>
            <w:tcW w:w="638" w:type="dxa"/>
            <w:vAlign w:val="center"/>
          </w:tcPr>
          <w:p w:rsidR="00524F96" w:rsidRPr="0006445F" w:rsidRDefault="00524F96" w:rsidP="002240FF">
            <w:pPr>
              <w:pStyle w:val="Prrafodelista"/>
              <w:ind w:left="0"/>
              <w:jc w:val="center"/>
              <w:rPr>
                <w:rFonts w:ascii="Candara" w:hAnsi="Candara"/>
                <w:sz w:val="6"/>
                <w:szCs w:val="6"/>
              </w:rPr>
            </w:pPr>
          </w:p>
        </w:tc>
        <w:tc>
          <w:tcPr>
            <w:tcW w:w="862" w:type="dxa"/>
            <w:vAlign w:val="center"/>
          </w:tcPr>
          <w:p w:rsidR="00524F96" w:rsidRPr="0006445F" w:rsidRDefault="00524F96" w:rsidP="002240FF">
            <w:pPr>
              <w:pStyle w:val="Prrafodelista"/>
              <w:ind w:left="0"/>
              <w:jc w:val="center"/>
              <w:rPr>
                <w:rFonts w:ascii="Candara" w:hAnsi="Candara"/>
                <w:sz w:val="6"/>
                <w:szCs w:val="6"/>
              </w:rPr>
            </w:pPr>
          </w:p>
        </w:tc>
        <w:tc>
          <w:tcPr>
            <w:tcW w:w="825" w:type="dxa"/>
            <w:gridSpan w:val="3"/>
            <w:vAlign w:val="center"/>
          </w:tcPr>
          <w:p w:rsidR="00524F96" w:rsidRPr="0006445F" w:rsidRDefault="00524F96" w:rsidP="002240FF">
            <w:pPr>
              <w:pStyle w:val="Prrafodelista"/>
              <w:ind w:left="0"/>
              <w:jc w:val="center"/>
              <w:rPr>
                <w:rFonts w:ascii="Candara" w:hAnsi="Candara"/>
                <w:sz w:val="6"/>
                <w:szCs w:val="6"/>
              </w:rPr>
            </w:pPr>
          </w:p>
        </w:tc>
        <w:tc>
          <w:tcPr>
            <w:tcW w:w="802" w:type="dxa"/>
            <w:gridSpan w:val="6"/>
            <w:vAlign w:val="center"/>
          </w:tcPr>
          <w:p w:rsidR="00524F96" w:rsidRPr="0006445F" w:rsidRDefault="00524F96" w:rsidP="002240FF">
            <w:pPr>
              <w:pStyle w:val="Prrafodelista"/>
              <w:ind w:left="0"/>
              <w:jc w:val="center"/>
              <w:rPr>
                <w:rFonts w:ascii="Candara" w:hAnsi="Candara"/>
                <w:sz w:val="6"/>
                <w:szCs w:val="6"/>
              </w:rPr>
            </w:pPr>
          </w:p>
        </w:tc>
        <w:tc>
          <w:tcPr>
            <w:tcW w:w="896" w:type="dxa"/>
            <w:gridSpan w:val="7"/>
            <w:vAlign w:val="center"/>
          </w:tcPr>
          <w:p w:rsidR="00524F96" w:rsidRPr="0006445F" w:rsidRDefault="00524F96" w:rsidP="002240FF">
            <w:pPr>
              <w:pStyle w:val="Prrafodelista"/>
              <w:ind w:left="0"/>
              <w:jc w:val="center"/>
              <w:rPr>
                <w:rFonts w:ascii="Candara" w:hAnsi="Candara"/>
                <w:sz w:val="6"/>
                <w:szCs w:val="6"/>
              </w:rPr>
            </w:pPr>
          </w:p>
        </w:tc>
      </w:tr>
      <w:tr w:rsidR="00524F96" w:rsidTr="002240FF">
        <w:trPr>
          <w:jc w:val="center"/>
        </w:trPr>
        <w:tc>
          <w:tcPr>
            <w:tcW w:w="794" w:type="dxa"/>
            <w:vAlign w:val="center"/>
          </w:tcPr>
          <w:p w:rsidR="00524F96" w:rsidRDefault="00524F96" w:rsidP="002240FF">
            <w:pPr>
              <w:pStyle w:val="Prrafodelista"/>
              <w:ind w:left="0"/>
              <w:rPr>
                <w:rFonts w:ascii="Candara" w:hAnsi="Candara"/>
                <w:sz w:val="20"/>
                <w:szCs w:val="20"/>
              </w:rPr>
            </w:pPr>
          </w:p>
        </w:tc>
        <w:tc>
          <w:tcPr>
            <w:tcW w:w="396" w:type="dxa"/>
            <w:gridSpan w:val="2"/>
            <w:vAlign w:val="center"/>
          </w:tcPr>
          <w:p w:rsidR="00524F96" w:rsidRDefault="00524F96" w:rsidP="002240FF">
            <w:pPr>
              <w:pStyle w:val="Prrafodelista"/>
              <w:ind w:left="0"/>
              <w:rPr>
                <w:rFonts w:ascii="Candara" w:hAnsi="Candara"/>
                <w:sz w:val="20"/>
                <w:szCs w:val="20"/>
              </w:rPr>
            </w:pPr>
            <w:r>
              <w:rPr>
                <w:rFonts w:ascii="Candara" w:hAnsi="Candara"/>
                <w:sz w:val="20"/>
                <w:szCs w:val="20"/>
              </w:rPr>
              <w:t>a)</w:t>
            </w:r>
          </w:p>
        </w:tc>
        <w:tc>
          <w:tcPr>
            <w:tcW w:w="467" w:type="dxa"/>
            <w:gridSpan w:val="5"/>
            <w:vAlign w:val="center"/>
          </w:tcPr>
          <w:p w:rsidR="00524F96" w:rsidRDefault="00524F96" w:rsidP="002240FF">
            <w:pPr>
              <w:pStyle w:val="Prrafodelista"/>
              <w:ind w:left="0"/>
              <w:rPr>
                <w:rFonts w:ascii="Candara" w:hAnsi="Candara"/>
                <w:sz w:val="20"/>
                <w:szCs w:val="20"/>
              </w:rPr>
            </w:pPr>
            <m:oMathPara>
              <m:oMath>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20</m:t>
                    </m:r>
                  </m:den>
                </m:f>
              </m:oMath>
            </m:oMathPara>
          </w:p>
        </w:tc>
        <w:tc>
          <w:tcPr>
            <w:tcW w:w="398" w:type="dxa"/>
            <w:vAlign w:val="center"/>
          </w:tcPr>
          <w:p w:rsidR="00524F96" w:rsidRDefault="00524F96" w:rsidP="002240FF">
            <w:pPr>
              <w:pStyle w:val="Prrafodelista"/>
              <w:ind w:left="0"/>
              <w:rPr>
                <w:rFonts w:ascii="Candara" w:hAnsi="Candara"/>
                <w:sz w:val="20"/>
                <w:szCs w:val="20"/>
              </w:rPr>
            </w:pPr>
            <w:r>
              <w:rPr>
                <w:rFonts w:ascii="Candara" w:hAnsi="Candara"/>
                <w:sz w:val="20"/>
                <w:szCs w:val="20"/>
              </w:rPr>
              <w:t>b)</w:t>
            </w:r>
          </w:p>
        </w:tc>
        <w:tc>
          <w:tcPr>
            <w:tcW w:w="474" w:type="dxa"/>
            <w:gridSpan w:val="3"/>
            <w:vAlign w:val="center"/>
          </w:tcPr>
          <w:p w:rsidR="00524F96" w:rsidRDefault="00524F96" w:rsidP="002240FF">
            <w:pPr>
              <w:pStyle w:val="Prrafodelista"/>
              <w:ind w:left="0"/>
              <w:jc w:val="center"/>
              <w:rPr>
                <w:rFonts w:ascii="Candara" w:hAnsi="Candara"/>
                <w:sz w:val="20"/>
                <w:szCs w:val="20"/>
              </w:rPr>
            </w:pPr>
            <m:oMathPara>
              <m:oMath>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10</m:t>
                    </m:r>
                  </m:den>
                </m:f>
              </m:oMath>
            </m:oMathPara>
          </w:p>
        </w:tc>
        <w:tc>
          <w:tcPr>
            <w:tcW w:w="383" w:type="dxa"/>
            <w:vAlign w:val="center"/>
          </w:tcPr>
          <w:p w:rsidR="00524F96" w:rsidRDefault="00524F96" w:rsidP="002240FF">
            <w:pPr>
              <w:pStyle w:val="Prrafodelista"/>
              <w:ind w:left="0"/>
              <w:jc w:val="center"/>
              <w:rPr>
                <w:rFonts w:ascii="Candara" w:hAnsi="Candara"/>
                <w:sz w:val="20"/>
                <w:szCs w:val="20"/>
              </w:rPr>
            </w:pPr>
            <w:r>
              <w:rPr>
                <w:rFonts w:ascii="Candara" w:hAnsi="Candara"/>
                <w:sz w:val="20"/>
                <w:szCs w:val="20"/>
              </w:rPr>
              <w:t>c)</w:t>
            </w:r>
          </w:p>
        </w:tc>
        <w:tc>
          <w:tcPr>
            <w:tcW w:w="421" w:type="dxa"/>
            <w:gridSpan w:val="3"/>
            <w:vAlign w:val="center"/>
          </w:tcPr>
          <w:p w:rsidR="00524F96" w:rsidRDefault="00524F96" w:rsidP="002240FF">
            <w:pPr>
              <w:pStyle w:val="Prrafodelista"/>
              <w:ind w:left="0"/>
              <w:jc w:val="center"/>
              <w:rPr>
                <w:rFonts w:ascii="Candara" w:hAnsi="Candara"/>
                <w:sz w:val="20"/>
                <w:szCs w:val="20"/>
              </w:rPr>
            </w:pPr>
            <m:oMathPara>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5</m:t>
                    </m:r>
                  </m:den>
                </m:f>
              </m:oMath>
            </m:oMathPara>
          </w:p>
        </w:tc>
        <w:tc>
          <w:tcPr>
            <w:tcW w:w="638" w:type="dxa"/>
            <w:vAlign w:val="center"/>
          </w:tcPr>
          <w:p w:rsidR="00524F96" w:rsidRDefault="00524F96" w:rsidP="002240FF">
            <w:pPr>
              <w:pStyle w:val="Prrafodelista"/>
              <w:ind w:left="0"/>
              <w:jc w:val="center"/>
              <w:rPr>
                <w:rFonts w:ascii="Candara" w:hAnsi="Candara"/>
                <w:sz w:val="20"/>
                <w:szCs w:val="20"/>
              </w:rPr>
            </w:pPr>
          </w:p>
        </w:tc>
        <w:tc>
          <w:tcPr>
            <w:tcW w:w="862" w:type="dxa"/>
            <w:vAlign w:val="center"/>
          </w:tcPr>
          <w:p w:rsidR="00524F96" w:rsidRDefault="00524F96" w:rsidP="002240FF">
            <w:pPr>
              <w:pStyle w:val="Prrafodelista"/>
              <w:ind w:left="0"/>
              <w:jc w:val="center"/>
              <w:rPr>
                <w:rFonts w:ascii="Candara" w:hAnsi="Candara"/>
                <w:sz w:val="20"/>
                <w:szCs w:val="20"/>
              </w:rPr>
            </w:pPr>
          </w:p>
        </w:tc>
        <w:tc>
          <w:tcPr>
            <w:tcW w:w="385" w:type="dxa"/>
            <w:vAlign w:val="center"/>
          </w:tcPr>
          <w:p w:rsidR="00524F96" w:rsidRDefault="00524F96" w:rsidP="002240FF">
            <w:pPr>
              <w:pStyle w:val="Prrafodelista"/>
              <w:ind w:left="0"/>
              <w:jc w:val="center"/>
              <w:rPr>
                <w:rFonts w:ascii="Candara" w:hAnsi="Candara"/>
                <w:sz w:val="20"/>
                <w:szCs w:val="20"/>
              </w:rPr>
            </w:pPr>
            <w:r>
              <w:rPr>
                <w:rFonts w:ascii="Candara" w:hAnsi="Candara"/>
                <w:sz w:val="20"/>
                <w:szCs w:val="20"/>
              </w:rPr>
              <w:t>a)</w:t>
            </w:r>
          </w:p>
        </w:tc>
        <w:tc>
          <w:tcPr>
            <w:tcW w:w="440" w:type="dxa"/>
            <w:gridSpan w:val="2"/>
            <w:vAlign w:val="center"/>
          </w:tcPr>
          <w:p w:rsidR="00524F96" w:rsidRDefault="00524F96" w:rsidP="002240FF">
            <w:pPr>
              <w:pStyle w:val="Prrafodelista"/>
              <w:ind w:left="0"/>
              <w:jc w:val="center"/>
              <w:rPr>
                <w:rFonts w:ascii="Candara" w:hAnsi="Candara"/>
                <w:sz w:val="20"/>
                <w:szCs w:val="20"/>
              </w:rPr>
            </w:pPr>
            <m:oMathPara>
              <m:oMath>
                <m:f>
                  <m:fPr>
                    <m:ctrlPr>
                      <w:rPr>
                        <w:rFonts w:ascii="Cambria Math" w:hAnsi="Cambria Math"/>
                        <w:i/>
                        <w:sz w:val="20"/>
                        <w:szCs w:val="20"/>
                      </w:rPr>
                    </m:ctrlPr>
                  </m:fPr>
                  <m:num>
                    <m:r>
                      <w:rPr>
                        <w:rFonts w:ascii="Cambria Math" w:hAnsi="Cambria Math"/>
                        <w:sz w:val="20"/>
                        <w:szCs w:val="20"/>
                      </w:rPr>
                      <m:t>9</m:t>
                    </m:r>
                  </m:num>
                  <m:den>
                    <m:r>
                      <w:rPr>
                        <w:rFonts w:ascii="Cambria Math" w:hAnsi="Cambria Math"/>
                        <w:sz w:val="20"/>
                        <w:szCs w:val="20"/>
                      </w:rPr>
                      <m:t>20</m:t>
                    </m:r>
                  </m:den>
                </m:f>
              </m:oMath>
            </m:oMathPara>
          </w:p>
        </w:tc>
        <w:tc>
          <w:tcPr>
            <w:tcW w:w="398" w:type="dxa"/>
            <w:gridSpan w:val="3"/>
            <w:vAlign w:val="center"/>
          </w:tcPr>
          <w:p w:rsidR="00524F96" w:rsidRDefault="00524F96" w:rsidP="002240FF">
            <w:pPr>
              <w:pStyle w:val="Prrafodelista"/>
              <w:ind w:left="0"/>
              <w:jc w:val="center"/>
              <w:rPr>
                <w:rFonts w:ascii="Candara" w:hAnsi="Candara"/>
                <w:sz w:val="20"/>
                <w:szCs w:val="20"/>
              </w:rPr>
            </w:pPr>
            <w:r>
              <w:rPr>
                <w:rFonts w:ascii="Candara" w:hAnsi="Candara"/>
                <w:sz w:val="20"/>
                <w:szCs w:val="20"/>
              </w:rPr>
              <w:t>b)</w:t>
            </w:r>
          </w:p>
        </w:tc>
        <w:tc>
          <w:tcPr>
            <w:tcW w:w="456" w:type="dxa"/>
            <w:gridSpan w:val="4"/>
            <w:vAlign w:val="center"/>
          </w:tcPr>
          <w:p w:rsidR="00524F96" w:rsidRDefault="00524F96" w:rsidP="002240FF">
            <w:pPr>
              <w:pStyle w:val="Prrafodelista"/>
              <w:ind w:left="0"/>
              <w:jc w:val="center"/>
              <w:rPr>
                <w:rFonts w:ascii="Candara" w:hAnsi="Candara"/>
                <w:sz w:val="20"/>
                <w:szCs w:val="20"/>
              </w:rPr>
            </w:pPr>
            <m:oMathPara>
              <m:oMath>
                <m:f>
                  <m:fPr>
                    <m:ctrlPr>
                      <w:rPr>
                        <w:rFonts w:ascii="Cambria Math" w:hAnsi="Cambria Math"/>
                        <w:i/>
                        <w:sz w:val="20"/>
                        <w:szCs w:val="20"/>
                      </w:rPr>
                    </m:ctrlPr>
                  </m:fPr>
                  <m:num>
                    <m:r>
                      <w:rPr>
                        <w:rFonts w:ascii="Cambria Math" w:hAnsi="Cambria Math"/>
                        <w:sz w:val="20"/>
                        <w:szCs w:val="20"/>
                      </w:rPr>
                      <m:t>9</m:t>
                    </m:r>
                  </m:num>
                  <m:den>
                    <m:r>
                      <w:rPr>
                        <w:rFonts w:ascii="Cambria Math" w:hAnsi="Cambria Math"/>
                        <w:sz w:val="20"/>
                        <w:szCs w:val="20"/>
                      </w:rPr>
                      <m:t>10</m:t>
                    </m:r>
                  </m:den>
                </m:f>
              </m:oMath>
            </m:oMathPara>
          </w:p>
        </w:tc>
        <w:tc>
          <w:tcPr>
            <w:tcW w:w="405" w:type="dxa"/>
            <w:gridSpan w:val="2"/>
            <w:vAlign w:val="center"/>
          </w:tcPr>
          <w:p w:rsidR="00524F96" w:rsidRDefault="00524F96" w:rsidP="002240FF">
            <w:pPr>
              <w:pStyle w:val="Prrafodelista"/>
              <w:ind w:left="0"/>
              <w:jc w:val="center"/>
              <w:rPr>
                <w:rFonts w:ascii="Candara" w:hAnsi="Candara"/>
                <w:sz w:val="20"/>
                <w:szCs w:val="20"/>
              </w:rPr>
            </w:pPr>
            <w:r>
              <w:rPr>
                <w:rFonts w:ascii="Candara" w:hAnsi="Candara"/>
                <w:sz w:val="20"/>
                <w:szCs w:val="20"/>
              </w:rPr>
              <w:t>c)</w:t>
            </w:r>
          </w:p>
        </w:tc>
        <w:tc>
          <w:tcPr>
            <w:tcW w:w="439" w:type="dxa"/>
            <w:gridSpan w:val="4"/>
            <w:vAlign w:val="center"/>
          </w:tcPr>
          <w:p w:rsidR="00524F96" w:rsidRDefault="00524F96" w:rsidP="002240FF">
            <w:pPr>
              <w:pStyle w:val="Prrafodelista"/>
              <w:ind w:left="0"/>
              <w:jc w:val="center"/>
              <w:rPr>
                <w:rFonts w:ascii="Candara" w:hAnsi="Candara"/>
                <w:sz w:val="20"/>
                <w:szCs w:val="20"/>
              </w:rPr>
            </w:pPr>
            <m:oMathPara>
              <m:oMath>
                <m:f>
                  <m:fPr>
                    <m:ctrlPr>
                      <w:rPr>
                        <w:rFonts w:ascii="Cambria Math" w:hAnsi="Cambria Math"/>
                        <w:i/>
                        <w:sz w:val="20"/>
                        <w:szCs w:val="20"/>
                      </w:rPr>
                    </m:ctrlPr>
                  </m:fPr>
                  <m:num>
                    <m:r>
                      <w:rPr>
                        <w:rFonts w:ascii="Cambria Math" w:hAnsi="Cambria Math"/>
                        <w:sz w:val="20"/>
                        <w:szCs w:val="20"/>
                      </w:rPr>
                      <m:t>20</m:t>
                    </m:r>
                  </m:num>
                  <m:den>
                    <m:r>
                      <w:rPr>
                        <w:rFonts w:ascii="Cambria Math" w:hAnsi="Cambria Math"/>
                        <w:sz w:val="20"/>
                        <w:szCs w:val="20"/>
                      </w:rPr>
                      <m:t>10</m:t>
                    </m:r>
                  </m:den>
                </m:f>
              </m:oMath>
            </m:oMathPara>
          </w:p>
        </w:tc>
      </w:tr>
      <w:tr w:rsidR="00524F96" w:rsidTr="002240FF">
        <w:trPr>
          <w:jc w:val="center"/>
        </w:trPr>
        <w:tc>
          <w:tcPr>
            <w:tcW w:w="794" w:type="dxa"/>
            <w:vAlign w:val="center"/>
          </w:tcPr>
          <w:p w:rsidR="00524F96" w:rsidRDefault="00524F96" w:rsidP="002240FF">
            <w:pPr>
              <w:pStyle w:val="Prrafodelista"/>
              <w:ind w:left="0"/>
              <w:rPr>
                <w:rFonts w:ascii="Candara" w:hAnsi="Candara"/>
                <w:sz w:val="20"/>
                <w:szCs w:val="20"/>
              </w:rPr>
            </w:pPr>
          </w:p>
        </w:tc>
        <w:tc>
          <w:tcPr>
            <w:tcW w:w="863" w:type="dxa"/>
            <w:gridSpan w:val="7"/>
            <w:vAlign w:val="center"/>
          </w:tcPr>
          <w:p w:rsidR="00524F96" w:rsidRDefault="00524F96" w:rsidP="002240FF">
            <w:pPr>
              <w:pStyle w:val="Prrafodelista"/>
              <w:ind w:left="0"/>
              <w:rPr>
                <w:rFonts w:ascii="Candara" w:hAnsi="Candara"/>
                <w:sz w:val="20"/>
                <w:szCs w:val="20"/>
              </w:rPr>
            </w:pPr>
          </w:p>
        </w:tc>
        <w:tc>
          <w:tcPr>
            <w:tcW w:w="872" w:type="dxa"/>
            <w:gridSpan w:val="4"/>
            <w:vAlign w:val="center"/>
          </w:tcPr>
          <w:p w:rsidR="00524F96" w:rsidRDefault="00524F96" w:rsidP="002240FF">
            <w:pPr>
              <w:pStyle w:val="Prrafodelista"/>
              <w:ind w:left="0"/>
              <w:jc w:val="center"/>
              <w:rPr>
                <w:rFonts w:ascii="Candara" w:hAnsi="Candara"/>
                <w:sz w:val="20"/>
                <w:szCs w:val="20"/>
              </w:rPr>
            </w:pPr>
          </w:p>
        </w:tc>
        <w:tc>
          <w:tcPr>
            <w:tcW w:w="804" w:type="dxa"/>
            <w:gridSpan w:val="4"/>
            <w:vAlign w:val="center"/>
          </w:tcPr>
          <w:p w:rsidR="00524F96" w:rsidRDefault="00524F96" w:rsidP="002240FF">
            <w:pPr>
              <w:pStyle w:val="Prrafodelista"/>
              <w:ind w:left="0"/>
              <w:jc w:val="center"/>
              <w:rPr>
                <w:rFonts w:ascii="Candara" w:hAnsi="Candara"/>
                <w:sz w:val="20"/>
                <w:szCs w:val="20"/>
              </w:rPr>
            </w:pPr>
          </w:p>
        </w:tc>
        <w:tc>
          <w:tcPr>
            <w:tcW w:w="638" w:type="dxa"/>
            <w:vAlign w:val="center"/>
          </w:tcPr>
          <w:p w:rsidR="00524F96" w:rsidRDefault="00524F96" w:rsidP="002240FF">
            <w:pPr>
              <w:pStyle w:val="Prrafodelista"/>
              <w:ind w:left="0"/>
              <w:jc w:val="center"/>
              <w:rPr>
                <w:rFonts w:ascii="Candara" w:hAnsi="Candara"/>
                <w:sz w:val="20"/>
                <w:szCs w:val="20"/>
              </w:rPr>
            </w:pPr>
          </w:p>
        </w:tc>
        <w:tc>
          <w:tcPr>
            <w:tcW w:w="862" w:type="dxa"/>
            <w:vAlign w:val="center"/>
          </w:tcPr>
          <w:p w:rsidR="00524F96" w:rsidRDefault="00524F96" w:rsidP="002240FF">
            <w:pPr>
              <w:pStyle w:val="Prrafodelista"/>
              <w:ind w:left="0"/>
              <w:jc w:val="center"/>
              <w:rPr>
                <w:rFonts w:ascii="Candara" w:hAnsi="Candara"/>
                <w:sz w:val="20"/>
                <w:szCs w:val="20"/>
              </w:rPr>
            </w:pPr>
          </w:p>
        </w:tc>
        <w:tc>
          <w:tcPr>
            <w:tcW w:w="825" w:type="dxa"/>
            <w:gridSpan w:val="3"/>
            <w:vAlign w:val="center"/>
          </w:tcPr>
          <w:p w:rsidR="00524F96" w:rsidRDefault="00524F96" w:rsidP="002240FF">
            <w:pPr>
              <w:pStyle w:val="Prrafodelista"/>
              <w:ind w:left="0"/>
              <w:jc w:val="center"/>
              <w:rPr>
                <w:rFonts w:ascii="Candara" w:hAnsi="Candara"/>
                <w:sz w:val="20"/>
                <w:szCs w:val="20"/>
              </w:rPr>
            </w:pPr>
          </w:p>
        </w:tc>
        <w:tc>
          <w:tcPr>
            <w:tcW w:w="802" w:type="dxa"/>
            <w:gridSpan w:val="6"/>
            <w:vAlign w:val="center"/>
          </w:tcPr>
          <w:p w:rsidR="00524F96" w:rsidRDefault="00524F96" w:rsidP="002240FF">
            <w:pPr>
              <w:pStyle w:val="Prrafodelista"/>
              <w:ind w:left="0"/>
              <w:jc w:val="center"/>
              <w:rPr>
                <w:rFonts w:ascii="Candara" w:hAnsi="Candara"/>
                <w:sz w:val="20"/>
                <w:szCs w:val="20"/>
              </w:rPr>
            </w:pPr>
          </w:p>
        </w:tc>
        <w:tc>
          <w:tcPr>
            <w:tcW w:w="896" w:type="dxa"/>
            <w:gridSpan w:val="7"/>
            <w:vAlign w:val="center"/>
          </w:tcPr>
          <w:p w:rsidR="00524F96" w:rsidRDefault="00524F96" w:rsidP="002240FF">
            <w:pPr>
              <w:pStyle w:val="Prrafodelista"/>
              <w:ind w:left="0"/>
              <w:jc w:val="center"/>
              <w:rPr>
                <w:rFonts w:ascii="Candara" w:hAnsi="Candara"/>
                <w:sz w:val="20"/>
                <w:szCs w:val="20"/>
              </w:rPr>
            </w:pPr>
          </w:p>
        </w:tc>
      </w:tr>
      <w:tr w:rsidR="00524F96" w:rsidTr="002240FF">
        <w:trPr>
          <w:jc w:val="center"/>
        </w:trPr>
        <w:tc>
          <w:tcPr>
            <w:tcW w:w="794" w:type="dxa"/>
            <w:vAlign w:val="center"/>
          </w:tcPr>
          <w:p w:rsidR="00524F96" w:rsidRDefault="00524F96" w:rsidP="002240FF">
            <w:pPr>
              <w:pStyle w:val="Prrafodelista"/>
              <w:ind w:left="0"/>
              <w:rPr>
                <w:rFonts w:ascii="Candara" w:hAnsi="Candara"/>
                <w:sz w:val="20"/>
                <w:szCs w:val="20"/>
              </w:rPr>
            </w:pPr>
            <w:r>
              <w:rPr>
                <w:rFonts w:ascii="Candara" w:hAnsi="Candara"/>
                <w:sz w:val="20"/>
                <w:szCs w:val="20"/>
              </w:rPr>
              <w:t>(       )</w:t>
            </w:r>
          </w:p>
        </w:tc>
        <w:tc>
          <w:tcPr>
            <w:tcW w:w="2539" w:type="dxa"/>
            <w:gridSpan w:val="15"/>
            <w:vAlign w:val="center"/>
          </w:tcPr>
          <w:p w:rsidR="00524F96" w:rsidRDefault="00524F96" w:rsidP="002240FF">
            <w:pPr>
              <w:pStyle w:val="Prrafodelista"/>
              <w:ind w:left="0"/>
              <w:jc w:val="center"/>
              <w:rPr>
                <w:rFonts w:ascii="Candara" w:hAnsi="Candara"/>
                <w:sz w:val="20"/>
                <w:szCs w:val="20"/>
              </w:rPr>
            </w:pPr>
            <m:oMathPara>
              <m:oMathParaPr>
                <m:jc m:val="left"/>
              </m:oMathParaPr>
              <m:oMath>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7</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7</m:t>
                    </m:r>
                  </m:den>
                </m:f>
                <m:r>
                  <w:rPr>
                    <w:rFonts w:ascii="Cambria Math" w:hAnsi="Cambria Math"/>
                    <w:sz w:val="20"/>
                    <w:szCs w:val="20"/>
                  </w:rPr>
                  <m:t>=</m:t>
                </m:r>
              </m:oMath>
            </m:oMathPara>
          </w:p>
        </w:tc>
        <w:tc>
          <w:tcPr>
            <w:tcW w:w="638" w:type="dxa"/>
            <w:vAlign w:val="center"/>
          </w:tcPr>
          <w:p w:rsidR="00524F96" w:rsidRDefault="00524F96" w:rsidP="002240FF">
            <w:pPr>
              <w:pStyle w:val="Prrafodelista"/>
              <w:ind w:left="0"/>
              <w:jc w:val="center"/>
              <w:rPr>
                <w:rFonts w:ascii="Candara" w:hAnsi="Candara"/>
                <w:sz w:val="20"/>
                <w:szCs w:val="20"/>
              </w:rPr>
            </w:pPr>
          </w:p>
        </w:tc>
        <w:tc>
          <w:tcPr>
            <w:tcW w:w="862" w:type="dxa"/>
            <w:vAlign w:val="center"/>
          </w:tcPr>
          <w:p w:rsidR="00524F96" w:rsidRDefault="00524F96" w:rsidP="002240FF">
            <w:pPr>
              <w:pStyle w:val="Prrafodelista"/>
              <w:ind w:left="0"/>
              <w:jc w:val="center"/>
              <w:rPr>
                <w:rFonts w:ascii="Candara" w:hAnsi="Candara"/>
                <w:sz w:val="20"/>
                <w:szCs w:val="20"/>
              </w:rPr>
            </w:pPr>
            <w:r>
              <w:rPr>
                <w:rFonts w:ascii="Candara" w:hAnsi="Candara"/>
                <w:sz w:val="20"/>
                <w:szCs w:val="20"/>
              </w:rPr>
              <w:t>(       )</w:t>
            </w:r>
          </w:p>
        </w:tc>
        <w:tc>
          <w:tcPr>
            <w:tcW w:w="2523" w:type="dxa"/>
            <w:gridSpan w:val="16"/>
            <w:vAlign w:val="center"/>
          </w:tcPr>
          <w:p w:rsidR="00524F96" w:rsidRDefault="00524F96" w:rsidP="002240FF">
            <w:pPr>
              <w:pStyle w:val="Prrafodelista"/>
              <w:ind w:left="0"/>
              <w:jc w:val="center"/>
              <w:rPr>
                <w:rFonts w:ascii="Candara" w:hAnsi="Candara"/>
                <w:sz w:val="20"/>
                <w:szCs w:val="20"/>
              </w:rPr>
            </w:pPr>
            <m:oMathPara>
              <m:oMathParaPr>
                <m:jc m:val="left"/>
              </m:oMathParaPr>
              <m:oMath>
                <m:f>
                  <m:fPr>
                    <m:ctrlPr>
                      <w:rPr>
                        <w:rFonts w:ascii="Cambria Math" w:hAnsi="Cambria Math"/>
                        <w:i/>
                        <w:sz w:val="20"/>
                        <w:szCs w:val="20"/>
                      </w:rPr>
                    </m:ctrlPr>
                  </m:fPr>
                  <m:num>
                    <m:r>
                      <w:rPr>
                        <w:rFonts w:ascii="Cambria Math" w:hAnsi="Cambria Math"/>
                        <w:sz w:val="20"/>
                        <w:szCs w:val="20"/>
                      </w:rPr>
                      <m:t>5</m:t>
                    </m:r>
                  </m:num>
                  <m:den>
                    <m:r>
                      <w:rPr>
                        <w:rFonts w:ascii="Cambria Math" w:hAnsi="Cambria Math"/>
                        <w:sz w:val="20"/>
                        <w:szCs w:val="20"/>
                      </w:rPr>
                      <m:t>7</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7</m:t>
                    </m:r>
                  </m:den>
                </m:f>
                <m:r>
                  <w:rPr>
                    <w:rFonts w:ascii="Cambria Math" w:hAnsi="Cambria Math"/>
                    <w:sz w:val="20"/>
                    <w:szCs w:val="20"/>
                  </w:rPr>
                  <m:t>=</m:t>
                </m:r>
              </m:oMath>
            </m:oMathPara>
          </w:p>
        </w:tc>
      </w:tr>
      <w:tr w:rsidR="00524F96" w:rsidTr="002240FF">
        <w:trPr>
          <w:jc w:val="center"/>
        </w:trPr>
        <w:tc>
          <w:tcPr>
            <w:tcW w:w="794" w:type="dxa"/>
            <w:vAlign w:val="center"/>
          </w:tcPr>
          <w:p w:rsidR="00524F96" w:rsidRPr="0006445F" w:rsidRDefault="00524F96" w:rsidP="002240FF">
            <w:pPr>
              <w:pStyle w:val="Prrafodelista"/>
              <w:ind w:left="0"/>
              <w:rPr>
                <w:rFonts w:ascii="Candara" w:hAnsi="Candara"/>
                <w:sz w:val="6"/>
                <w:szCs w:val="6"/>
              </w:rPr>
            </w:pPr>
          </w:p>
        </w:tc>
        <w:tc>
          <w:tcPr>
            <w:tcW w:w="409" w:type="dxa"/>
            <w:gridSpan w:val="3"/>
            <w:vAlign w:val="center"/>
          </w:tcPr>
          <w:p w:rsidR="00524F96" w:rsidRPr="0006445F" w:rsidRDefault="00524F96" w:rsidP="002240FF">
            <w:pPr>
              <w:pStyle w:val="Prrafodelista"/>
              <w:ind w:left="0"/>
              <w:rPr>
                <w:rFonts w:ascii="Candara" w:hAnsi="Candara"/>
                <w:sz w:val="6"/>
                <w:szCs w:val="6"/>
              </w:rPr>
            </w:pPr>
          </w:p>
        </w:tc>
        <w:tc>
          <w:tcPr>
            <w:tcW w:w="438" w:type="dxa"/>
            <w:gridSpan w:val="3"/>
            <w:vAlign w:val="center"/>
          </w:tcPr>
          <w:p w:rsidR="00524F96" w:rsidRPr="0006445F" w:rsidRDefault="00524F96" w:rsidP="002240FF">
            <w:pPr>
              <w:pStyle w:val="Prrafodelista"/>
              <w:ind w:left="0"/>
              <w:rPr>
                <w:rFonts w:ascii="Candara" w:hAnsi="Candara"/>
                <w:sz w:val="6"/>
                <w:szCs w:val="6"/>
              </w:rPr>
            </w:pPr>
          </w:p>
        </w:tc>
        <w:tc>
          <w:tcPr>
            <w:tcW w:w="414" w:type="dxa"/>
            <w:gridSpan w:val="2"/>
            <w:vAlign w:val="center"/>
          </w:tcPr>
          <w:p w:rsidR="00524F96" w:rsidRPr="0006445F" w:rsidRDefault="00524F96" w:rsidP="002240FF">
            <w:pPr>
              <w:pStyle w:val="Prrafodelista"/>
              <w:ind w:left="0"/>
              <w:rPr>
                <w:rFonts w:ascii="Candara" w:hAnsi="Candara"/>
                <w:sz w:val="6"/>
                <w:szCs w:val="6"/>
              </w:rPr>
            </w:pPr>
          </w:p>
        </w:tc>
        <w:tc>
          <w:tcPr>
            <w:tcW w:w="457" w:type="dxa"/>
            <w:gridSpan w:val="2"/>
            <w:vAlign w:val="center"/>
          </w:tcPr>
          <w:p w:rsidR="00524F96" w:rsidRPr="0006445F" w:rsidRDefault="00524F96" w:rsidP="002240FF">
            <w:pPr>
              <w:pStyle w:val="Prrafodelista"/>
              <w:ind w:left="0"/>
              <w:rPr>
                <w:rFonts w:ascii="Candara" w:hAnsi="Candara"/>
                <w:sz w:val="6"/>
                <w:szCs w:val="6"/>
              </w:rPr>
            </w:pPr>
          </w:p>
        </w:tc>
        <w:tc>
          <w:tcPr>
            <w:tcW w:w="407" w:type="dxa"/>
            <w:gridSpan w:val="3"/>
            <w:vAlign w:val="center"/>
          </w:tcPr>
          <w:p w:rsidR="00524F96" w:rsidRPr="0006445F" w:rsidRDefault="00524F96" w:rsidP="002240FF">
            <w:pPr>
              <w:pStyle w:val="Prrafodelista"/>
              <w:ind w:left="0"/>
              <w:jc w:val="center"/>
              <w:rPr>
                <w:rFonts w:ascii="Candara" w:hAnsi="Candara"/>
                <w:sz w:val="6"/>
                <w:szCs w:val="6"/>
              </w:rPr>
            </w:pPr>
          </w:p>
        </w:tc>
        <w:tc>
          <w:tcPr>
            <w:tcW w:w="414" w:type="dxa"/>
            <w:gridSpan w:val="2"/>
            <w:vAlign w:val="center"/>
          </w:tcPr>
          <w:p w:rsidR="00524F96" w:rsidRPr="0006445F" w:rsidRDefault="00524F96" w:rsidP="002240FF">
            <w:pPr>
              <w:pStyle w:val="Prrafodelista"/>
              <w:ind w:left="0"/>
              <w:jc w:val="center"/>
              <w:rPr>
                <w:rFonts w:ascii="Candara" w:hAnsi="Candara"/>
                <w:sz w:val="6"/>
                <w:szCs w:val="6"/>
              </w:rPr>
            </w:pPr>
          </w:p>
        </w:tc>
        <w:tc>
          <w:tcPr>
            <w:tcW w:w="638" w:type="dxa"/>
            <w:vAlign w:val="center"/>
          </w:tcPr>
          <w:p w:rsidR="00524F96" w:rsidRPr="0006445F" w:rsidRDefault="00524F96" w:rsidP="002240FF">
            <w:pPr>
              <w:pStyle w:val="Prrafodelista"/>
              <w:ind w:left="0"/>
              <w:jc w:val="center"/>
              <w:rPr>
                <w:rFonts w:ascii="Candara" w:hAnsi="Candara"/>
                <w:sz w:val="6"/>
                <w:szCs w:val="6"/>
              </w:rPr>
            </w:pPr>
          </w:p>
        </w:tc>
        <w:tc>
          <w:tcPr>
            <w:tcW w:w="862" w:type="dxa"/>
            <w:vAlign w:val="center"/>
          </w:tcPr>
          <w:p w:rsidR="00524F96" w:rsidRPr="0006445F" w:rsidRDefault="00524F96" w:rsidP="002240FF">
            <w:pPr>
              <w:pStyle w:val="Prrafodelista"/>
              <w:ind w:left="0"/>
              <w:jc w:val="center"/>
              <w:rPr>
                <w:rFonts w:ascii="Candara" w:hAnsi="Candara"/>
                <w:sz w:val="6"/>
                <w:szCs w:val="6"/>
              </w:rPr>
            </w:pPr>
          </w:p>
        </w:tc>
        <w:tc>
          <w:tcPr>
            <w:tcW w:w="385" w:type="dxa"/>
            <w:vAlign w:val="center"/>
          </w:tcPr>
          <w:p w:rsidR="00524F96" w:rsidRPr="0006445F" w:rsidRDefault="00524F96" w:rsidP="002240FF">
            <w:pPr>
              <w:pStyle w:val="Prrafodelista"/>
              <w:ind w:left="0"/>
              <w:jc w:val="center"/>
              <w:rPr>
                <w:rFonts w:ascii="Candara" w:hAnsi="Candara"/>
                <w:sz w:val="6"/>
                <w:szCs w:val="6"/>
              </w:rPr>
            </w:pPr>
          </w:p>
        </w:tc>
        <w:tc>
          <w:tcPr>
            <w:tcW w:w="440" w:type="dxa"/>
            <w:gridSpan w:val="2"/>
            <w:vAlign w:val="center"/>
          </w:tcPr>
          <w:p w:rsidR="00524F96" w:rsidRPr="0006445F" w:rsidRDefault="00524F96" w:rsidP="002240FF">
            <w:pPr>
              <w:pStyle w:val="Prrafodelista"/>
              <w:ind w:left="0"/>
              <w:jc w:val="center"/>
              <w:rPr>
                <w:rFonts w:ascii="Candara" w:hAnsi="Candara"/>
                <w:sz w:val="6"/>
                <w:szCs w:val="6"/>
              </w:rPr>
            </w:pPr>
          </w:p>
        </w:tc>
        <w:tc>
          <w:tcPr>
            <w:tcW w:w="398" w:type="dxa"/>
            <w:gridSpan w:val="3"/>
            <w:vAlign w:val="center"/>
          </w:tcPr>
          <w:p w:rsidR="00524F96" w:rsidRPr="0006445F" w:rsidRDefault="00524F96" w:rsidP="002240FF">
            <w:pPr>
              <w:pStyle w:val="Prrafodelista"/>
              <w:ind w:left="0"/>
              <w:jc w:val="center"/>
              <w:rPr>
                <w:rFonts w:ascii="Candara" w:hAnsi="Candara"/>
                <w:sz w:val="6"/>
                <w:szCs w:val="6"/>
              </w:rPr>
            </w:pPr>
          </w:p>
        </w:tc>
        <w:tc>
          <w:tcPr>
            <w:tcW w:w="456" w:type="dxa"/>
            <w:gridSpan w:val="4"/>
            <w:vAlign w:val="center"/>
          </w:tcPr>
          <w:p w:rsidR="00524F96" w:rsidRPr="0006445F" w:rsidRDefault="00524F96" w:rsidP="002240FF">
            <w:pPr>
              <w:pStyle w:val="Prrafodelista"/>
              <w:ind w:left="0"/>
              <w:jc w:val="center"/>
              <w:rPr>
                <w:rFonts w:ascii="Candara" w:hAnsi="Candara"/>
                <w:sz w:val="6"/>
                <w:szCs w:val="6"/>
              </w:rPr>
            </w:pPr>
          </w:p>
        </w:tc>
        <w:tc>
          <w:tcPr>
            <w:tcW w:w="405" w:type="dxa"/>
            <w:gridSpan w:val="2"/>
            <w:vAlign w:val="center"/>
          </w:tcPr>
          <w:p w:rsidR="00524F96" w:rsidRPr="0006445F" w:rsidRDefault="00524F96" w:rsidP="002240FF">
            <w:pPr>
              <w:pStyle w:val="Prrafodelista"/>
              <w:ind w:left="0"/>
              <w:jc w:val="center"/>
              <w:rPr>
                <w:rFonts w:ascii="Candara" w:hAnsi="Candara"/>
                <w:sz w:val="6"/>
                <w:szCs w:val="6"/>
              </w:rPr>
            </w:pPr>
          </w:p>
        </w:tc>
        <w:tc>
          <w:tcPr>
            <w:tcW w:w="439" w:type="dxa"/>
            <w:gridSpan w:val="4"/>
            <w:vAlign w:val="center"/>
          </w:tcPr>
          <w:p w:rsidR="00524F96" w:rsidRPr="0006445F" w:rsidRDefault="00524F96" w:rsidP="002240FF">
            <w:pPr>
              <w:pStyle w:val="Prrafodelista"/>
              <w:ind w:left="0"/>
              <w:jc w:val="center"/>
              <w:rPr>
                <w:rFonts w:ascii="Candara" w:hAnsi="Candara"/>
                <w:sz w:val="6"/>
                <w:szCs w:val="6"/>
              </w:rPr>
            </w:pPr>
          </w:p>
        </w:tc>
      </w:tr>
      <w:tr w:rsidR="00524F96" w:rsidTr="002240FF">
        <w:trPr>
          <w:jc w:val="center"/>
        </w:trPr>
        <w:tc>
          <w:tcPr>
            <w:tcW w:w="794" w:type="dxa"/>
            <w:vAlign w:val="center"/>
          </w:tcPr>
          <w:p w:rsidR="00524F96" w:rsidRDefault="00524F96" w:rsidP="002240FF">
            <w:pPr>
              <w:pStyle w:val="Prrafodelista"/>
              <w:ind w:left="0"/>
              <w:rPr>
                <w:rFonts w:ascii="Candara" w:hAnsi="Candara"/>
                <w:sz w:val="20"/>
                <w:szCs w:val="20"/>
              </w:rPr>
            </w:pPr>
          </w:p>
        </w:tc>
        <w:tc>
          <w:tcPr>
            <w:tcW w:w="419" w:type="dxa"/>
            <w:gridSpan w:val="4"/>
            <w:vAlign w:val="center"/>
          </w:tcPr>
          <w:p w:rsidR="00524F96" w:rsidRDefault="00524F96" w:rsidP="002240FF">
            <w:pPr>
              <w:pStyle w:val="Prrafodelista"/>
              <w:ind w:left="0"/>
              <w:rPr>
                <w:rFonts w:ascii="Candara" w:hAnsi="Candara"/>
                <w:sz w:val="20"/>
                <w:szCs w:val="20"/>
              </w:rPr>
            </w:pPr>
            <w:r>
              <w:rPr>
                <w:rFonts w:ascii="Candara" w:hAnsi="Candara"/>
                <w:sz w:val="20"/>
                <w:szCs w:val="20"/>
              </w:rPr>
              <w:t>a)</w:t>
            </w:r>
          </w:p>
        </w:tc>
        <w:tc>
          <w:tcPr>
            <w:tcW w:w="419" w:type="dxa"/>
            <w:vAlign w:val="center"/>
          </w:tcPr>
          <w:p w:rsidR="00524F96" w:rsidRDefault="00524F96" w:rsidP="002240FF">
            <w:pPr>
              <w:pStyle w:val="Prrafodelista"/>
              <w:ind w:left="0"/>
              <w:rPr>
                <w:rFonts w:ascii="Candara" w:hAnsi="Candara"/>
                <w:sz w:val="20"/>
                <w:szCs w:val="20"/>
              </w:rPr>
            </w:pPr>
            <m:oMathPara>
              <m:oMath>
                <m:f>
                  <m:fPr>
                    <m:ctrlPr>
                      <w:rPr>
                        <w:rFonts w:ascii="Cambria Math" w:hAnsi="Cambria Math"/>
                        <w:i/>
                        <w:sz w:val="20"/>
                        <w:szCs w:val="20"/>
                      </w:rPr>
                    </m:ctrlPr>
                  </m:fPr>
                  <m:num>
                    <m:r>
                      <w:rPr>
                        <w:rFonts w:ascii="Cambria Math" w:hAnsi="Cambria Math"/>
                        <w:sz w:val="20"/>
                        <w:szCs w:val="20"/>
                      </w:rPr>
                      <m:t>6</m:t>
                    </m:r>
                  </m:num>
                  <m:den>
                    <m:r>
                      <w:rPr>
                        <w:rFonts w:ascii="Cambria Math" w:hAnsi="Cambria Math"/>
                        <w:sz w:val="20"/>
                        <w:szCs w:val="20"/>
                      </w:rPr>
                      <m:t>7</m:t>
                    </m:r>
                  </m:den>
                </m:f>
              </m:oMath>
            </m:oMathPara>
          </w:p>
        </w:tc>
        <w:tc>
          <w:tcPr>
            <w:tcW w:w="423" w:type="dxa"/>
            <w:gridSpan w:val="3"/>
            <w:vAlign w:val="center"/>
          </w:tcPr>
          <w:p w:rsidR="00524F96" w:rsidRDefault="00524F96" w:rsidP="002240FF">
            <w:pPr>
              <w:pStyle w:val="Prrafodelista"/>
              <w:ind w:left="0"/>
              <w:rPr>
                <w:rFonts w:ascii="Candara" w:hAnsi="Candara"/>
                <w:sz w:val="20"/>
                <w:szCs w:val="20"/>
              </w:rPr>
            </w:pPr>
            <w:r>
              <w:rPr>
                <w:rFonts w:ascii="Candara" w:hAnsi="Candara"/>
                <w:sz w:val="20"/>
                <w:szCs w:val="20"/>
              </w:rPr>
              <w:t>b)</w:t>
            </w:r>
          </w:p>
        </w:tc>
        <w:tc>
          <w:tcPr>
            <w:tcW w:w="438" w:type="dxa"/>
            <w:vAlign w:val="center"/>
          </w:tcPr>
          <w:p w:rsidR="00524F96" w:rsidRDefault="00524F96" w:rsidP="002240FF">
            <w:pPr>
              <w:pStyle w:val="Prrafodelista"/>
              <w:ind w:left="0"/>
              <w:rPr>
                <w:rFonts w:ascii="Candara" w:hAnsi="Candara"/>
                <w:sz w:val="20"/>
                <w:szCs w:val="20"/>
              </w:rPr>
            </w:pPr>
            <m:oMathPara>
              <m:oMath>
                <m:f>
                  <m:fPr>
                    <m:ctrlPr>
                      <w:rPr>
                        <w:rFonts w:ascii="Cambria Math" w:hAnsi="Cambria Math"/>
                        <w:i/>
                        <w:sz w:val="20"/>
                        <w:szCs w:val="20"/>
                      </w:rPr>
                    </m:ctrlPr>
                  </m:fPr>
                  <m:num>
                    <m:r>
                      <w:rPr>
                        <w:rFonts w:ascii="Cambria Math" w:hAnsi="Cambria Math"/>
                        <w:sz w:val="20"/>
                        <w:szCs w:val="20"/>
                      </w:rPr>
                      <m:t>5</m:t>
                    </m:r>
                  </m:num>
                  <m:den>
                    <m:r>
                      <w:rPr>
                        <w:rFonts w:ascii="Cambria Math" w:hAnsi="Cambria Math"/>
                        <w:sz w:val="20"/>
                        <w:szCs w:val="20"/>
                      </w:rPr>
                      <m:t>14</m:t>
                    </m:r>
                  </m:den>
                </m:f>
              </m:oMath>
            </m:oMathPara>
          </w:p>
        </w:tc>
        <w:tc>
          <w:tcPr>
            <w:tcW w:w="419" w:type="dxa"/>
            <w:gridSpan w:val="3"/>
            <w:vAlign w:val="center"/>
          </w:tcPr>
          <w:p w:rsidR="00524F96" w:rsidRDefault="00524F96" w:rsidP="002240FF">
            <w:pPr>
              <w:pStyle w:val="Prrafodelista"/>
              <w:ind w:left="0"/>
              <w:jc w:val="center"/>
              <w:rPr>
                <w:rFonts w:ascii="Candara" w:hAnsi="Candara"/>
                <w:sz w:val="20"/>
                <w:szCs w:val="20"/>
              </w:rPr>
            </w:pPr>
            <w:r>
              <w:rPr>
                <w:rFonts w:ascii="Candara" w:hAnsi="Candara"/>
                <w:sz w:val="20"/>
                <w:szCs w:val="20"/>
              </w:rPr>
              <w:t>c)</w:t>
            </w:r>
          </w:p>
        </w:tc>
        <w:tc>
          <w:tcPr>
            <w:tcW w:w="421" w:type="dxa"/>
            <w:gridSpan w:val="3"/>
            <w:vAlign w:val="center"/>
          </w:tcPr>
          <w:p w:rsidR="00524F96" w:rsidRDefault="00524F96" w:rsidP="002240FF">
            <w:pPr>
              <w:pStyle w:val="Prrafodelista"/>
              <w:ind w:left="0"/>
              <w:jc w:val="center"/>
              <w:rPr>
                <w:rFonts w:ascii="Candara" w:hAnsi="Candara"/>
                <w:sz w:val="20"/>
                <w:szCs w:val="20"/>
              </w:rPr>
            </w:pPr>
            <m:oMathPara>
              <m:oMath>
                <m:f>
                  <m:fPr>
                    <m:ctrlPr>
                      <w:rPr>
                        <w:rFonts w:ascii="Cambria Math" w:hAnsi="Cambria Math"/>
                        <w:i/>
                        <w:sz w:val="20"/>
                        <w:szCs w:val="20"/>
                      </w:rPr>
                    </m:ctrlPr>
                  </m:fPr>
                  <m:num>
                    <m:r>
                      <w:rPr>
                        <w:rFonts w:ascii="Cambria Math" w:hAnsi="Cambria Math"/>
                        <w:sz w:val="20"/>
                        <w:szCs w:val="20"/>
                      </w:rPr>
                      <m:t>5</m:t>
                    </m:r>
                  </m:num>
                  <m:den>
                    <m:r>
                      <w:rPr>
                        <w:rFonts w:ascii="Cambria Math" w:hAnsi="Cambria Math"/>
                        <w:sz w:val="20"/>
                        <w:szCs w:val="20"/>
                      </w:rPr>
                      <m:t>7</m:t>
                    </m:r>
                  </m:den>
                </m:f>
              </m:oMath>
            </m:oMathPara>
          </w:p>
        </w:tc>
        <w:tc>
          <w:tcPr>
            <w:tcW w:w="638" w:type="dxa"/>
            <w:vAlign w:val="center"/>
          </w:tcPr>
          <w:p w:rsidR="00524F96" w:rsidRDefault="00524F96" w:rsidP="002240FF">
            <w:pPr>
              <w:pStyle w:val="Prrafodelista"/>
              <w:ind w:left="0"/>
              <w:jc w:val="center"/>
              <w:rPr>
                <w:rFonts w:ascii="Candara" w:hAnsi="Candara"/>
                <w:sz w:val="20"/>
                <w:szCs w:val="20"/>
              </w:rPr>
            </w:pPr>
          </w:p>
        </w:tc>
        <w:tc>
          <w:tcPr>
            <w:tcW w:w="862" w:type="dxa"/>
            <w:vAlign w:val="center"/>
          </w:tcPr>
          <w:p w:rsidR="00524F96" w:rsidRDefault="00524F96" w:rsidP="002240FF">
            <w:pPr>
              <w:pStyle w:val="Prrafodelista"/>
              <w:ind w:left="0"/>
              <w:jc w:val="center"/>
              <w:rPr>
                <w:rFonts w:ascii="Candara" w:hAnsi="Candara"/>
                <w:sz w:val="20"/>
                <w:szCs w:val="20"/>
              </w:rPr>
            </w:pPr>
          </w:p>
        </w:tc>
        <w:tc>
          <w:tcPr>
            <w:tcW w:w="419" w:type="dxa"/>
            <w:gridSpan w:val="2"/>
            <w:vAlign w:val="center"/>
          </w:tcPr>
          <w:p w:rsidR="00524F96" w:rsidRDefault="00524F96" w:rsidP="002240FF">
            <w:pPr>
              <w:pStyle w:val="Prrafodelista"/>
              <w:ind w:left="0"/>
              <w:jc w:val="center"/>
              <w:rPr>
                <w:rFonts w:ascii="Candara" w:hAnsi="Candara"/>
                <w:sz w:val="20"/>
                <w:szCs w:val="20"/>
              </w:rPr>
            </w:pPr>
            <w:r>
              <w:rPr>
                <w:rFonts w:ascii="Candara" w:hAnsi="Candara"/>
                <w:sz w:val="20"/>
                <w:szCs w:val="20"/>
              </w:rPr>
              <w:t>a)</w:t>
            </w:r>
          </w:p>
        </w:tc>
        <w:tc>
          <w:tcPr>
            <w:tcW w:w="420" w:type="dxa"/>
            <w:gridSpan w:val="2"/>
            <w:vAlign w:val="center"/>
          </w:tcPr>
          <w:p w:rsidR="00524F96" w:rsidRDefault="00524F96" w:rsidP="002240FF">
            <w:pPr>
              <w:pStyle w:val="Prrafodelista"/>
              <w:ind w:left="0"/>
              <w:jc w:val="center"/>
              <w:rPr>
                <w:rFonts w:ascii="Candara" w:hAnsi="Candara"/>
                <w:sz w:val="20"/>
                <w:szCs w:val="20"/>
              </w:rPr>
            </w:pPr>
            <m:oMathPara>
              <m:oMath>
                <m:f>
                  <m:fPr>
                    <m:ctrlPr>
                      <w:rPr>
                        <w:rFonts w:ascii="Cambria Math" w:hAnsi="Cambria Math"/>
                        <w:i/>
                        <w:sz w:val="20"/>
                        <w:szCs w:val="20"/>
                      </w:rPr>
                    </m:ctrlPr>
                  </m:fPr>
                  <m:num>
                    <m:r>
                      <w:rPr>
                        <w:rFonts w:ascii="Cambria Math" w:hAnsi="Cambria Math"/>
                        <w:sz w:val="20"/>
                        <w:szCs w:val="20"/>
                      </w:rPr>
                      <m:t>8</m:t>
                    </m:r>
                  </m:num>
                  <m:den>
                    <m:r>
                      <w:rPr>
                        <w:rFonts w:ascii="Cambria Math" w:hAnsi="Cambria Math"/>
                        <w:sz w:val="20"/>
                        <w:szCs w:val="20"/>
                      </w:rPr>
                      <m:t>7</m:t>
                    </m:r>
                  </m:den>
                </m:f>
              </m:oMath>
            </m:oMathPara>
          </w:p>
        </w:tc>
        <w:tc>
          <w:tcPr>
            <w:tcW w:w="420" w:type="dxa"/>
            <w:gridSpan w:val="3"/>
            <w:vAlign w:val="center"/>
          </w:tcPr>
          <w:p w:rsidR="00524F96" w:rsidRDefault="00524F96" w:rsidP="002240FF">
            <w:pPr>
              <w:pStyle w:val="Prrafodelista"/>
              <w:ind w:left="0"/>
              <w:jc w:val="center"/>
              <w:rPr>
                <w:rFonts w:ascii="Candara" w:hAnsi="Candara"/>
                <w:sz w:val="20"/>
                <w:szCs w:val="20"/>
              </w:rPr>
            </w:pPr>
            <w:r>
              <w:rPr>
                <w:rFonts w:ascii="Candara" w:hAnsi="Candara"/>
                <w:sz w:val="20"/>
                <w:szCs w:val="20"/>
              </w:rPr>
              <w:t>b)</w:t>
            </w:r>
          </w:p>
        </w:tc>
        <w:tc>
          <w:tcPr>
            <w:tcW w:w="420" w:type="dxa"/>
            <w:gridSpan w:val="3"/>
            <w:vAlign w:val="center"/>
          </w:tcPr>
          <w:p w:rsidR="00524F96" w:rsidRDefault="00524F96" w:rsidP="002240FF">
            <w:pPr>
              <w:pStyle w:val="Prrafodelista"/>
              <w:ind w:left="0"/>
              <w:jc w:val="center"/>
              <w:rPr>
                <w:rFonts w:ascii="Candara" w:hAnsi="Candara"/>
                <w:sz w:val="20"/>
                <w:szCs w:val="20"/>
              </w:rPr>
            </w:pPr>
            <m:oMathPara>
              <m:oMath>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7</m:t>
                    </m:r>
                  </m:den>
                </m:f>
              </m:oMath>
            </m:oMathPara>
          </w:p>
        </w:tc>
        <w:tc>
          <w:tcPr>
            <w:tcW w:w="420" w:type="dxa"/>
            <w:gridSpan w:val="3"/>
            <w:vAlign w:val="center"/>
          </w:tcPr>
          <w:p w:rsidR="00524F96" w:rsidRDefault="00524F96" w:rsidP="002240FF">
            <w:pPr>
              <w:pStyle w:val="Prrafodelista"/>
              <w:ind w:left="0"/>
              <w:jc w:val="center"/>
              <w:rPr>
                <w:rFonts w:ascii="Candara" w:hAnsi="Candara"/>
                <w:sz w:val="20"/>
                <w:szCs w:val="20"/>
              </w:rPr>
            </w:pPr>
            <w:r>
              <w:rPr>
                <w:rFonts w:ascii="Candara" w:hAnsi="Candara"/>
                <w:sz w:val="20"/>
                <w:szCs w:val="20"/>
              </w:rPr>
              <w:t>c)</w:t>
            </w:r>
          </w:p>
        </w:tc>
        <w:tc>
          <w:tcPr>
            <w:tcW w:w="424" w:type="dxa"/>
            <w:gridSpan w:val="3"/>
            <w:vAlign w:val="center"/>
          </w:tcPr>
          <w:p w:rsidR="00524F96" w:rsidRDefault="00524F96" w:rsidP="002240FF">
            <w:pPr>
              <w:pStyle w:val="Prrafodelista"/>
              <w:ind w:left="0"/>
              <w:jc w:val="center"/>
              <w:rPr>
                <w:rFonts w:ascii="Candara" w:hAnsi="Candara"/>
                <w:sz w:val="20"/>
                <w:szCs w:val="20"/>
              </w:rPr>
            </w:pPr>
            <m:oMathPara>
              <m:oMath>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14</m:t>
                    </m:r>
                  </m:den>
                </m:f>
              </m:oMath>
            </m:oMathPara>
          </w:p>
        </w:tc>
      </w:tr>
    </w:tbl>
    <w:p w:rsidR="00524F96" w:rsidRDefault="00524F96" w:rsidP="00524F96">
      <w:pPr>
        <w:pStyle w:val="Prrafodelista"/>
        <w:spacing w:after="0"/>
        <w:rPr>
          <w:rFonts w:ascii="Candara" w:hAnsi="Candara"/>
          <w:sz w:val="20"/>
          <w:szCs w:val="20"/>
        </w:rPr>
      </w:pPr>
    </w:p>
    <w:p w:rsidR="00524F96" w:rsidRPr="001F765B" w:rsidRDefault="00524F96" w:rsidP="00D8730B">
      <w:pPr>
        <w:pStyle w:val="Prrafodelista"/>
        <w:spacing w:after="0"/>
        <w:jc w:val="right"/>
        <w:rPr>
          <w:rFonts w:ascii="Candara" w:hAnsi="Candara"/>
          <w:sz w:val="20"/>
          <w:szCs w:val="20"/>
        </w:rPr>
      </w:pPr>
    </w:p>
    <w:p w:rsidR="00524F96" w:rsidRPr="0006445F" w:rsidRDefault="00524F96" w:rsidP="00524F96">
      <w:pPr>
        <w:pStyle w:val="Prrafodelista"/>
        <w:numPr>
          <w:ilvl w:val="0"/>
          <w:numId w:val="4"/>
        </w:numPr>
        <w:spacing w:after="0"/>
        <w:rPr>
          <w:rFonts w:ascii="Candara" w:hAnsi="Candara"/>
          <w:sz w:val="20"/>
          <w:szCs w:val="20"/>
        </w:rPr>
      </w:pPr>
      <w:r>
        <w:rPr>
          <w:rFonts w:ascii="Candara" w:hAnsi="Candara"/>
          <w:b/>
          <w:sz w:val="20"/>
          <w:szCs w:val="20"/>
        </w:rPr>
        <w:t>Realiza las siguientes sumas y restas de fracciones. Simplifica el resultado:</w:t>
      </w:r>
    </w:p>
    <w:p w:rsidR="00524F96" w:rsidRDefault="00524F96" w:rsidP="00524F96">
      <w:pPr>
        <w:pStyle w:val="Prrafodelista"/>
        <w:spacing w:after="0"/>
        <w:rPr>
          <w:rFonts w:ascii="Candara" w:hAnsi="Candara"/>
          <w:sz w:val="20"/>
          <w:szCs w:val="20"/>
        </w:rPr>
      </w:pPr>
    </w:p>
    <w:p w:rsidR="00524F96" w:rsidRDefault="00524F96" w:rsidP="00524F96">
      <w:pPr>
        <w:pStyle w:val="Prrafodelista"/>
        <w:numPr>
          <w:ilvl w:val="0"/>
          <w:numId w:val="9"/>
        </w:numPr>
        <w:spacing w:after="0"/>
        <w:rPr>
          <w:oMath/>
          <w:rFonts w:ascii="Cambria Math" w:hAnsi="Cambria Math"/>
          <w:sz w:val="24"/>
          <w:szCs w:val="24"/>
        </w:rPr>
        <w:sectPr w:rsidR="00524F96" w:rsidSect="004B052E">
          <w:pgSz w:w="12240" w:h="15840"/>
          <w:pgMar w:top="567" w:right="567" w:bottom="567" w:left="567" w:header="708" w:footer="708" w:gutter="0"/>
          <w:cols w:space="708"/>
          <w:docGrid w:linePitch="360"/>
        </w:sectPr>
      </w:pPr>
    </w:p>
    <w:p w:rsidR="00524F96" w:rsidRDefault="00524F96" w:rsidP="00524F96">
      <w:pPr>
        <w:pStyle w:val="Prrafodelista"/>
        <w:numPr>
          <w:ilvl w:val="0"/>
          <w:numId w:val="9"/>
        </w:numPr>
        <w:spacing w:after="0"/>
        <w:rPr>
          <w:rFonts w:ascii="Candara" w:eastAsiaTheme="minorEastAsia" w:hAnsi="Candara"/>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m:t>
        </m:r>
      </m:oMath>
    </w:p>
    <w:p w:rsidR="00D8730B" w:rsidRPr="00D8730B" w:rsidRDefault="00D8730B" w:rsidP="00D8730B">
      <w:pPr>
        <w:spacing w:after="0"/>
        <w:rPr>
          <w:rFonts w:ascii="Candara" w:eastAsiaTheme="minorEastAsia" w:hAnsi="Candara"/>
          <w:sz w:val="24"/>
          <w:szCs w:val="24"/>
        </w:rPr>
      </w:pPr>
    </w:p>
    <w:p w:rsidR="00524F96" w:rsidRDefault="00524F96" w:rsidP="00524F96">
      <w:pPr>
        <w:pStyle w:val="Prrafodelista"/>
        <w:numPr>
          <w:ilvl w:val="0"/>
          <w:numId w:val="9"/>
        </w:numPr>
        <w:spacing w:after="0"/>
        <w:rPr>
          <w:rFonts w:ascii="Candara" w:eastAsiaTheme="minorEastAsia" w:hAnsi="Candara"/>
          <w:sz w:val="24"/>
          <w:szCs w:val="24"/>
        </w:rPr>
      </w:pP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10</m:t>
            </m:r>
          </m:den>
        </m:f>
        <m:r>
          <w:rPr>
            <w:rFonts w:ascii="Cambria Math" w:hAnsi="Cambria Math"/>
            <w:sz w:val="24"/>
            <w:szCs w:val="24"/>
          </w:rPr>
          <m:t>=</m:t>
        </m:r>
      </m:oMath>
    </w:p>
    <w:p w:rsidR="00D8730B" w:rsidRPr="00D8730B" w:rsidRDefault="00D8730B" w:rsidP="00D8730B">
      <w:pPr>
        <w:pStyle w:val="Prrafodelista"/>
        <w:rPr>
          <w:rFonts w:ascii="Candara" w:eastAsiaTheme="minorEastAsia" w:hAnsi="Candara"/>
          <w:sz w:val="24"/>
          <w:szCs w:val="24"/>
        </w:rPr>
      </w:pPr>
    </w:p>
    <w:p w:rsidR="00D8730B" w:rsidRPr="00D8730B" w:rsidRDefault="00D8730B" w:rsidP="00D8730B">
      <w:pPr>
        <w:spacing w:after="0"/>
        <w:rPr>
          <w:rFonts w:ascii="Candara" w:eastAsiaTheme="minorEastAsia" w:hAnsi="Candara"/>
          <w:sz w:val="24"/>
          <w:szCs w:val="24"/>
        </w:rPr>
      </w:pPr>
    </w:p>
    <w:p w:rsidR="00524F96" w:rsidRDefault="00524F96" w:rsidP="00524F96">
      <w:pPr>
        <w:pStyle w:val="Prrafodelista"/>
        <w:numPr>
          <w:ilvl w:val="0"/>
          <w:numId w:val="9"/>
        </w:numPr>
        <w:spacing w:after="0"/>
        <w:rPr>
          <w:rFonts w:ascii="Candara" w:eastAsiaTheme="minorEastAsia" w:hAnsi="Candara"/>
          <w:sz w:val="24"/>
          <w:szCs w:val="24"/>
        </w:rPr>
      </w:pP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r>
          <w:rPr>
            <w:rFonts w:ascii="Cambria Math" w:hAnsi="Cambria Math"/>
            <w:sz w:val="24"/>
            <w:szCs w:val="24"/>
          </w:rPr>
          <m:t>=</m:t>
        </m:r>
      </m:oMath>
    </w:p>
    <w:p w:rsidR="00D8730B" w:rsidRDefault="00D8730B" w:rsidP="00D8730B">
      <w:pPr>
        <w:spacing w:after="0"/>
        <w:rPr>
          <w:rFonts w:ascii="Candara" w:eastAsiaTheme="minorEastAsia" w:hAnsi="Candara"/>
          <w:sz w:val="24"/>
          <w:szCs w:val="24"/>
        </w:rPr>
      </w:pPr>
    </w:p>
    <w:p w:rsidR="00D8730B" w:rsidRPr="00D8730B" w:rsidRDefault="00D8730B" w:rsidP="00D8730B">
      <w:pPr>
        <w:spacing w:after="0"/>
        <w:rPr>
          <w:rFonts w:ascii="Candara" w:eastAsiaTheme="minorEastAsia" w:hAnsi="Candara"/>
          <w:sz w:val="24"/>
          <w:szCs w:val="24"/>
        </w:rPr>
      </w:pPr>
    </w:p>
    <w:p w:rsidR="00524F96" w:rsidRDefault="00524F96" w:rsidP="00524F96">
      <w:pPr>
        <w:pStyle w:val="Prrafodelista"/>
        <w:numPr>
          <w:ilvl w:val="0"/>
          <w:numId w:val="9"/>
        </w:numPr>
        <w:spacing w:after="0"/>
        <w:rPr>
          <w:rFonts w:ascii="Candara" w:eastAsiaTheme="minorEastAsia" w:hAnsi="Candara"/>
          <w:sz w:val="24"/>
          <w:szCs w:val="24"/>
        </w:rPr>
      </w:pP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7</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sz w:val="24"/>
            <w:szCs w:val="24"/>
          </w:rPr>
          <m:t>=</m:t>
        </m:r>
      </m:oMath>
    </w:p>
    <w:p w:rsidR="00D8730B" w:rsidRPr="00D8730B" w:rsidRDefault="00D8730B" w:rsidP="00D8730B">
      <w:pPr>
        <w:spacing w:after="0"/>
        <w:rPr>
          <w:rFonts w:ascii="Candara" w:eastAsiaTheme="minorEastAsia" w:hAnsi="Candara"/>
          <w:sz w:val="24"/>
          <w:szCs w:val="24"/>
        </w:rPr>
      </w:pPr>
    </w:p>
    <w:p w:rsidR="00524F96" w:rsidRDefault="00524F96" w:rsidP="00524F96">
      <w:pPr>
        <w:pStyle w:val="Prrafodelista"/>
        <w:numPr>
          <w:ilvl w:val="0"/>
          <w:numId w:val="9"/>
        </w:numPr>
        <w:spacing w:after="0"/>
        <w:rPr>
          <w:rFonts w:ascii="Candara" w:eastAsiaTheme="minorEastAsia" w:hAnsi="Candara"/>
          <w:sz w:val="24"/>
          <w:szCs w:val="24"/>
        </w:rPr>
      </w:pP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9</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5</m:t>
            </m:r>
          </m:den>
        </m:f>
        <m:r>
          <w:rPr>
            <w:rFonts w:ascii="Cambria Math" w:hAnsi="Cambria Math"/>
            <w:sz w:val="24"/>
            <w:szCs w:val="24"/>
          </w:rPr>
          <m:t>=</m:t>
        </m:r>
      </m:oMath>
    </w:p>
    <w:p w:rsidR="00D8730B" w:rsidRPr="00D8730B" w:rsidRDefault="00D8730B" w:rsidP="00D8730B">
      <w:pPr>
        <w:pStyle w:val="Prrafodelista"/>
        <w:rPr>
          <w:rFonts w:ascii="Candara" w:eastAsiaTheme="minorEastAsia" w:hAnsi="Candara"/>
          <w:sz w:val="24"/>
          <w:szCs w:val="24"/>
        </w:rPr>
      </w:pPr>
    </w:p>
    <w:p w:rsidR="00D8730B" w:rsidRPr="00D8730B" w:rsidRDefault="00D8730B" w:rsidP="00D8730B">
      <w:pPr>
        <w:spacing w:after="0"/>
        <w:rPr>
          <w:rFonts w:ascii="Candara" w:eastAsiaTheme="minorEastAsia" w:hAnsi="Candara"/>
          <w:sz w:val="24"/>
          <w:szCs w:val="24"/>
        </w:rPr>
      </w:pPr>
    </w:p>
    <w:p w:rsidR="00524F96" w:rsidRDefault="00524F96" w:rsidP="00524F96">
      <w:pPr>
        <w:pStyle w:val="Prrafodelista"/>
        <w:numPr>
          <w:ilvl w:val="0"/>
          <w:numId w:val="9"/>
        </w:numPr>
        <w:spacing w:after="0"/>
        <w:rPr>
          <w:rFonts w:ascii="Candara" w:eastAsiaTheme="minorEastAsia" w:hAnsi="Candara"/>
          <w:sz w:val="24"/>
          <w:szCs w:val="24"/>
        </w:rPr>
      </w:pPr>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9</m:t>
            </m:r>
          </m:den>
        </m:f>
        <m:r>
          <w:rPr>
            <w:rFonts w:ascii="Cambria Math" w:hAnsi="Cambria Math"/>
            <w:sz w:val="24"/>
            <w:szCs w:val="24"/>
          </w:rPr>
          <m:t>=</m:t>
        </m:r>
      </m:oMath>
    </w:p>
    <w:p w:rsidR="00D8730B" w:rsidRPr="00D8730B" w:rsidRDefault="00D8730B" w:rsidP="00D8730B">
      <w:pPr>
        <w:spacing w:after="0"/>
        <w:rPr>
          <w:rFonts w:ascii="Candara" w:eastAsiaTheme="minorEastAsia" w:hAnsi="Candara"/>
          <w:sz w:val="24"/>
          <w:szCs w:val="24"/>
        </w:rPr>
      </w:pPr>
    </w:p>
    <w:p w:rsidR="00524F96" w:rsidRDefault="00524F96" w:rsidP="00524F96">
      <w:pPr>
        <w:pStyle w:val="Prrafodelista"/>
        <w:numPr>
          <w:ilvl w:val="0"/>
          <w:numId w:val="9"/>
        </w:numPr>
        <w:spacing w:after="0"/>
        <w:rPr>
          <w:rFonts w:ascii="Candara" w:eastAsiaTheme="minorEastAsia" w:hAnsi="Candara"/>
          <w:sz w:val="24"/>
          <w:szCs w:val="24"/>
        </w:rPr>
      </w:pP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2</m:t>
            </m:r>
          </m:den>
        </m:f>
        <m:r>
          <w:rPr>
            <w:rFonts w:ascii="Cambria Math" w:hAnsi="Cambria Math"/>
            <w:sz w:val="24"/>
            <w:szCs w:val="24"/>
          </w:rPr>
          <m:t>=</m:t>
        </m:r>
      </m:oMath>
    </w:p>
    <w:p w:rsidR="00D8730B" w:rsidRPr="00D8730B" w:rsidRDefault="00D8730B" w:rsidP="00D8730B">
      <w:pPr>
        <w:pStyle w:val="Prrafodelista"/>
        <w:rPr>
          <w:rFonts w:ascii="Candara" w:eastAsiaTheme="minorEastAsia" w:hAnsi="Candara"/>
          <w:sz w:val="24"/>
          <w:szCs w:val="24"/>
        </w:rPr>
      </w:pPr>
    </w:p>
    <w:p w:rsidR="00D8730B" w:rsidRPr="00D8730B" w:rsidRDefault="00D8730B" w:rsidP="00D8730B">
      <w:pPr>
        <w:spacing w:after="0"/>
        <w:rPr>
          <w:rFonts w:ascii="Candara" w:eastAsiaTheme="minorEastAsia" w:hAnsi="Candara"/>
          <w:sz w:val="24"/>
          <w:szCs w:val="24"/>
        </w:rPr>
      </w:pPr>
    </w:p>
    <w:p w:rsidR="00524F96" w:rsidRDefault="00524F96" w:rsidP="00524F96">
      <w:pPr>
        <w:pStyle w:val="Prrafodelista"/>
        <w:numPr>
          <w:ilvl w:val="0"/>
          <w:numId w:val="9"/>
        </w:numPr>
        <w:spacing w:after="0"/>
        <w:rPr>
          <w:rFonts w:ascii="Candara" w:eastAsiaTheme="minorEastAsia" w:hAnsi="Candara"/>
          <w:sz w:val="24"/>
          <w:szCs w:val="24"/>
        </w:rPr>
      </w:pP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7</m:t>
            </m:r>
          </m:den>
        </m:f>
        <m:r>
          <w:rPr>
            <w:rFonts w:ascii="Cambria Math" w:hAnsi="Cambria Math"/>
            <w:sz w:val="24"/>
            <w:szCs w:val="24"/>
          </w:rPr>
          <m:t>=</m:t>
        </m:r>
      </m:oMath>
    </w:p>
    <w:p w:rsidR="00D8730B" w:rsidRPr="00D8730B" w:rsidRDefault="00D8730B" w:rsidP="00D8730B">
      <w:pPr>
        <w:spacing w:after="0"/>
        <w:rPr>
          <w:rFonts w:ascii="Candara" w:eastAsiaTheme="minorEastAsia" w:hAnsi="Candara"/>
          <w:sz w:val="24"/>
          <w:szCs w:val="24"/>
        </w:rPr>
      </w:pPr>
    </w:p>
    <w:p w:rsidR="00524F96" w:rsidRDefault="00524F96" w:rsidP="00524F96">
      <w:pPr>
        <w:pStyle w:val="Prrafodelista"/>
        <w:numPr>
          <w:ilvl w:val="0"/>
          <w:numId w:val="9"/>
        </w:numPr>
        <w:spacing w:after="0"/>
        <w:rPr>
          <w:rFonts w:ascii="Candara" w:eastAsiaTheme="minorEastAsia" w:hAnsi="Candara"/>
          <w:sz w:val="24"/>
          <w:szCs w:val="24"/>
        </w:rPr>
      </w:pP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9</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m:t>
        </m:r>
      </m:oMath>
    </w:p>
    <w:p w:rsidR="00D8730B" w:rsidRPr="00D8730B" w:rsidRDefault="00D8730B" w:rsidP="00D8730B">
      <w:pPr>
        <w:pStyle w:val="Prrafodelista"/>
        <w:rPr>
          <w:rFonts w:ascii="Candara" w:eastAsiaTheme="minorEastAsia" w:hAnsi="Candara"/>
          <w:sz w:val="24"/>
          <w:szCs w:val="24"/>
        </w:rPr>
      </w:pPr>
    </w:p>
    <w:p w:rsidR="00D8730B" w:rsidRPr="00D8730B" w:rsidRDefault="00D8730B" w:rsidP="00D8730B">
      <w:pPr>
        <w:spacing w:after="0"/>
        <w:rPr>
          <w:rFonts w:ascii="Candara" w:eastAsiaTheme="minorEastAsia" w:hAnsi="Candara"/>
          <w:sz w:val="24"/>
          <w:szCs w:val="24"/>
        </w:rPr>
      </w:pPr>
    </w:p>
    <w:p w:rsidR="00524F96" w:rsidRPr="007D455C" w:rsidRDefault="00524F96" w:rsidP="00524F96">
      <w:pPr>
        <w:pStyle w:val="Prrafodelista"/>
        <w:numPr>
          <w:ilvl w:val="0"/>
          <w:numId w:val="9"/>
        </w:numPr>
        <w:spacing w:after="0"/>
        <w:rPr>
          <w:rFonts w:ascii="Candara" w:eastAsiaTheme="minorEastAsia" w:hAnsi="Candara"/>
          <w:sz w:val="24"/>
          <w:szCs w:val="24"/>
        </w:rPr>
      </w:pP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7</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t>
        </m:r>
      </m:oMath>
    </w:p>
    <w:p w:rsidR="00524F96" w:rsidRDefault="00524F96" w:rsidP="00524F96">
      <w:pPr>
        <w:pStyle w:val="Prrafodelista"/>
        <w:spacing w:after="0"/>
        <w:rPr>
          <w:rFonts w:ascii="Candara" w:hAnsi="Candara"/>
          <w:sz w:val="20"/>
          <w:szCs w:val="20"/>
        </w:rPr>
      </w:pPr>
    </w:p>
    <w:p w:rsidR="00F607EB" w:rsidRDefault="00F607EB" w:rsidP="00524F96">
      <w:pPr>
        <w:pStyle w:val="Prrafodelista"/>
        <w:spacing w:after="0"/>
        <w:rPr>
          <w:rFonts w:ascii="Candara" w:hAnsi="Candara"/>
          <w:sz w:val="20"/>
          <w:szCs w:val="20"/>
        </w:rPr>
      </w:pPr>
    </w:p>
    <w:p w:rsidR="00F607EB" w:rsidRDefault="00F607EB" w:rsidP="00524F96">
      <w:pPr>
        <w:pStyle w:val="Prrafodelista"/>
        <w:spacing w:after="0"/>
        <w:rPr>
          <w:rFonts w:ascii="Candara" w:hAnsi="Candara"/>
          <w:sz w:val="20"/>
          <w:szCs w:val="20"/>
        </w:rPr>
      </w:pPr>
    </w:p>
    <w:p w:rsidR="00F607EB" w:rsidRDefault="00F607EB" w:rsidP="00524F96">
      <w:pPr>
        <w:pStyle w:val="Prrafodelista"/>
        <w:spacing w:after="0"/>
        <w:rPr>
          <w:rFonts w:ascii="Candara" w:hAnsi="Candara"/>
          <w:sz w:val="20"/>
          <w:szCs w:val="20"/>
        </w:rPr>
      </w:pPr>
    </w:p>
    <w:p w:rsidR="00F607EB" w:rsidRDefault="00F607EB" w:rsidP="00524F96">
      <w:pPr>
        <w:pStyle w:val="Prrafodelista"/>
        <w:spacing w:after="0"/>
        <w:rPr>
          <w:rFonts w:ascii="Candara" w:hAnsi="Candara"/>
          <w:sz w:val="20"/>
          <w:szCs w:val="20"/>
        </w:rPr>
        <w:sectPr w:rsidR="00F607EB" w:rsidSect="007954C9">
          <w:type w:val="continuous"/>
          <w:pgSz w:w="12240" w:h="15840"/>
          <w:pgMar w:top="567" w:right="567" w:bottom="567" w:left="567" w:header="708" w:footer="708" w:gutter="0"/>
          <w:cols w:num="2" w:space="708"/>
          <w:docGrid w:linePitch="360"/>
        </w:sectPr>
      </w:pPr>
    </w:p>
    <w:p w:rsidR="00524F96" w:rsidRDefault="00524F96" w:rsidP="00524F96">
      <w:pPr>
        <w:pStyle w:val="Prrafodelista"/>
        <w:spacing w:after="0"/>
        <w:rPr>
          <w:rFonts w:ascii="Candara" w:hAnsi="Candara"/>
          <w:sz w:val="20"/>
          <w:szCs w:val="20"/>
        </w:rPr>
      </w:pPr>
    </w:p>
    <w:p w:rsidR="00524F96" w:rsidRDefault="00524F96" w:rsidP="00524F96">
      <w:pPr>
        <w:spacing w:after="0"/>
        <w:rPr>
          <w:rFonts w:ascii="Candara" w:hAnsi="Candara"/>
          <w:sz w:val="20"/>
          <w:szCs w:val="20"/>
        </w:rPr>
      </w:pPr>
    </w:p>
    <w:p w:rsidR="00524F96" w:rsidRDefault="00524F96" w:rsidP="00524F96">
      <w:pPr>
        <w:spacing w:after="0"/>
        <w:rPr>
          <w:rFonts w:ascii="Candara" w:hAnsi="Candara"/>
          <w:sz w:val="20"/>
          <w:szCs w:val="20"/>
        </w:rPr>
      </w:pPr>
    </w:p>
    <w:p w:rsidR="00524F96" w:rsidRDefault="00524F96" w:rsidP="00524F96">
      <w:pPr>
        <w:spacing w:after="0"/>
        <w:rPr>
          <w:rFonts w:ascii="Candara" w:hAnsi="Candara"/>
          <w:b/>
          <w:sz w:val="20"/>
          <w:szCs w:val="20"/>
        </w:rPr>
      </w:pPr>
      <w:r>
        <w:rPr>
          <w:rFonts w:ascii="Candara" w:hAnsi="Candara"/>
          <w:b/>
          <w:sz w:val="20"/>
          <w:szCs w:val="20"/>
        </w:rPr>
        <w:t>División de fracciones</w:t>
      </w:r>
    </w:p>
    <w:p w:rsidR="00524F96" w:rsidRDefault="00524F96" w:rsidP="00524F96">
      <w:pPr>
        <w:spacing w:after="0"/>
        <w:rPr>
          <w:rFonts w:ascii="Candara" w:eastAsiaTheme="minorEastAsia" w:hAnsi="Candara"/>
          <w:sz w:val="20"/>
          <w:szCs w:val="20"/>
        </w:rPr>
      </w:pPr>
      <w:r>
        <w:rPr>
          <w:rFonts w:ascii="Candara" w:hAnsi="Candara"/>
          <w:sz w:val="20"/>
          <w:szCs w:val="20"/>
        </w:rPr>
        <w:t xml:space="preserve">Para dividir la fracción  </w:t>
      </w:r>
      <m:oMath>
        <m:f>
          <m:fPr>
            <m:ctrlPr>
              <w:rPr>
                <w:rFonts w:ascii="Cambria Math" w:hAnsi="Cambria Math"/>
                <w:i/>
                <w:sz w:val="20"/>
                <w:szCs w:val="20"/>
              </w:rPr>
            </m:ctrlPr>
          </m:fPr>
          <m:num>
            <m:r>
              <w:rPr>
                <w:rFonts w:ascii="Cambria Math" w:hAnsi="Cambria Math"/>
                <w:sz w:val="20"/>
                <w:szCs w:val="20"/>
              </w:rPr>
              <m:t>a</m:t>
            </m:r>
          </m:num>
          <m:den>
            <m:r>
              <w:rPr>
                <w:rFonts w:ascii="Cambria Math" w:hAnsi="Cambria Math"/>
                <w:sz w:val="20"/>
                <w:szCs w:val="20"/>
              </w:rPr>
              <m:t>b</m:t>
            </m:r>
          </m:den>
        </m:f>
      </m:oMath>
      <w:r>
        <w:rPr>
          <w:rFonts w:ascii="Candara" w:eastAsiaTheme="minorEastAsia" w:hAnsi="Candara"/>
          <w:sz w:val="20"/>
          <w:szCs w:val="20"/>
        </w:rPr>
        <w:t xml:space="preserve">  entre  </w:t>
      </w:r>
      <m:oMath>
        <m:f>
          <m:fPr>
            <m:ctrlPr>
              <w:rPr>
                <w:rFonts w:ascii="Cambria Math" w:eastAsiaTheme="minorEastAsia" w:hAnsi="Cambria Math"/>
                <w:i/>
                <w:sz w:val="20"/>
                <w:szCs w:val="20"/>
              </w:rPr>
            </m:ctrlPr>
          </m:fPr>
          <m:num>
            <m:r>
              <w:rPr>
                <w:rFonts w:ascii="Cambria Math" w:eastAsiaTheme="minorEastAsia" w:hAnsi="Cambria Math"/>
                <w:sz w:val="20"/>
                <w:szCs w:val="20"/>
              </w:rPr>
              <m:t>m</m:t>
            </m:r>
          </m:num>
          <m:den>
            <m:r>
              <w:rPr>
                <w:rFonts w:ascii="Cambria Math" w:eastAsiaTheme="minorEastAsia" w:hAnsi="Cambria Math"/>
                <w:sz w:val="20"/>
                <w:szCs w:val="20"/>
              </w:rPr>
              <m:t>n</m:t>
            </m:r>
          </m:den>
        </m:f>
      </m:oMath>
      <w:r>
        <w:rPr>
          <w:rFonts w:ascii="Candara" w:eastAsiaTheme="minorEastAsia" w:hAnsi="Candara"/>
          <w:sz w:val="20"/>
          <w:szCs w:val="20"/>
        </w:rPr>
        <w:t xml:space="preserve"> , se puede dividir  </w:t>
      </w:r>
      <m:oMath>
        <m:f>
          <m:fPr>
            <m:ctrlPr>
              <w:rPr>
                <w:rFonts w:ascii="Cambria Math" w:hAnsi="Cambria Math"/>
                <w:i/>
                <w:sz w:val="20"/>
                <w:szCs w:val="20"/>
              </w:rPr>
            </m:ctrlPr>
          </m:fPr>
          <m:num>
            <m:r>
              <w:rPr>
                <w:rFonts w:ascii="Cambria Math" w:hAnsi="Cambria Math"/>
                <w:sz w:val="20"/>
                <w:szCs w:val="20"/>
              </w:rPr>
              <m:t>a</m:t>
            </m:r>
          </m:num>
          <m:den>
            <m:r>
              <w:rPr>
                <w:rFonts w:ascii="Cambria Math" w:hAnsi="Cambria Math"/>
                <w:sz w:val="20"/>
                <w:szCs w:val="20"/>
              </w:rPr>
              <m:t>b</m:t>
            </m:r>
          </m:den>
        </m:f>
      </m:oMath>
      <w:r>
        <w:rPr>
          <w:rFonts w:ascii="Candara" w:eastAsiaTheme="minorEastAsia" w:hAnsi="Candara"/>
          <w:sz w:val="20"/>
          <w:szCs w:val="20"/>
        </w:rPr>
        <w:t xml:space="preserve">  entre  </w:t>
      </w:r>
      <m:oMath>
        <m:r>
          <w:rPr>
            <w:rFonts w:ascii="Cambria Math" w:eastAsiaTheme="minorEastAsia" w:hAnsi="Cambria Math"/>
            <w:sz w:val="20"/>
            <w:szCs w:val="20"/>
          </w:rPr>
          <m:t>n</m:t>
        </m:r>
      </m:oMath>
      <w:r>
        <w:rPr>
          <w:rFonts w:ascii="Candara" w:eastAsiaTheme="minorEastAsia" w:hAnsi="Candara"/>
          <w:sz w:val="20"/>
          <w:szCs w:val="20"/>
        </w:rPr>
        <w:t xml:space="preserve">  y después multiplicar el resultado por </w:t>
      </w:r>
      <m:oMath>
        <m:r>
          <w:rPr>
            <w:rFonts w:ascii="Cambria Math" w:eastAsiaTheme="minorEastAsia" w:hAnsi="Cambria Math"/>
            <w:sz w:val="20"/>
            <w:szCs w:val="20"/>
          </w:rPr>
          <m:t>m</m:t>
        </m:r>
      </m:oMath>
      <w:r>
        <w:rPr>
          <w:rFonts w:ascii="Candara" w:eastAsiaTheme="minorEastAsia" w:hAnsi="Candara"/>
          <w:sz w:val="20"/>
          <w:szCs w:val="20"/>
        </w:rPr>
        <w:t xml:space="preserve">. Al dividir  </w:t>
      </w:r>
      <m:oMath>
        <m:f>
          <m:fPr>
            <m:ctrlPr>
              <w:rPr>
                <w:rFonts w:ascii="Cambria Math" w:hAnsi="Cambria Math"/>
                <w:i/>
                <w:sz w:val="20"/>
                <w:szCs w:val="20"/>
              </w:rPr>
            </m:ctrlPr>
          </m:fPr>
          <m:num>
            <m:r>
              <w:rPr>
                <w:rFonts w:ascii="Cambria Math" w:hAnsi="Cambria Math"/>
                <w:sz w:val="20"/>
                <w:szCs w:val="20"/>
              </w:rPr>
              <m:t>a</m:t>
            </m:r>
          </m:num>
          <m:den>
            <m:r>
              <w:rPr>
                <w:rFonts w:ascii="Cambria Math" w:hAnsi="Cambria Math"/>
                <w:sz w:val="20"/>
                <w:szCs w:val="20"/>
              </w:rPr>
              <m:t>b</m:t>
            </m:r>
          </m:den>
        </m:f>
      </m:oMath>
      <w:r>
        <w:rPr>
          <w:rFonts w:ascii="Candara" w:eastAsiaTheme="minorEastAsia" w:hAnsi="Candara"/>
          <w:sz w:val="20"/>
          <w:szCs w:val="20"/>
        </w:rPr>
        <w:t xml:space="preserve">  entre  </w:t>
      </w:r>
      <m:oMath>
        <m:r>
          <w:rPr>
            <w:rFonts w:ascii="Cambria Math" w:eastAsiaTheme="minorEastAsia" w:hAnsi="Cambria Math"/>
            <w:sz w:val="20"/>
            <w:szCs w:val="20"/>
          </w:rPr>
          <m:t>n</m:t>
        </m:r>
      </m:oMath>
      <w:r>
        <w:rPr>
          <w:rFonts w:ascii="Candara" w:eastAsiaTheme="minorEastAsia" w:hAnsi="Candara"/>
          <w:sz w:val="20"/>
          <w:szCs w:val="20"/>
        </w:rPr>
        <w:t xml:space="preserve"> , se obtiene  </w:t>
      </w:r>
      <m:oMath>
        <m:f>
          <m:fPr>
            <m:ctrlPr>
              <w:rPr>
                <w:rFonts w:ascii="Cambria Math" w:hAnsi="Cambria Math"/>
                <w:i/>
                <w:sz w:val="20"/>
                <w:szCs w:val="20"/>
              </w:rPr>
            </m:ctrlPr>
          </m:fPr>
          <m:num>
            <m:r>
              <w:rPr>
                <w:rFonts w:ascii="Cambria Math" w:hAnsi="Cambria Math"/>
                <w:sz w:val="20"/>
                <w:szCs w:val="20"/>
              </w:rPr>
              <m:t>a×n</m:t>
            </m:r>
          </m:num>
          <m:den>
            <m:r>
              <w:rPr>
                <w:rFonts w:ascii="Cambria Math" w:hAnsi="Cambria Math"/>
                <w:sz w:val="20"/>
                <w:szCs w:val="20"/>
              </w:rPr>
              <m:t>b</m:t>
            </m:r>
          </m:den>
        </m:f>
      </m:oMath>
      <w:r>
        <w:rPr>
          <w:rFonts w:ascii="Candara" w:eastAsiaTheme="minorEastAsia" w:hAnsi="Candara"/>
          <w:sz w:val="20"/>
          <w:szCs w:val="20"/>
        </w:rPr>
        <w:t xml:space="preserve">  y al  multiplicar por </w:t>
      </w:r>
      <m:oMath>
        <m:r>
          <w:rPr>
            <w:rFonts w:ascii="Cambria Math" w:eastAsiaTheme="minorEastAsia" w:hAnsi="Cambria Math"/>
            <w:sz w:val="20"/>
            <w:szCs w:val="20"/>
          </w:rPr>
          <m:t>m</m:t>
        </m:r>
      </m:oMath>
      <w:r>
        <w:rPr>
          <w:rFonts w:ascii="Candara" w:eastAsiaTheme="minorEastAsia" w:hAnsi="Candara"/>
          <w:sz w:val="20"/>
          <w:szCs w:val="20"/>
        </w:rPr>
        <w:t xml:space="preserve"> se obtiene </w:t>
      </w:r>
      <m:oMath>
        <m:f>
          <m:fPr>
            <m:ctrlPr>
              <w:rPr>
                <w:rFonts w:ascii="Cambria Math" w:hAnsi="Cambria Math"/>
                <w:i/>
                <w:sz w:val="20"/>
                <w:szCs w:val="20"/>
              </w:rPr>
            </m:ctrlPr>
          </m:fPr>
          <m:num>
            <m:r>
              <w:rPr>
                <w:rFonts w:ascii="Cambria Math" w:hAnsi="Cambria Math"/>
                <w:sz w:val="20"/>
                <w:szCs w:val="20"/>
              </w:rPr>
              <m:t>a×n</m:t>
            </m:r>
          </m:num>
          <m:den>
            <m:r>
              <w:rPr>
                <w:rFonts w:ascii="Cambria Math" w:hAnsi="Cambria Math"/>
                <w:sz w:val="20"/>
                <w:szCs w:val="20"/>
              </w:rPr>
              <m:t>b×m</m:t>
            </m:r>
          </m:den>
        </m:f>
      </m:oMath>
      <w:r>
        <w:rPr>
          <w:rFonts w:ascii="Candara" w:eastAsiaTheme="minorEastAsia" w:hAnsi="Candara"/>
          <w:sz w:val="20"/>
          <w:szCs w:val="20"/>
        </w:rPr>
        <w:t>. También podemos escribir la fracción como un “sándwich” y multiplicar extremos por extremos y medios por medios.</w:t>
      </w:r>
    </w:p>
    <w:p w:rsidR="00524F96" w:rsidRDefault="00524F96" w:rsidP="00524F96">
      <w:pPr>
        <w:spacing w:after="0"/>
        <w:rPr>
          <w:rFonts w:ascii="Candara" w:eastAsiaTheme="minorEastAsia" w:hAnsi="Candara"/>
          <w:sz w:val="20"/>
          <w:szCs w:val="20"/>
        </w:rPr>
      </w:pPr>
      <m:oMathPara>
        <m:oMath>
          <m:f>
            <m:fPr>
              <m:ctrlPr>
                <w:rPr>
                  <w:rFonts w:ascii="Cambria Math" w:hAnsi="Cambria Math"/>
                  <w:i/>
                  <w:sz w:val="20"/>
                  <w:szCs w:val="20"/>
                </w:rPr>
              </m:ctrlPr>
            </m:fPr>
            <m:num>
              <m:f>
                <m:fPr>
                  <m:ctrlPr>
                    <w:rPr>
                      <w:rFonts w:ascii="Cambria Math" w:hAnsi="Cambria Math"/>
                      <w:i/>
                      <w:sz w:val="20"/>
                      <w:szCs w:val="20"/>
                    </w:rPr>
                  </m:ctrlPr>
                </m:fPr>
                <m:num>
                  <m:r>
                    <w:rPr>
                      <w:rFonts w:ascii="Cambria Math" w:hAnsi="Cambria Math"/>
                      <w:sz w:val="20"/>
                      <w:szCs w:val="20"/>
                    </w:rPr>
                    <m:t>a</m:t>
                  </m:r>
                </m:num>
                <m:den>
                  <m:r>
                    <w:rPr>
                      <w:rFonts w:ascii="Cambria Math" w:hAnsi="Cambria Math"/>
                      <w:sz w:val="20"/>
                      <w:szCs w:val="20"/>
                    </w:rPr>
                    <m:t>b</m:t>
                  </m:r>
                </m:den>
              </m:f>
            </m:num>
            <m:den>
              <m:f>
                <m:fPr>
                  <m:ctrlPr>
                    <w:rPr>
                      <w:rFonts w:ascii="Cambria Math" w:hAnsi="Cambria Math"/>
                      <w:i/>
                      <w:sz w:val="20"/>
                      <w:szCs w:val="20"/>
                    </w:rPr>
                  </m:ctrlPr>
                </m:fPr>
                <m:num>
                  <m:r>
                    <w:rPr>
                      <w:rFonts w:ascii="Cambria Math" w:hAnsi="Cambria Math"/>
                      <w:sz w:val="20"/>
                      <w:szCs w:val="20"/>
                    </w:rPr>
                    <m:t>m</m:t>
                  </m:r>
                </m:num>
                <m:den>
                  <m:r>
                    <w:rPr>
                      <w:rFonts w:ascii="Cambria Math" w:hAnsi="Cambria Math"/>
                      <w:sz w:val="20"/>
                      <w:szCs w:val="20"/>
                    </w:rPr>
                    <m:t>n</m:t>
                  </m:r>
                </m:den>
              </m:f>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a×n</m:t>
              </m:r>
            </m:num>
            <m:den>
              <m:r>
                <w:rPr>
                  <w:rFonts w:ascii="Cambria Math" w:hAnsi="Cambria Math"/>
                  <w:sz w:val="20"/>
                  <w:szCs w:val="20"/>
                </w:rPr>
                <m:t>b×m</m:t>
              </m:r>
            </m:den>
          </m:f>
        </m:oMath>
      </m:oMathPara>
    </w:p>
    <w:p w:rsidR="00524F96" w:rsidRDefault="00524F96" w:rsidP="00524F96">
      <w:pPr>
        <w:spacing w:after="0"/>
        <w:rPr>
          <w:rFonts w:ascii="Candara" w:eastAsiaTheme="minorEastAsia" w:hAnsi="Candara"/>
          <w:sz w:val="20"/>
          <w:szCs w:val="20"/>
        </w:rPr>
      </w:pPr>
    </w:p>
    <w:p w:rsidR="00524F96" w:rsidRDefault="00524F96" w:rsidP="00524F96">
      <w:pPr>
        <w:spacing w:after="0"/>
        <w:rPr>
          <w:rFonts w:ascii="Candara" w:hAnsi="Candara"/>
          <w:sz w:val="20"/>
          <w:szCs w:val="20"/>
        </w:rPr>
      </w:pPr>
    </w:p>
    <w:p w:rsidR="00524F96" w:rsidRDefault="00524F96" w:rsidP="00524F96">
      <w:pPr>
        <w:spacing w:after="0"/>
        <w:rPr>
          <w:rFonts w:ascii="Candara" w:hAnsi="Candara"/>
          <w:sz w:val="20"/>
          <w:szCs w:val="20"/>
        </w:rPr>
      </w:pPr>
    </w:p>
    <w:p w:rsidR="00524F96" w:rsidRPr="00195CFB" w:rsidRDefault="00524F96" w:rsidP="00524F96">
      <w:pPr>
        <w:spacing w:after="0"/>
        <w:rPr>
          <w:rFonts w:ascii="Candara" w:hAnsi="Candara"/>
          <w:sz w:val="20"/>
          <w:szCs w:val="20"/>
        </w:rPr>
      </w:pPr>
    </w:p>
    <w:p w:rsidR="00524F96" w:rsidRPr="007D305B" w:rsidRDefault="00524F96" w:rsidP="00524F96">
      <w:pPr>
        <w:pStyle w:val="Prrafodelista"/>
        <w:numPr>
          <w:ilvl w:val="0"/>
          <w:numId w:val="4"/>
        </w:numPr>
        <w:spacing w:after="0"/>
        <w:rPr>
          <w:rFonts w:ascii="Candara" w:hAnsi="Candara"/>
          <w:sz w:val="20"/>
          <w:szCs w:val="20"/>
        </w:rPr>
      </w:pPr>
      <w:r>
        <w:rPr>
          <w:rFonts w:ascii="Candara" w:hAnsi="Candara"/>
          <w:b/>
          <w:sz w:val="20"/>
          <w:szCs w:val="20"/>
        </w:rPr>
        <w:t>Realiza las siguientes operaciones de fracciones, simplifica el resultado:</w:t>
      </w:r>
    </w:p>
    <w:p w:rsidR="00524F96" w:rsidRDefault="00524F96" w:rsidP="00524F96">
      <w:pPr>
        <w:pStyle w:val="Prrafodelista"/>
        <w:spacing w:after="0"/>
        <w:rPr>
          <w:rFonts w:ascii="Candara" w:hAnsi="Candara"/>
          <w:sz w:val="20"/>
          <w:szCs w:val="20"/>
        </w:rPr>
      </w:pPr>
    </w:p>
    <w:p w:rsidR="00524F96" w:rsidRPr="007D455C" w:rsidRDefault="00524F96" w:rsidP="00524F96">
      <w:pPr>
        <w:pStyle w:val="Prrafodelista"/>
        <w:numPr>
          <w:ilvl w:val="0"/>
          <w:numId w:val="10"/>
        </w:numPr>
        <w:spacing w:after="0"/>
        <w:rPr>
          <w:rFonts w:ascii="Candara" w:eastAsiaTheme="minorEastAsia" w:hAnsi="Candara"/>
          <w:sz w:val="24"/>
          <w:szCs w:val="24"/>
        </w:rPr>
      </w:pPr>
      <m:oMath>
        <m:r>
          <w:rPr>
            <w:rFonts w:ascii="Cambria Math" w:hAnsi="Cambria Math"/>
            <w:sz w:val="24"/>
            <w:szCs w:val="24"/>
          </w:rPr>
          <m:t>5×</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t>
        </m:r>
      </m:oMath>
    </w:p>
    <w:p w:rsidR="00524F96" w:rsidRPr="007D455C" w:rsidRDefault="00524F96" w:rsidP="00524F96">
      <w:pPr>
        <w:pStyle w:val="Prrafodelista"/>
        <w:numPr>
          <w:ilvl w:val="0"/>
          <w:numId w:val="10"/>
        </w:numPr>
        <w:spacing w:after="0"/>
        <w:rPr>
          <w:rFonts w:ascii="Candara" w:eastAsiaTheme="minorEastAsia" w:hAnsi="Candara"/>
          <w:sz w:val="24"/>
          <w:szCs w:val="24"/>
        </w:rPr>
      </w:pPr>
      <m:oMath>
        <m:r>
          <w:rPr>
            <w:rFonts w:ascii="Cambria Math" w:hAnsi="Cambria Math"/>
            <w:sz w:val="24"/>
            <w:szCs w:val="24"/>
          </w:rPr>
          <m:t>4</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m:t>
        </m:r>
      </m:oMath>
    </w:p>
    <w:p w:rsidR="00524F96" w:rsidRPr="007D455C" w:rsidRDefault="00524F96" w:rsidP="00524F96">
      <w:pPr>
        <w:pStyle w:val="Prrafodelista"/>
        <w:numPr>
          <w:ilvl w:val="0"/>
          <w:numId w:val="10"/>
        </w:numPr>
        <w:spacing w:after="0"/>
        <w:rPr>
          <w:rFonts w:ascii="Candara" w:eastAsiaTheme="minorEastAsia" w:hAnsi="Candara"/>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8</m:t>
            </m:r>
          </m:den>
        </m:f>
        <m:r>
          <w:rPr>
            <w:rFonts w:ascii="Cambria Math" w:hAnsi="Cambria Math"/>
            <w:sz w:val="24"/>
            <w:szCs w:val="24"/>
          </w:rPr>
          <m:t>=</m:t>
        </m:r>
      </m:oMath>
    </w:p>
    <w:p w:rsidR="00524F96" w:rsidRPr="007D455C" w:rsidRDefault="00524F96" w:rsidP="00524F96">
      <w:pPr>
        <w:pStyle w:val="Prrafodelista"/>
        <w:numPr>
          <w:ilvl w:val="0"/>
          <w:numId w:val="10"/>
        </w:numPr>
        <w:spacing w:after="0"/>
        <w:rPr>
          <w:rFonts w:ascii="Candara" w:eastAsiaTheme="minorEastAsia" w:hAnsi="Candara"/>
          <w:sz w:val="24"/>
          <w:szCs w:val="24"/>
        </w:rPr>
      </w:pP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7</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m:t>
        </m:r>
      </m:oMath>
    </w:p>
    <w:p w:rsidR="00524F96" w:rsidRPr="007D455C" w:rsidRDefault="00524F96" w:rsidP="00524F96">
      <w:pPr>
        <w:pStyle w:val="Prrafodelista"/>
        <w:numPr>
          <w:ilvl w:val="0"/>
          <w:numId w:val="10"/>
        </w:numPr>
        <w:spacing w:after="0"/>
        <w:rPr>
          <w:rFonts w:ascii="Candara" w:eastAsiaTheme="minorEastAsia" w:hAnsi="Candara"/>
          <w:sz w:val="24"/>
          <w:szCs w:val="24"/>
        </w:rPr>
      </w:pP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9</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12</m:t>
            </m:r>
          </m:num>
          <m:den>
            <m:r>
              <w:rPr>
                <w:rFonts w:ascii="Cambria Math" w:hAnsi="Cambria Math"/>
                <w:sz w:val="24"/>
                <w:szCs w:val="24"/>
              </w:rPr>
              <m:t>5</m:t>
            </m:r>
          </m:den>
        </m:f>
        <m:r>
          <w:rPr>
            <w:rFonts w:ascii="Cambria Math" w:hAnsi="Cambria Math"/>
            <w:sz w:val="24"/>
            <w:szCs w:val="24"/>
          </w:rPr>
          <m:t>=</m:t>
        </m:r>
      </m:oMath>
    </w:p>
    <w:p w:rsidR="00524F96" w:rsidRPr="007D455C" w:rsidRDefault="00524F96" w:rsidP="00524F96">
      <w:pPr>
        <w:pStyle w:val="Prrafodelista"/>
        <w:numPr>
          <w:ilvl w:val="0"/>
          <w:numId w:val="10"/>
        </w:numPr>
        <w:spacing w:after="0"/>
        <w:rPr>
          <w:rFonts w:ascii="Candara" w:eastAsiaTheme="minorEastAsia" w:hAnsi="Candara"/>
          <w:sz w:val="24"/>
          <w:szCs w:val="24"/>
        </w:rPr>
      </w:pPr>
      <m:oMath>
        <m:r>
          <w:rPr>
            <w:rFonts w:ascii="Cambria Math" w:hAnsi="Cambria Math"/>
            <w:sz w:val="24"/>
            <w:szCs w:val="24"/>
          </w:rPr>
          <m:t>2</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t>
        </m:r>
      </m:oMath>
    </w:p>
    <w:p w:rsidR="00524F96" w:rsidRPr="007D455C" w:rsidRDefault="00524F96" w:rsidP="00524F96">
      <w:pPr>
        <w:pStyle w:val="Prrafodelista"/>
        <w:numPr>
          <w:ilvl w:val="0"/>
          <w:numId w:val="10"/>
        </w:numPr>
        <w:spacing w:after="0"/>
        <w:rPr>
          <w:rFonts w:ascii="Candara" w:eastAsiaTheme="minorEastAsia" w:hAnsi="Candara"/>
          <w:sz w:val="24"/>
          <w:szCs w:val="24"/>
        </w:rPr>
      </w:pP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7</m:t>
            </m:r>
          </m:den>
        </m:f>
        <m:r>
          <w:rPr>
            <w:rFonts w:ascii="Cambria Math" w:hAnsi="Cambria Math"/>
            <w:sz w:val="24"/>
            <w:szCs w:val="24"/>
          </w:rPr>
          <m:t>=</m:t>
        </m:r>
      </m:oMath>
    </w:p>
    <w:p w:rsidR="00524F96" w:rsidRPr="007D455C" w:rsidRDefault="00524F96" w:rsidP="00524F96">
      <w:pPr>
        <w:pStyle w:val="Prrafodelista"/>
        <w:numPr>
          <w:ilvl w:val="0"/>
          <w:numId w:val="10"/>
        </w:numPr>
        <w:spacing w:after="0"/>
        <w:rPr>
          <w:rFonts w:ascii="Candara" w:eastAsiaTheme="minorEastAsia" w:hAnsi="Candara"/>
          <w:sz w:val="24"/>
          <w:szCs w:val="24"/>
        </w:rPr>
      </w:pPr>
      <m:oMath>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r>
          <w:rPr>
            <w:rFonts w:ascii="Cambria Math" w:hAnsi="Cambria Math"/>
            <w:sz w:val="24"/>
            <w:szCs w:val="24"/>
          </w:rPr>
          <m:t>÷5</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m:t>
        </m:r>
      </m:oMath>
    </w:p>
    <w:p w:rsidR="00524F96" w:rsidRPr="007D455C" w:rsidRDefault="00524F96" w:rsidP="00524F96">
      <w:pPr>
        <w:pStyle w:val="Prrafodelista"/>
        <w:numPr>
          <w:ilvl w:val="0"/>
          <w:numId w:val="10"/>
        </w:numPr>
        <w:spacing w:after="0"/>
        <w:rPr>
          <w:rFonts w:ascii="Candara" w:eastAsiaTheme="minorEastAsia" w:hAnsi="Candara"/>
          <w:sz w:val="24"/>
          <w:szCs w:val="24"/>
        </w:rPr>
      </w:pPr>
      <m:oMath>
        <m:f>
          <m:fPr>
            <m:ctrlPr>
              <w:rPr>
                <w:rFonts w:ascii="Cambria Math" w:hAnsi="Cambria Math"/>
                <w:i/>
                <w:sz w:val="24"/>
                <w:szCs w:val="24"/>
              </w:rPr>
            </m:ctrlPr>
          </m:fPr>
          <m:num>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num>
          <m:den>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den>
        </m:f>
        <m:r>
          <w:rPr>
            <w:rFonts w:ascii="Cambria Math" w:hAnsi="Cambria Math"/>
            <w:sz w:val="24"/>
            <w:szCs w:val="24"/>
          </w:rPr>
          <m:t>=</m:t>
        </m:r>
      </m:oMath>
    </w:p>
    <w:p w:rsidR="00524F96" w:rsidRPr="007D455C" w:rsidRDefault="00524F96" w:rsidP="00524F96">
      <w:pPr>
        <w:pStyle w:val="Prrafodelista"/>
        <w:numPr>
          <w:ilvl w:val="0"/>
          <w:numId w:val="10"/>
        </w:numPr>
        <w:spacing w:after="0"/>
        <w:rPr>
          <w:rFonts w:ascii="Candara" w:eastAsiaTheme="minorEastAsia" w:hAnsi="Candara"/>
          <w:sz w:val="24"/>
          <w:szCs w:val="24"/>
        </w:rPr>
      </w:pPr>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6</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7</m:t>
            </m:r>
          </m:den>
        </m:f>
        <m:r>
          <w:rPr>
            <w:rFonts w:ascii="Cambria Math" w:hAnsi="Cambria Math"/>
            <w:sz w:val="24"/>
            <w:szCs w:val="24"/>
          </w:rPr>
          <m:t>=</m:t>
        </m:r>
      </m:oMath>
    </w:p>
    <w:p w:rsidR="00524F96" w:rsidRDefault="00524F96" w:rsidP="00524F96">
      <w:pPr>
        <w:spacing w:after="0"/>
        <w:rPr>
          <w:rFonts w:ascii="Candara" w:hAnsi="Candara"/>
          <w:sz w:val="20"/>
          <w:szCs w:val="20"/>
        </w:rPr>
      </w:pPr>
    </w:p>
    <w:p w:rsidR="00524F96" w:rsidRPr="009F3DE8" w:rsidRDefault="00524F96" w:rsidP="00524F96">
      <w:pPr>
        <w:spacing w:after="0"/>
        <w:rPr>
          <w:rFonts w:ascii="Candara" w:hAnsi="Candara"/>
          <w:sz w:val="20"/>
          <w:szCs w:val="20"/>
        </w:rPr>
      </w:pPr>
    </w:p>
    <w:p w:rsidR="00524F96" w:rsidRDefault="00524F96" w:rsidP="00524F96">
      <w:pPr>
        <w:pStyle w:val="Prrafodelista"/>
        <w:spacing w:after="0"/>
        <w:rPr>
          <w:rFonts w:ascii="Candara" w:hAnsi="Candara"/>
          <w:sz w:val="20"/>
          <w:szCs w:val="20"/>
        </w:rPr>
      </w:pPr>
    </w:p>
    <w:p w:rsidR="00524F96" w:rsidRPr="007D305B" w:rsidRDefault="00524F96" w:rsidP="00524F96">
      <w:pPr>
        <w:pStyle w:val="Prrafodelista"/>
        <w:spacing w:after="0"/>
        <w:rPr>
          <w:rFonts w:ascii="Candara" w:hAnsi="Candara"/>
          <w:sz w:val="20"/>
          <w:szCs w:val="20"/>
        </w:rPr>
      </w:pPr>
    </w:p>
    <w:p w:rsidR="00524F96" w:rsidRPr="00995D33" w:rsidRDefault="00524F96" w:rsidP="00524F96">
      <w:pPr>
        <w:pStyle w:val="Prrafodelista"/>
        <w:numPr>
          <w:ilvl w:val="0"/>
          <w:numId w:val="4"/>
        </w:numPr>
        <w:spacing w:after="0"/>
        <w:rPr>
          <w:rFonts w:ascii="Candara" w:hAnsi="Candara"/>
          <w:sz w:val="20"/>
          <w:szCs w:val="20"/>
        </w:rPr>
      </w:pPr>
      <w:r>
        <w:rPr>
          <w:rFonts w:ascii="Candara" w:hAnsi="Candara"/>
          <w:b/>
          <w:sz w:val="20"/>
          <w:szCs w:val="20"/>
        </w:rPr>
        <w:t>Resuelve los siguientes problemas usando operaciones con fracciones:</w:t>
      </w:r>
    </w:p>
    <w:p w:rsidR="00524F96" w:rsidRPr="00995D33" w:rsidRDefault="00524F96" w:rsidP="00524F96">
      <w:pPr>
        <w:pStyle w:val="Prrafodelista"/>
        <w:spacing w:after="0"/>
        <w:rPr>
          <w:rFonts w:ascii="Candara" w:hAnsi="Candara"/>
          <w:sz w:val="20"/>
          <w:szCs w:val="20"/>
        </w:rPr>
      </w:pPr>
    </w:p>
    <w:p w:rsidR="00524F96" w:rsidRPr="00995D33" w:rsidRDefault="00524F96" w:rsidP="00524F96">
      <w:pPr>
        <w:pStyle w:val="Prrafodelista"/>
        <w:numPr>
          <w:ilvl w:val="0"/>
          <w:numId w:val="11"/>
        </w:numPr>
        <w:spacing w:after="0"/>
        <w:rPr>
          <w:rFonts w:ascii="Candara" w:hAnsi="Candara"/>
          <w:sz w:val="20"/>
          <w:szCs w:val="20"/>
        </w:rPr>
      </w:pPr>
      <w:r>
        <w:rPr>
          <w:rFonts w:ascii="Candara" w:hAnsi="Candara"/>
          <w:sz w:val="20"/>
          <w:szCs w:val="20"/>
        </w:rPr>
        <w:t xml:space="preserve">Con el oro generalmente se hacen aleaciones con otros metales como la plata o el cobre. Para que el ore sea de ley debe tener al menos 18 quilates. Cada quilate significa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24</m:t>
            </m:r>
          </m:den>
        </m:f>
      </m:oMath>
      <w:r>
        <w:rPr>
          <w:rFonts w:ascii="Candara" w:eastAsiaTheme="minorEastAsia" w:hAnsi="Candara"/>
          <w:sz w:val="20"/>
          <w:szCs w:val="20"/>
        </w:rPr>
        <w:t xml:space="preserve"> de la aleación. Es decir, si una moneda pesa 48g y en su aleación hay 40g de oro, entonces la moneda es de 20 quilates.</w:t>
      </w:r>
    </w:p>
    <w:p w:rsidR="00524F96" w:rsidRDefault="00524F96" w:rsidP="00524F96">
      <w:pPr>
        <w:pStyle w:val="Prrafodelista"/>
        <w:spacing w:after="0"/>
        <w:ind w:left="1080"/>
        <w:rPr>
          <w:rFonts w:ascii="Candara" w:eastAsiaTheme="minorEastAsia" w:hAnsi="Candara"/>
          <w:sz w:val="20"/>
          <w:szCs w:val="20"/>
        </w:rPr>
      </w:pPr>
      <w:r>
        <w:rPr>
          <w:rFonts w:ascii="Candara" w:eastAsiaTheme="minorEastAsia" w:hAnsi="Candara"/>
          <w:sz w:val="20"/>
          <w:szCs w:val="20"/>
        </w:rPr>
        <w:t>Si un collar de oro de 18 quilates pesa 45g, ¿cuántos gramos de oro puro tiene el collar?</w:t>
      </w:r>
    </w:p>
    <w:p w:rsidR="00524F96" w:rsidRPr="00995D33" w:rsidRDefault="00524F96" w:rsidP="00524F96">
      <w:pPr>
        <w:pStyle w:val="Prrafodelista"/>
        <w:spacing w:after="0"/>
        <w:ind w:left="1080"/>
        <w:rPr>
          <w:rFonts w:ascii="Candara" w:hAnsi="Candara"/>
          <w:sz w:val="20"/>
          <w:szCs w:val="20"/>
        </w:rPr>
      </w:pPr>
    </w:p>
    <w:p w:rsidR="00524F96" w:rsidRPr="00995D33" w:rsidRDefault="00524F96" w:rsidP="00524F96">
      <w:pPr>
        <w:pStyle w:val="Prrafodelista"/>
        <w:numPr>
          <w:ilvl w:val="0"/>
          <w:numId w:val="11"/>
        </w:numPr>
        <w:spacing w:after="0"/>
        <w:rPr>
          <w:rFonts w:ascii="Candara" w:hAnsi="Candara"/>
          <w:sz w:val="20"/>
          <w:szCs w:val="20"/>
        </w:rPr>
      </w:pPr>
      <w:r>
        <w:rPr>
          <w:rFonts w:ascii="Candara" w:hAnsi="Candara"/>
          <w:sz w:val="20"/>
          <w:szCs w:val="20"/>
        </w:rPr>
        <w:t xml:space="preserve">Una estaca tiene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8</m:t>
            </m:r>
          </m:den>
        </m:f>
      </m:oMath>
      <w:r>
        <w:rPr>
          <w:rFonts w:ascii="Candara" w:eastAsiaTheme="minorEastAsia" w:hAnsi="Candara"/>
          <w:sz w:val="20"/>
          <w:szCs w:val="20"/>
        </w:rPr>
        <w:t xml:space="preserve"> de su longitud clavada en el fondo de un estanque y </w:t>
      </w:r>
      <m:oMath>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4</m:t>
            </m:r>
          </m:den>
        </m:f>
      </m:oMath>
      <w:r>
        <w:rPr>
          <w:rFonts w:ascii="Candara" w:eastAsiaTheme="minorEastAsia" w:hAnsi="Candara"/>
          <w:sz w:val="20"/>
          <w:szCs w:val="20"/>
        </w:rPr>
        <w:t xml:space="preserve"> de su longitud fuera del agua. Si se ven 80cm de la estaca fuera del agua, ¿cuál es su longitud total?</w:t>
      </w:r>
    </w:p>
    <w:p w:rsidR="00524F96" w:rsidRPr="00995D33" w:rsidRDefault="00524F96" w:rsidP="00524F96">
      <w:pPr>
        <w:pStyle w:val="Prrafodelista"/>
        <w:spacing w:after="0"/>
        <w:ind w:left="1080"/>
        <w:rPr>
          <w:rFonts w:ascii="Candara" w:hAnsi="Candara"/>
          <w:sz w:val="20"/>
          <w:szCs w:val="20"/>
        </w:rPr>
      </w:pPr>
    </w:p>
    <w:p w:rsidR="00524F96" w:rsidRPr="00995D33" w:rsidRDefault="00524F96" w:rsidP="00524F96">
      <w:pPr>
        <w:pStyle w:val="Prrafodelista"/>
        <w:numPr>
          <w:ilvl w:val="0"/>
          <w:numId w:val="11"/>
        </w:numPr>
        <w:spacing w:after="0"/>
        <w:rPr>
          <w:rFonts w:ascii="Candara" w:hAnsi="Candara"/>
          <w:sz w:val="20"/>
          <w:szCs w:val="20"/>
        </w:rPr>
      </w:pPr>
      <w:r>
        <w:rPr>
          <w:rFonts w:ascii="Candara" w:hAnsi="Candara"/>
          <w:sz w:val="20"/>
          <w:szCs w:val="20"/>
        </w:rPr>
        <w:t xml:space="preserve">Un barril está lleno de agua. Se vacía </w:t>
      </w:r>
      <m:oMath>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7</m:t>
            </m:r>
          </m:den>
        </m:f>
      </m:oMath>
      <w:r>
        <w:rPr>
          <w:rFonts w:ascii="Candara" w:eastAsiaTheme="minorEastAsia" w:hAnsi="Candara"/>
          <w:sz w:val="20"/>
          <w:szCs w:val="20"/>
        </w:rPr>
        <w:t xml:space="preserve"> de su contenido y luego </w:t>
      </w:r>
      <m:oMath>
        <m:f>
          <m:fPr>
            <m:ctrlPr>
              <w:rPr>
                <w:rFonts w:ascii="Cambria Math" w:eastAsiaTheme="minorEastAsia" w:hAnsi="Cambria Math"/>
                <w:i/>
                <w:sz w:val="20"/>
                <w:szCs w:val="20"/>
              </w:rPr>
            </m:ctrlPr>
          </m:fPr>
          <m:num>
            <m:r>
              <w:rPr>
                <w:rFonts w:ascii="Cambria Math" w:eastAsiaTheme="minorEastAsia" w:hAnsi="Cambria Math"/>
                <w:sz w:val="20"/>
                <w:szCs w:val="20"/>
              </w:rPr>
              <m:t>2</m:t>
            </m:r>
          </m:num>
          <m:den>
            <m:r>
              <w:rPr>
                <w:rFonts w:ascii="Cambria Math" w:eastAsiaTheme="minorEastAsia" w:hAnsi="Cambria Math"/>
                <w:sz w:val="20"/>
                <w:szCs w:val="20"/>
              </w:rPr>
              <m:t>9</m:t>
            </m:r>
          </m:den>
        </m:f>
      </m:oMath>
      <w:r>
        <w:rPr>
          <w:rFonts w:ascii="Candara" w:eastAsiaTheme="minorEastAsia" w:hAnsi="Candara"/>
          <w:sz w:val="20"/>
          <w:szCs w:val="20"/>
        </w:rPr>
        <w:t xml:space="preserve"> de lo que queda. ¿qué fracción del barril quedó con agua?</w:t>
      </w:r>
    </w:p>
    <w:p w:rsidR="00524F96" w:rsidRPr="00995D33" w:rsidRDefault="00524F96" w:rsidP="00524F96">
      <w:pPr>
        <w:pStyle w:val="Prrafodelista"/>
        <w:rPr>
          <w:rFonts w:ascii="Candara" w:hAnsi="Candara"/>
          <w:sz w:val="20"/>
          <w:szCs w:val="20"/>
        </w:rPr>
      </w:pPr>
    </w:p>
    <w:p w:rsidR="00524F96" w:rsidRPr="00104412" w:rsidRDefault="00524F96" w:rsidP="00524F96">
      <w:pPr>
        <w:pStyle w:val="Prrafodelista"/>
        <w:numPr>
          <w:ilvl w:val="0"/>
          <w:numId w:val="11"/>
        </w:numPr>
        <w:spacing w:after="0"/>
        <w:rPr>
          <w:rFonts w:ascii="Candara" w:hAnsi="Candara"/>
          <w:sz w:val="20"/>
          <w:szCs w:val="20"/>
        </w:rPr>
      </w:pPr>
      <w:r>
        <w:rPr>
          <w:rFonts w:ascii="Candara" w:hAnsi="Candara"/>
          <w:sz w:val="20"/>
          <w:szCs w:val="20"/>
        </w:rPr>
        <w:t xml:space="preserve">Un automóvil recorrió </w:t>
      </w:r>
      <m:oMath>
        <m:r>
          <w:rPr>
            <w:rFonts w:ascii="Cambria Math" w:hAnsi="Cambria Math"/>
            <w:sz w:val="20"/>
            <w:szCs w:val="20"/>
          </w:rPr>
          <m:t>150</m:t>
        </m:r>
        <m:f>
          <m:fPr>
            <m:ctrlPr>
              <w:rPr>
                <w:rFonts w:ascii="Cambria Math" w:eastAsiaTheme="minorEastAsia" w:hAnsi="Cambria Math"/>
                <w:i/>
                <w:sz w:val="20"/>
                <w:szCs w:val="20"/>
              </w:rPr>
            </m:ctrlPr>
          </m:fPr>
          <m:num>
            <m:r>
              <w:rPr>
                <w:rFonts w:ascii="Cambria Math" w:eastAsiaTheme="minorEastAsia" w:hAnsi="Cambria Math"/>
                <w:sz w:val="20"/>
                <w:szCs w:val="20"/>
              </w:rPr>
              <m:t>2</m:t>
            </m:r>
          </m:num>
          <m:den>
            <m:r>
              <w:rPr>
                <w:rFonts w:ascii="Cambria Math" w:eastAsiaTheme="minorEastAsia" w:hAnsi="Cambria Math"/>
                <w:sz w:val="20"/>
                <w:szCs w:val="20"/>
              </w:rPr>
              <m:t>3</m:t>
            </m:r>
          </m:den>
        </m:f>
      </m:oMath>
      <w:r>
        <w:rPr>
          <w:rFonts w:ascii="Candara" w:eastAsiaTheme="minorEastAsia" w:hAnsi="Candara"/>
          <w:sz w:val="20"/>
          <w:szCs w:val="20"/>
        </w:rPr>
        <w:t>km en dos horas y media. Suponiendo que iba a velocidad constante, ¿cuánto recorrió en hora y media?</w:t>
      </w:r>
    </w:p>
    <w:p w:rsidR="00524F96" w:rsidRPr="00104412" w:rsidRDefault="00524F96" w:rsidP="00524F96">
      <w:pPr>
        <w:pStyle w:val="Prrafodelista"/>
        <w:rPr>
          <w:rFonts w:ascii="Candara" w:hAnsi="Candara"/>
          <w:sz w:val="20"/>
          <w:szCs w:val="20"/>
        </w:rPr>
      </w:pPr>
    </w:p>
    <w:p w:rsidR="00524F96" w:rsidRPr="005D2CF5" w:rsidRDefault="00524F96" w:rsidP="00524F96">
      <w:pPr>
        <w:pStyle w:val="Prrafodelista"/>
        <w:numPr>
          <w:ilvl w:val="0"/>
          <w:numId w:val="11"/>
        </w:numPr>
        <w:spacing w:after="0"/>
        <w:rPr>
          <w:rFonts w:ascii="Candara" w:hAnsi="Candara"/>
          <w:sz w:val="20"/>
          <w:szCs w:val="20"/>
        </w:rPr>
      </w:pPr>
      <w:r>
        <w:rPr>
          <w:rFonts w:ascii="Candara" w:hAnsi="Candara"/>
          <w:sz w:val="20"/>
          <w:szCs w:val="20"/>
        </w:rPr>
        <w:t xml:space="preserve">Un plomero compró un tubo de </w:t>
      </w:r>
      <m:oMath>
        <m:r>
          <w:rPr>
            <w:rFonts w:ascii="Cambria Math" w:hAnsi="Cambria Math"/>
            <w:sz w:val="20"/>
            <w:szCs w:val="20"/>
          </w:rPr>
          <m:t>7</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oMath>
      <w:r>
        <w:rPr>
          <w:rFonts w:ascii="Candara" w:eastAsiaTheme="minorEastAsia" w:hAnsi="Candara"/>
          <w:sz w:val="20"/>
          <w:szCs w:val="20"/>
        </w:rPr>
        <w:t xml:space="preserve"> pulgadas de largo y cortó </w:t>
      </w:r>
      <m:oMath>
        <m:f>
          <m:fPr>
            <m:ctrlPr>
              <w:rPr>
                <w:rFonts w:ascii="Cambria Math" w:eastAsiaTheme="minorEastAsia" w:hAnsi="Cambria Math"/>
                <w:i/>
                <w:sz w:val="20"/>
                <w:szCs w:val="20"/>
              </w:rPr>
            </m:ctrlPr>
          </m:fPr>
          <m:num>
            <m:r>
              <w:rPr>
                <w:rFonts w:ascii="Cambria Math" w:eastAsiaTheme="minorEastAsia" w:hAnsi="Cambria Math"/>
                <w:sz w:val="20"/>
                <w:szCs w:val="20"/>
              </w:rPr>
              <m:t>3</m:t>
            </m:r>
          </m:num>
          <m:den>
            <m:r>
              <w:rPr>
                <w:rFonts w:ascii="Cambria Math" w:eastAsiaTheme="minorEastAsia" w:hAnsi="Cambria Math"/>
                <w:sz w:val="20"/>
                <w:szCs w:val="20"/>
              </w:rPr>
              <m:t>4</m:t>
            </m:r>
          </m:den>
        </m:f>
      </m:oMath>
      <w:r>
        <w:rPr>
          <w:rFonts w:ascii="Candara" w:eastAsiaTheme="minorEastAsia" w:hAnsi="Candara"/>
          <w:sz w:val="20"/>
          <w:szCs w:val="20"/>
        </w:rPr>
        <w:t xml:space="preserve"> de su longitud para obtener un tubo más corto. ¿Cuáles son las longitudes del tubo que cortó y del que sobró?</w:t>
      </w:r>
    </w:p>
    <w:p w:rsidR="00524F96" w:rsidRPr="00FC7394" w:rsidRDefault="00524F96" w:rsidP="00524F96">
      <w:pPr>
        <w:rPr>
          <w:b/>
        </w:rPr>
      </w:pPr>
    </w:p>
    <w:p w:rsidR="00524F96" w:rsidRDefault="00524F96" w:rsidP="00CD2D73">
      <w:pPr>
        <w:spacing w:after="0" w:line="240" w:lineRule="auto"/>
        <w:jc w:val="both"/>
      </w:pPr>
    </w:p>
    <w:sectPr w:rsidR="00524F96" w:rsidSect="009F38DA">
      <w:headerReference w:type="default" r:id="rId1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0FF" w:rsidRDefault="002240FF" w:rsidP="00E96AC1">
      <w:pPr>
        <w:spacing w:after="0" w:line="240" w:lineRule="auto"/>
      </w:pPr>
      <w:r>
        <w:separator/>
      </w:r>
    </w:p>
  </w:endnote>
  <w:endnote w:type="continuationSeparator" w:id="0">
    <w:p w:rsidR="002240FF" w:rsidRDefault="002240FF" w:rsidP="00E96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D4" w:rsidRDefault="00CF1AD4">
    <w:pPr>
      <w:pStyle w:val="Piedepgina"/>
      <w:pBdr>
        <w:top w:val="thinThickSmallGap" w:sz="24" w:space="1" w:color="622423" w:themeColor="accent2" w:themeShade="7F"/>
      </w:pBdr>
      <w:rPr>
        <w:rFonts w:asciiTheme="majorHAnsi" w:hAnsiTheme="majorHAnsi"/>
      </w:rPr>
    </w:pPr>
    <w:r>
      <w:rPr>
        <w:rFonts w:asciiTheme="majorHAnsi" w:hAnsiTheme="majorHAnsi"/>
      </w:rPr>
      <w:t>Departamento de Ciencias Básicas</w:t>
    </w:r>
    <w:r>
      <w:rPr>
        <w:rFonts w:asciiTheme="majorHAnsi" w:hAnsiTheme="majorHAnsi"/>
      </w:rPr>
      <w:ptab w:relativeTo="margin" w:alignment="right" w:leader="none"/>
    </w:r>
    <w:r>
      <w:rPr>
        <w:rFonts w:asciiTheme="majorHAnsi" w:hAnsiTheme="majorHAnsi"/>
      </w:rPr>
      <w:t xml:space="preserve">Página </w:t>
    </w:r>
    <w:fldSimple w:instr=" PAGE   \* MERGEFORMAT ">
      <w:r w:rsidR="00B52C8B" w:rsidRPr="00B52C8B">
        <w:rPr>
          <w:rFonts w:asciiTheme="majorHAnsi" w:hAnsiTheme="majorHAnsi"/>
          <w:noProof/>
        </w:rPr>
        <w:t>1</w:t>
      </w:r>
    </w:fldSimple>
  </w:p>
  <w:p w:rsidR="00CF1AD4" w:rsidRDefault="00CF1AD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0FF" w:rsidRDefault="002240FF" w:rsidP="00E96AC1">
      <w:pPr>
        <w:spacing w:after="0" w:line="240" w:lineRule="auto"/>
      </w:pPr>
      <w:r>
        <w:separator/>
      </w:r>
    </w:p>
  </w:footnote>
  <w:footnote w:type="continuationSeparator" w:id="0">
    <w:p w:rsidR="002240FF" w:rsidRDefault="002240FF" w:rsidP="00E96A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924"/>
      <w:gridCol w:w="1412"/>
    </w:tblGrid>
    <w:tr w:rsidR="00D8730B">
      <w:trPr>
        <w:trHeight w:val="288"/>
      </w:trPr>
      <w:sdt>
        <w:sdtPr>
          <w:rPr>
            <w:rFonts w:asciiTheme="majorHAnsi" w:eastAsiaTheme="majorEastAsia" w:hAnsiTheme="majorHAnsi" w:cstheme="majorBidi"/>
            <w:sz w:val="36"/>
            <w:szCs w:val="36"/>
          </w:rPr>
          <w:alias w:val="Título"/>
          <w:id w:val="77761602"/>
          <w:placeholder>
            <w:docPart w:val="57B1E6CCB3384C49BC7A7A7D6661A065"/>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D8730B" w:rsidRDefault="00D8730B">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Instituto Tecnológico de San Juan del Río</w:t>
              </w:r>
            </w:p>
          </w:tc>
        </w:sdtContent>
      </w:sdt>
      <w:sdt>
        <w:sdtPr>
          <w:rPr>
            <w:rFonts w:asciiTheme="majorHAnsi" w:eastAsiaTheme="majorEastAsia" w:hAnsiTheme="majorHAnsi" w:cstheme="majorBidi"/>
            <w:b/>
            <w:bCs/>
            <w:color w:val="4F81BD" w:themeColor="accent1"/>
            <w:sz w:val="32"/>
            <w:szCs w:val="36"/>
          </w:rPr>
          <w:alias w:val="Año"/>
          <w:id w:val="77761609"/>
          <w:placeholder>
            <w:docPart w:val="777218ECCA54410EADBBD593DAE82472"/>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tc>
            <w:tcPr>
              <w:tcW w:w="1105" w:type="dxa"/>
            </w:tcPr>
            <w:p w:rsidR="00D8730B" w:rsidRDefault="00D8730B">
              <w:pPr>
                <w:pStyle w:val="Encabezado"/>
                <w:rPr>
                  <w:rFonts w:asciiTheme="majorHAnsi" w:eastAsiaTheme="majorEastAsia" w:hAnsiTheme="majorHAnsi" w:cstheme="majorBidi"/>
                  <w:b/>
                  <w:bCs/>
                  <w:color w:val="4F81BD" w:themeColor="accent1"/>
                  <w:sz w:val="36"/>
                  <w:szCs w:val="36"/>
                </w:rPr>
              </w:pPr>
              <w:r w:rsidRPr="00D8730B">
                <w:rPr>
                  <w:rFonts w:asciiTheme="majorHAnsi" w:eastAsiaTheme="majorEastAsia" w:hAnsiTheme="majorHAnsi" w:cstheme="majorBidi"/>
                  <w:b/>
                  <w:bCs/>
                  <w:color w:val="4F81BD" w:themeColor="accent1"/>
                  <w:sz w:val="32"/>
                  <w:szCs w:val="36"/>
                  <w:lang w:val="es-ES"/>
                </w:rPr>
                <w:t>II-2013</w:t>
              </w:r>
            </w:p>
          </w:tc>
        </w:sdtContent>
      </w:sdt>
    </w:tr>
  </w:tbl>
  <w:p w:rsidR="00CF1AD4" w:rsidRDefault="00CF1AD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938"/>
      <w:gridCol w:w="1130"/>
    </w:tblGrid>
    <w:tr w:rsidR="00D8730B">
      <w:trPr>
        <w:trHeight w:val="288"/>
      </w:trPr>
      <w:sdt>
        <w:sdtPr>
          <w:rPr>
            <w:rFonts w:asciiTheme="majorHAnsi" w:eastAsiaTheme="majorEastAsia" w:hAnsiTheme="majorHAnsi" w:cstheme="majorBidi"/>
            <w:sz w:val="36"/>
            <w:szCs w:val="36"/>
          </w:rPr>
          <w:alias w:val="Título"/>
          <w:id w:val="11088221"/>
          <w:placeholder>
            <w:docPart w:val="076AD12776404E4CBD89C7EA910663F5"/>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D8730B" w:rsidRDefault="00D8730B">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Instituto Tecnológico de San Juan del Río</w:t>
              </w:r>
            </w:p>
          </w:tc>
        </w:sdtContent>
      </w:sdt>
      <w:sdt>
        <w:sdtPr>
          <w:rPr>
            <w:rFonts w:asciiTheme="majorHAnsi" w:eastAsiaTheme="majorEastAsia" w:hAnsiTheme="majorHAnsi" w:cstheme="majorBidi"/>
            <w:b/>
            <w:bCs/>
            <w:color w:val="4F81BD" w:themeColor="accent1"/>
            <w:sz w:val="24"/>
            <w:szCs w:val="36"/>
          </w:rPr>
          <w:alias w:val="Año"/>
          <w:id w:val="11088222"/>
          <w:placeholder>
            <w:docPart w:val="BF0608A3497D4E8EB511D9B1219F8B0E"/>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tc>
            <w:tcPr>
              <w:tcW w:w="1105" w:type="dxa"/>
            </w:tcPr>
            <w:p w:rsidR="00D8730B" w:rsidRDefault="00D8730B">
              <w:pPr>
                <w:pStyle w:val="Encabezado"/>
                <w:rPr>
                  <w:rFonts w:asciiTheme="majorHAnsi" w:eastAsiaTheme="majorEastAsia" w:hAnsiTheme="majorHAnsi" w:cstheme="majorBidi"/>
                  <w:b/>
                  <w:bCs/>
                  <w:color w:val="4F81BD" w:themeColor="accent1"/>
                  <w:sz w:val="36"/>
                  <w:szCs w:val="36"/>
                </w:rPr>
              </w:pPr>
              <w:r w:rsidRPr="00D8730B">
                <w:rPr>
                  <w:rFonts w:asciiTheme="majorHAnsi" w:eastAsiaTheme="majorEastAsia" w:hAnsiTheme="majorHAnsi" w:cstheme="majorBidi"/>
                  <w:b/>
                  <w:bCs/>
                  <w:color w:val="4F81BD" w:themeColor="accent1"/>
                  <w:sz w:val="24"/>
                  <w:szCs w:val="36"/>
                  <w:lang w:val="es-ES"/>
                </w:rPr>
                <w:t>II-2013</w:t>
              </w:r>
            </w:p>
          </w:tc>
        </w:sdtContent>
      </w:sdt>
    </w:tr>
  </w:tbl>
  <w:p w:rsidR="002240FF" w:rsidRDefault="002240FF" w:rsidP="00E96AC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38F1"/>
    <w:multiLevelType w:val="hybridMultilevel"/>
    <w:tmpl w:val="4106118A"/>
    <w:lvl w:ilvl="0" w:tplc="842E436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01683B"/>
    <w:multiLevelType w:val="hybridMultilevel"/>
    <w:tmpl w:val="92A2D40E"/>
    <w:lvl w:ilvl="0" w:tplc="FD4620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82E4E60"/>
    <w:multiLevelType w:val="hybridMultilevel"/>
    <w:tmpl w:val="F78C4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FAC31DB"/>
    <w:multiLevelType w:val="hybridMultilevel"/>
    <w:tmpl w:val="AFBAE71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9B51E4"/>
    <w:multiLevelType w:val="hybridMultilevel"/>
    <w:tmpl w:val="16DC7420"/>
    <w:lvl w:ilvl="0" w:tplc="C12EA04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29E3218D"/>
    <w:multiLevelType w:val="hybridMultilevel"/>
    <w:tmpl w:val="C7D49522"/>
    <w:lvl w:ilvl="0" w:tplc="008EA2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E913678"/>
    <w:multiLevelType w:val="hybridMultilevel"/>
    <w:tmpl w:val="92A2D40E"/>
    <w:lvl w:ilvl="0" w:tplc="FD4620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374504C6"/>
    <w:multiLevelType w:val="hybridMultilevel"/>
    <w:tmpl w:val="65644B22"/>
    <w:lvl w:ilvl="0" w:tplc="1E146C3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735716D"/>
    <w:multiLevelType w:val="hybridMultilevel"/>
    <w:tmpl w:val="A51C8E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E734B74"/>
    <w:multiLevelType w:val="hybridMultilevel"/>
    <w:tmpl w:val="3C0C11A4"/>
    <w:lvl w:ilvl="0" w:tplc="40206F0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50260A45"/>
    <w:multiLevelType w:val="hybridMultilevel"/>
    <w:tmpl w:val="B7AA6D1C"/>
    <w:lvl w:ilvl="0" w:tplc="6588AFE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55C935C6"/>
    <w:multiLevelType w:val="hybridMultilevel"/>
    <w:tmpl w:val="B41AE800"/>
    <w:lvl w:ilvl="0" w:tplc="047C5AE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57E2423F"/>
    <w:multiLevelType w:val="hybridMultilevel"/>
    <w:tmpl w:val="E5383A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BB44B39"/>
    <w:multiLevelType w:val="hybridMultilevel"/>
    <w:tmpl w:val="A2F63D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3"/>
  </w:num>
  <w:num w:numId="4">
    <w:abstractNumId w:val="7"/>
  </w:num>
  <w:num w:numId="5">
    <w:abstractNumId w:val="10"/>
  </w:num>
  <w:num w:numId="6">
    <w:abstractNumId w:val="4"/>
  </w:num>
  <w:num w:numId="7">
    <w:abstractNumId w:val="11"/>
  </w:num>
  <w:num w:numId="8">
    <w:abstractNumId w:val="9"/>
  </w:num>
  <w:num w:numId="9">
    <w:abstractNumId w:val="6"/>
  </w:num>
  <w:num w:numId="10">
    <w:abstractNumId w:val="1"/>
  </w:num>
  <w:num w:numId="11">
    <w:abstractNumId w:val="5"/>
  </w:num>
  <w:num w:numId="12">
    <w:abstractNumId w:val="3"/>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rsids>
    <w:rsidRoot w:val="00CD2D73"/>
    <w:rsid w:val="00034E37"/>
    <w:rsid w:val="000F6B89"/>
    <w:rsid w:val="002240FF"/>
    <w:rsid w:val="00311A51"/>
    <w:rsid w:val="0045326A"/>
    <w:rsid w:val="004535A0"/>
    <w:rsid w:val="004B052E"/>
    <w:rsid w:val="00524F96"/>
    <w:rsid w:val="005D2CF5"/>
    <w:rsid w:val="006A72C9"/>
    <w:rsid w:val="00722BB1"/>
    <w:rsid w:val="00726D8A"/>
    <w:rsid w:val="00765004"/>
    <w:rsid w:val="00781A40"/>
    <w:rsid w:val="007954C9"/>
    <w:rsid w:val="009F38DA"/>
    <w:rsid w:val="009F3DE8"/>
    <w:rsid w:val="00B0618B"/>
    <w:rsid w:val="00B52C8B"/>
    <w:rsid w:val="00C4651B"/>
    <w:rsid w:val="00CD2D73"/>
    <w:rsid w:val="00CF1AD4"/>
    <w:rsid w:val="00D8730B"/>
    <w:rsid w:val="00E96AC1"/>
    <w:rsid w:val="00F502E9"/>
    <w:rsid w:val="00F607EB"/>
    <w:rsid w:val="00FC739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D7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2D73"/>
    <w:pPr>
      <w:ind w:left="720"/>
      <w:contextualSpacing/>
    </w:pPr>
  </w:style>
  <w:style w:type="paragraph" w:styleId="Textodeglobo">
    <w:name w:val="Balloon Text"/>
    <w:basedOn w:val="Normal"/>
    <w:link w:val="TextodegloboCar"/>
    <w:uiPriority w:val="99"/>
    <w:semiHidden/>
    <w:unhideWhenUsed/>
    <w:rsid w:val="00CD2D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2D73"/>
    <w:rPr>
      <w:rFonts w:ascii="Tahoma" w:hAnsi="Tahoma" w:cs="Tahoma"/>
      <w:sz w:val="16"/>
      <w:szCs w:val="16"/>
    </w:rPr>
  </w:style>
  <w:style w:type="table" w:styleId="Tablaconcuadrcula">
    <w:name w:val="Table Grid"/>
    <w:basedOn w:val="Tablanormal"/>
    <w:uiPriority w:val="59"/>
    <w:rsid w:val="004B05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7954C9"/>
    <w:rPr>
      <w:color w:val="808080"/>
    </w:rPr>
  </w:style>
  <w:style w:type="paragraph" w:styleId="Encabezado">
    <w:name w:val="header"/>
    <w:basedOn w:val="Normal"/>
    <w:link w:val="EncabezadoCar"/>
    <w:uiPriority w:val="99"/>
    <w:unhideWhenUsed/>
    <w:rsid w:val="00E96A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6AC1"/>
  </w:style>
  <w:style w:type="paragraph" w:styleId="Piedepgina">
    <w:name w:val="footer"/>
    <w:basedOn w:val="Normal"/>
    <w:link w:val="PiedepginaCar"/>
    <w:uiPriority w:val="99"/>
    <w:unhideWhenUsed/>
    <w:rsid w:val="00E96A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6A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D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2D73"/>
    <w:pPr>
      <w:ind w:left="720"/>
      <w:contextualSpacing/>
    </w:pPr>
  </w:style>
  <w:style w:type="paragraph" w:styleId="Textodeglobo">
    <w:name w:val="Balloon Text"/>
    <w:basedOn w:val="Normal"/>
    <w:link w:val="TextodegloboCar"/>
    <w:uiPriority w:val="99"/>
    <w:semiHidden/>
    <w:unhideWhenUsed/>
    <w:rsid w:val="00CD2D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2D73"/>
    <w:rPr>
      <w:rFonts w:ascii="Tahoma" w:hAnsi="Tahoma" w:cs="Tahoma"/>
      <w:sz w:val="16"/>
      <w:szCs w:val="16"/>
    </w:rPr>
  </w:style>
  <w:style w:type="table" w:styleId="Tablaconcuadrcula">
    <w:name w:val="Table Grid"/>
    <w:basedOn w:val="Tablanormal"/>
    <w:uiPriority w:val="59"/>
    <w:rsid w:val="004B05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7B1E6CCB3384C49BC7A7A7D6661A065"/>
        <w:category>
          <w:name w:val="General"/>
          <w:gallery w:val="placeholder"/>
        </w:category>
        <w:types>
          <w:type w:val="bbPlcHdr"/>
        </w:types>
        <w:behaviors>
          <w:behavior w:val="content"/>
        </w:behaviors>
        <w:guid w:val="{02FED03D-F5DD-4EBE-8C87-E0BF98B0A2BF}"/>
      </w:docPartPr>
      <w:docPartBody>
        <w:p w:rsidR="00000000" w:rsidRDefault="00013E97" w:rsidP="00013E97">
          <w:pPr>
            <w:pStyle w:val="57B1E6CCB3384C49BC7A7A7D6661A065"/>
          </w:pPr>
          <w:r>
            <w:rPr>
              <w:rFonts w:asciiTheme="majorHAnsi" w:eastAsiaTheme="majorEastAsia" w:hAnsiTheme="majorHAnsi" w:cstheme="majorBidi"/>
              <w:sz w:val="36"/>
              <w:szCs w:val="36"/>
              <w:lang w:val="es-ES"/>
            </w:rPr>
            <w:t>[Escribir el título del documento]</w:t>
          </w:r>
        </w:p>
      </w:docPartBody>
    </w:docPart>
    <w:docPart>
      <w:docPartPr>
        <w:name w:val="777218ECCA54410EADBBD593DAE82472"/>
        <w:category>
          <w:name w:val="General"/>
          <w:gallery w:val="placeholder"/>
        </w:category>
        <w:types>
          <w:type w:val="bbPlcHdr"/>
        </w:types>
        <w:behaviors>
          <w:behavior w:val="content"/>
        </w:behaviors>
        <w:guid w:val="{729C3D57-7C46-445A-A481-1949367651C8}"/>
      </w:docPartPr>
      <w:docPartBody>
        <w:p w:rsidR="00000000" w:rsidRDefault="00013E97" w:rsidP="00013E97">
          <w:pPr>
            <w:pStyle w:val="777218ECCA54410EADBBD593DAE82472"/>
          </w:pPr>
          <w:r>
            <w:rPr>
              <w:rFonts w:asciiTheme="majorHAnsi" w:eastAsiaTheme="majorEastAsia" w:hAnsiTheme="majorHAnsi" w:cstheme="majorBidi"/>
              <w:b/>
              <w:bCs/>
              <w:color w:val="4F81BD" w:themeColor="accent1"/>
              <w:sz w:val="36"/>
              <w:szCs w:val="36"/>
              <w:lang w:val="es-ES"/>
            </w:rPr>
            <w:t>[Año]</w:t>
          </w:r>
        </w:p>
      </w:docPartBody>
    </w:docPart>
    <w:docPart>
      <w:docPartPr>
        <w:name w:val="076AD12776404E4CBD89C7EA910663F5"/>
        <w:category>
          <w:name w:val="General"/>
          <w:gallery w:val="placeholder"/>
        </w:category>
        <w:types>
          <w:type w:val="bbPlcHdr"/>
        </w:types>
        <w:behaviors>
          <w:behavior w:val="content"/>
        </w:behaviors>
        <w:guid w:val="{02572C98-72AF-41A7-9E2A-F206FFA41FBA}"/>
      </w:docPartPr>
      <w:docPartBody>
        <w:p w:rsidR="00000000" w:rsidRDefault="00013E97" w:rsidP="00013E97">
          <w:pPr>
            <w:pStyle w:val="076AD12776404E4CBD89C7EA910663F5"/>
          </w:pPr>
          <w:r>
            <w:rPr>
              <w:rFonts w:asciiTheme="majorHAnsi" w:eastAsiaTheme="majorEastAsia" w:hAnsiTheme="majorHAnsi" w:cstheme="majorBidi"/>
              <w:sz w:val="36"/>
              <w:szCs w:val="36"/>
              <w:lang w:val="es-ES"/>
            </w:rPr>
            <w:t>[Escribir el título del documento]</w:t>
          </w:r>
        </w:p>
      </w:docPartBody>
    </w:docPart>
    <w:docPart>
      <w:docPartPr>
        <w:name w:val="BF0608A3497D4E8EB511D9B1219F8B0E"/>
        <w:category>
          <w:name w:val="General"/>
          <w:gallery w:val="placeholder"/>
        </w:category>
        <w:types>
          <w:type w:val="bbPlcHdr"/>
        </w:types>
        <w:behaviors>
          <w:behavior w:val="content"/>
        </w:behaviors>
        <w:guid w:val="{3B50B501-FF75-4F7E-8167-FD5EEFC60085}"/>
      </w:docPartPr>
      <w:docPartBody>
        <w:p w:rsidR="00000000" w:rsidRDefault="00013E97" w:rsidP="00013E97">
          <w:pPr>
            <w:pStyle w:val="BF0608A3497D4E8EB511D9B1219F8B0E"/>
          </w:pPr>
          <w:r>
            <w:rPr>
              <w:rFonts w:asciiTheme="majorHAnsi" w:eastAsiaTheme="majorEastAsia" w:hAnsiTheme="majorHAnsi" w:cstheme="majorBidi"/>
              <w:b/>
              <w:bCs/>
              <w:color w:val="4F81BD" w:themeColor="accent1"/>
              <w:sz w:val="36"/>
              <w:szCs w:val="36"/>
              <w:lang w:val="es-ES"/>
            </w:rPr>
            <w:t>[Año]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13E97"/>
    <w:rsid w:val="00013E9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320B4D9A8C240988D8A151B4764E594">
    <w:name w:val="6320B4D9A8C240988D8A151B4764E594"/>
    <w:rsid w:val="00013E97"/>
  </w:style>
  <w:style w:type="paragraph" w:customStyle="1" w:styleId="830530F46B6F419C9CC4741D5B938485">
    <w:name w:val="830530F46B6F419C9CC4741D5B938485"/>
    <w:rsid w:val="00013E97"/>
  </w:style>
  <w:style w:type="paragraph" w:customStyle="1" w:styleId="5D58DBEE921A49628B01E449C64225FF">
    <w:name w:val="5D58DBEE921A49628B01E449C64225FF"/>
    <w:rsid w:val="00013E97"/>
  </w:style>
  <w:style w:type="paragraph" w:customStyle="1" w:styleId="358B3093BF7640FA8FADBC837746022E">
    <w:name w:val="358B3093BF7640FA8FADBC837746022E"/>
    <w:rsid w:val="00013E97"/>
  </w:style>
  <w:style w:type="paragraph" w:customStyle="1" w:styleId="529F27E2E0A54BA78B965AD31021CED7">
    <w:name w:val="529F27E2E0A54BA78B965AD31021CED7"/>
    <w:rsid w:val="00013E97"/>
  </w:style>
  <w:style w:type="paragraph" w:customStyle="1" w:styleId="C157A09EF5D14D5AA1FEE44B0B40E64B">
    <w:name w:val="C157A09EF5D14D5AA1FEE44B0B40E64B"/>
    <w:rsid w:val="00013E97"/>
  </w:style>
  <w:style w:type="paragraph" w:customStyle="1" w:styleId="FA3719C66C454B77A9F76264ADF42D39">
    <w:name w:val="FA3719C66C454B77A9F76264ADF42D39"/>
    <w:rsid w:val="00013E97"/>
  </w:style>
  <w:style w:type="paragraph" w:customStyle="1" w:styleId="FE9229EFE8224ED4943B38346304F00F">
    <w:name w:val="FE9229EFE8224ED4943B38346304F00F"/>
    <w:rsid w:val="00013E97"/>
  </w:style>
  <w:style w:type="paragraph" w:customStyle="1" w:styleId="CA5F4FC971D44BE68301A1354185E8C7">
    <w:name w:val="CA5F4FC971D44BE68301A1354185E8C7"/>
    <w:rsid w:val="00013E97"/>
  </w:style>
  <w:style w:type="paragraph" w:customStyle="1" w:styleId="A3FD03FDA7A14FCD94584E60F13ACB2F">
    <w:name w:val="A3FD03FDA7A14FCD94584E60F13ACB2F"/>
    <w:rsid w:val="00013E97"/>
  </w:style>
  <w:style w:type="paragraph" w:customStyle="1" w:styleId="AD4C516B92D94249A0D7C09CA859DE99">
    <w:name w:val="AD4C516B92D94249A0D7C09CA859DE99"/>
    <w:rsid w:val="00013E97"/>
  </w:style>
  <w:style w:type="character" w:styleId="Textodelmarcadordeposicin">
    <w:name w:val="Placeholder Text"/>
    <w:basedOn w:val="Fuentedeprrafopredeter"/>
    <w:uiPriority w:val="99"/>
    <w:semiHidden/>
    <w:rsid w:val="00013E97"/>
    <w:rPr>
      <w:color w:val="808080"/>
    </w:rPr>
  </w:style>
  <w:style w:type="paragraph" w:customStyle="1" w:styleId="57B1E6CCB3384C49BC7A7A7D6661A065">
    <w:name w:val="57B1E6CCB3384C49BC7A7A7D6661A065"/>
    <w:rsid w:val="00013E97"/>
  </w:style>
  <w:style w:type="paragraph" w:customStyle="1" w:styleId="777218ECCA54410EADBBD593DAE82472">
    <w:name w:val="777218ECCA54410EADBBD593DAE82472"/>
    <w:rsid w:val="00013E97"/>
  </w:style>
  <w:style w:type="paragraph" w:customStyle="1" w:styleId="076AD12776404E4CBD89C7EA910663F5">
    <w:name w:val="076AD12776404E4CBD89C7EA910663F5"/>
    <w:rsid w:val="00013E97"/>
  </w:style>
  <w:style w:type="paragraph" w:customStyle="1" w:styleId="BF0608A3497D4E8EB511D9B1219F8B0E">
    <w:name w:val="BF0608A3497D4E8EB511D9B1219F8B0E"/>
    <w:rsid w:val="00013E9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II-2013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555DD7-13BC-4C54-863E-21ACFEE1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1862</Words>
  <Characters>10247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Instituto Tecnológico de San Juan del Río</vt:lpstr>
    </vt:vector>
  </TitlesOfParts>
  <Company>Hewlett-Packard</Company>
  <LinksUpToDate>false</LinksUpToDate>
  <CharactersWithSpaces>12085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San Juan del Río</dc:title>
  <dc:creator>SAMSUNG-53088</dc:creator>
  <cp:lastModifiedBy>swing</cp:lastModifiedBy>
  <cp:revision>2</cp:revision>
  <dcterms:created xsi:type="dcterms:W3CDTF">2013-08-09T19:17:00Z</dcterms:created>
  <dcterms:modified xsi:type="dcterms:W3CDTF">2013-08-09T19:17:00Z</dcterms:modified>
</cp:coreProperties>
</file>